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6E7" w:rsidRDefault="00DE1E2A">
      <w:pPr>
        <w:snapToGrid w:val="0"/>
        <w:spacing w:line="540" w:lineRule="exact"/>
        <w:ind w:firstLine="883"/>
        <w:jc w:val="center"/>
        <w:rPr>
          <w:rFonts w:ascii="黑体" w:eastAsia="黑体" w:hAnsi="黑体"/>
          <w:b/>
          <w:sz w:val="44"/>
          <w:szCs w:val="44"/>
        </w:rPr>
      </w:pPr>
      <w:r>
        <w:rPr>
          <w:rFonts w:ascii="黑体" w:eastAsia="黑体" w:hAnsi="黑体"/>
          <w:b/>
          <w:sz w:val="44"/>
          <w:szCs w:val="44"/>
        </w:rPr>
        <w:t>201</w:t>
      </w:r>
      <w:r>
        <w:rPr>
          <w:rFonts w:ascii="黑体" w:eastAsia="黑体" w:hAnsi="黑体" w:hint="eastAsia"/>
          <w:b/>
          <w:sz w:val="44"/>
          <w:szCs w:val="44"/>
        </w:rPr>
        <w:t>8</w:t>
      </w:r>
      <w:r>
        <w:rPr>
          <w:rFonts w:ascii="黑体" w:eastAsia="黑体" w:hAnsi="黑体"/>
          <w:b/>
          <w:sz w:val="44"/>
          <w:szCs w:val="44"/>
        </w:rPr>
        <w:t>年全国职业院校技能大赛</w:t>
      </w:r>
    </w:p>
    <w:p w:rsidR="00C516E7" w:rsidRDefault="005E312D">
      <w:pPr>
        <w:snapToGrid w:val="0"/>
        <w:spacing w:line="540" w:lineRule="exact"/>
        <w:ind w:firstLine="883"/>
        <w:jc w:val="center"/>
        <w:rPr>
          <w:rFonts w:ascii="黑体" w:eastAsia="黑体" w:hAnsi="黑体"/>
          <w:b/>
          <w:sz w:val="44"/>
          <w:szCs w:val="44"/>
        </w:rPr>
      </w:pPr>
      <w:r>
        <w:rPr>
          <w:rFonts w:ascii="黑体" w:eastAsia="黑体" w:hAnsi="黑体" w:hint="eastAsia"/>
          <w:b/>
          <w:sz w:val="44"/>
          <w:szCs w:val="44"/>
        </w:rPr>
        <w:t>赛项</w:t>
      </w:r>
      <w:r w:rsidR="00DE1E2A">
        <w:rPr>
          <w:rFonts w:ascii="黑体" w:eastAsia="黑体" w:hAnsi="黑体"/>
          <w:b/>
          <w:sz w:val="44"/>
          <w:szCs w:val="44"/>
        </w:rPr>
        <w:t>申报书</w:t>
      </w:r>
    </w:p>
    <w:p w:rsidR="00967707" w:rsidRDefault="00967707">
      <w:pPr>
        <w:snapToGrid w:val="0"/>
        <w:spacing w:line="540" w:lineRule="exact"/>
        <w:ind w:firstLine="883"/>
        <w:jc w:val="center"/>
        <w:rPr>
          <w:rFonts w:ascii="黑体" w:eastAsia="黑体" w:hAnsi="黑体"/>
          <w:b/>
          <w:sz w:val="44"/>
          <w:szCs w:val="44"/>
        </w:rPr>
      </w:pPr>
    </w:p>
    <w:p w:rsidR="00C516E7" w:rsidRDefault="00DE1E2A">
      <w:pPr>
        <w:pStyle w:val="Af3"/>
        <w:spacing w:before="156" w:after="156" w:line="240" w:lineRule="auto"/>
        <w:rPr>
          <w:rFonts w:ascii="微软雅黑" w:eastAsia="微软雅黑" w:hAnsi="微软雅黑" w:cstheme="minorBidi"/>
          <w:sz w:val="30"/>
          <w:szCs w:val="30"/>
          <w:u w:val="single"/>
        </w:rPr>
      </w:pPr>
      <w:r>
        <w:rPr>
          <w:rFonts w:hint="eastAsia"/>
        </w:rPr>
        <w:t xml:space="preserve"> </w:t>
      </w:r>
      <w:r>
        <w:rPr>
          <w:rFonts w:ascii="微软雅黑" w:eastAsia="微软雅黑" w:hAnsi="微软雅黑" w:cstheme="minorBidi"/>
          <w:sz w:val="30"/>
          <w:szCs w:val="30"/>
        </w:rPr>
        <w:t>赛项名称：</w:t>
      </w:r>
      <w:r>
        <w:rPr>
          <w:rFonts w:ascii="微软雅黑" w:eastAsia="微软雅黑" w:hAnsi="微软雅黑" w:cstheme="minorBidi" w:hint="eastAsia"/>
          <w:sz w:val="30"/>
          <w:szCs w:val="30"/>
        </w:rPr>
        <w:t xml:space="preserve">  </w:t>
      </w:r>
      <w:r>
        <w:rPr>
          <w:rFonts w:ascii="微软雅黑" w:eastAsia="微软雅黑" w:hAnsi="微软雅黑" w:cstheme="minorBidi" w:hint="eastAsia"/>
          <w:sz w:val="30"/>
          <w:szCs w:val="30"/>
          <w:u w:val="single"/>
        </w:rPr>
        <w:t xml:space="preserve">  轨道交通信号控制系统设计与应用  </w:t>
      </w:r>
    </w:p>
    <w:p w:rsidR="00C516E7" w:rsidRDefault="00DE1E2A">
      <w:pPr>
        <w:snapToGrid w:val="0"/>
        <w:ind w:firstLine="600"/>
        <w:rPr>
          <w:rFonts w:ascii="微软雅黑" w:eastAsia="微软雅黑" w:hAnsi="微软雅黑"/>
          <w:sz w:val="30"/>
          <w:szCs w:val="30"/>
        </w:rPr>
      </w:pPr>
      <w:r>
        <w:rPr>
          <w:rFonts w:ascii="微软雅黑" w:eastAsia="微软雅黑" w:hAnsi="微软雅黑" w:hint="eastAsia"/>
          <w:sz w:val="30"/>
          <w:szCs w:val="30"/>
        </w:rPr>
        <w:t>赛项类别：      常规赛项</w:t>
      </w:r>
      <w:r>
        <w:rPr>
          <w:rFonts w:ascii="宋体" w:hAnsi="宋体" w:cs="宋体" w:hint="eastAsia"/>
          <w:kern w:val="0"/>
          <w:sz w:val="30"/>
          <w:szCs w:val="30"/>
        </w:rPr>
        <w:t>■</w:t>
      </w:r>
      <w:r>
        <w:rPr>
          <w:rFonts w:ascii="微软雅黑" w:eastAsia="微软雅黑" w:hAnsi="微软雅黑" w:hint="eastAsia"/>
          <w:sz w:val="30"/>
          <w:szCs w:val="30"/>
        </w:rPr>
        <w:t xml:space="preserve">    行业特色赛项</w:t>
      </w:r>
      <w:r>
        <w:rPr>
          <w:rFonts w:ascii="微软雅黑" w:eastAsia="微软雅黑" w:hAnsi="微软雅黑" w:hint="eastAsia"/>
          <w:sz w:val="44"/>
          <w:szCs w:val="44"/>
        </w:rPr>
        <w:t>□</w:t>
      </w:r>
    </w:p>
    <w:p w:rsidR="00C516E7" w:rsidRDefault="00DE1E2A">
      <w:pPr>
        <w:snapToGrid w:val="0"/>
        <w:ind w:firstLine="600"/>
        <w:rPr>
          <w:rFonts w:ascii="微软雅黑" w:eastAsia="微软雅黑" w:hAnsi="微软雅黑"/>
          <w:sz w:val="44"/>
          <w:szCs w:val="44"/>
        </w:rPr>
      </w:pPr>
      <w:r>
        <w:rPr>
          <w:rFonts w:ascii="微软雅黑" w:eastAsia="微软雅黑" w:hAnsi="微软雅黑"/>
          <w:sz w:val="30"/>
          <w:szCs w:val="30"/>
        </w:rPr>
        <w:t>赛项组别：</w:t>
      </w:r>
      <w:r>
        <w:rPr>
          <w:rFonts w:ascii="微软雅黑" w:eastAsia="微软雅黑" w:hAnsi="微软雅黑" w:hint="eastAsia"/>
          <w:sz w:val="30"/>
          <w:szCs w:val="30"/>
        </w:rPr>
        <w:t xml:space="preserve">      </w:t>
      </w:r>
      <w:r>
        <w:rPr>
          <w:rFonts w:ascii="微软雅黑" w:eastAsia="微软雅黑" w:hAnsi="微软雅黑"/>
          <w:sz w:val="30"/>
          <w:szCs w:val="30"/>
        </w:rPr>
        <w:t>中职组</w:t>
      </w:r>
      <w:r>
        <w:rPr>
          <w:rFonts w:ascii="微软雅黑" w:eastAsia="微软雅黑" w:hAnsi="微软雅黑" w:hint="eastAsia"/>
          <w:sz w:val="44"/>
          <w:szCs w:val="44"/>
        </w:rPr>
        <w:t xml:space="preserve">□       </w:t>
      </w:r>
      <w:r>
        <w:rPr>
          <w:rFonts w:ascii="微软雅黑" w:eastAsia="微软雅黑" w:hAnsi="微软雅黑"/>
          <w:sz w:val="30"/>
          <w:szCs w:val="30"/>
        </w:rPr>
        <w:t>高职组</w:t>
      </w:r>
      <w:r>
        <w:rPr>
          <w:rFonts w:ascii="宋体" w:hAnsi="宋体" w:cs="宋体" w:hint="eastAsia"/>
          <w:kern w:val="0"/>
          <w:sz w:val="30"/>
          <w:szCs w:val="30"/>
        </w:rPr>
        <w:t>■</w:t>
      </w:r>
    </w:p>
    <w:p w:rsidR="00C516E7" w:rsidRDefault="00967707">
      <w:pPr>
        <w:snapToGrid w:val="0"/>
        <w:spacing w:line="360" w:lineRule="auto"/>
        <w:ind w:firstLine="600"/>
        <w:rPr>
          <w:rFonts w:ascii="微软雅黑" w:eastAsia="微软雅黑" w:hAnsi="微软雅黑"/>
          <w:sz w:val="30"/>
          <w:szCs w:val="30"/>
        </w:rPr>
      </w:pPr>
      <w:r>
        <w:rPr>
          <w:rFonts w:ascii="微软雅黑" w:eastAsia="微软雅黑" w:hAnsi="微软雅黑" w:hint="eastAsia"/>
          <w:sz w:val="30"/>
          <w:szCs w:val="30"/>
        </w:rPr>
        <w:t>涉及</w:t>
      </w:r>
      <w:r w:rsidR="00DE1E2A">
        <w:rPr>
          <w:rFonts w:ascii="微软雅黑" w:eastAsia="微软雅黑" w:hAnsi="微软雅黑" w:hint="eastAsia"/>
          <w:sz w:val="30"/>
          <w:szCs w:val="30"/>
        </w:rPr>
        <w:t>专业大类</w:t>
      </w:r>
      <w:r w:rsidR="00DE1E2A">
        <w:rPr>
          <w:rFonts w:ascii="微软雅黑" w:eastAsia="微软雅黑" w:hAnsi="微软雅黑"/>
          <w:sz w:val="30"/>
          <w:szCs w:val="30"/>
        </w:rPr>
        <w:t>：</w:t>
      </w:r>
      <w:r w:rsidR="00DE1E2A">
        <w:rPr>
          <w:rFonts w:ascii="微软雅黑" w:eastAsia="微软雅黑" w:hAnsi="微软雅黑" w:hint="eastAsia"/>
          <w:sz w:val="30"/>
          <w:szCs w:val="30"/>
          <w:u w:val="single"/>
        </w:rPr>
        <w:t xml:space="preserve">     </w:t>
      </w:r>
      <w:r w:rsidR="00DE1E2A">
        <w:rPr>
          <w:rFonts w:ascii="微软雅黑" w:eastAsia="微软雅黑" w:hAnsi="微软雅黑"/>
          <w:sz w:val="30"/>
          <w:szCs w:val="30"/>
          <w:u w:val="single"/>
        </w:rPr>
        <w:t xml:space="preserve">     </w:t>
      </w:r>
      <w:r w:rsidR="00DE1E2A">
        <w:rPr>
          <w:rFonts w:ascii="微软雅黑" w:eastAsia="微软雅黑" w:hAnsi="微软雅黑" w:hint="eastAsia"/>
          <w:sz w:val="30"/>
          <w:szCs w:val="30"/>
          <w:u w:val="single"/>
        </w:rPr>
        <w:t>轨道交通通信信号类</w:t>
      </w:r>
      <w:r w:rsidR="005350B7">
        <w:rPr>
          <w:rFonts w:ascii="微软雅黑" w:eastAsia="微软雅黑" w:hAnsi="微软雅黑" w:hint="eastAsia"/>
          <w:sz w:val="30"/>
          <w:szCs w:val="30"/>
          <w:u w:val="single"/>
        </w:rPr>
        <w:t xml:space="preserve">   </w:t>
      </w:r>
      <w:r>
        <w:rPr>
          <w:rFonts w:ascii="微软雅黑" w:eastAsia="微软雅黑" w:hAnsi="微软雅黑" w:hint="eastAsia"/>
          <w:sz w:val="30"/>
          <w:szCs w:val="30"/>
          <w:u w:val="single"/>
        </w:rPr>
        <w:t xml:space="preserve">   </w:t>
      </w:r>
    </w:p>
    <w:p w:rsidR="00C516E7" w:rsidRDefault="00DE1E2A">
      <w:pPr>
        <w:snapToGrid w:val="0"/>
        <w:spacing w:line="360" w:lineRule="auto"/>
        <w:ind w:firstLine="600"/>
        <w:rPr>
          <w:rFonts w:ascii="微软雅黑" w:eastAsia="微软雅黑" w:hAnsi="微软雅黑"/>
          <w:sz w:val="30"/>
          <w:szCs w:val="30"/>
          <w:u w:val="single"/>
        </w:rPr>
      </w:pPr>
      <w:r>
        <w:rPr>
          <w:rFonts w:ascii="微软雅黑" w:eastAsia="微软雅黑" w:hAnsi="微软雅黑" w:hint="eastAsia"/>
          <w:sz w:val="30"/>
          <w:szCs w:val="30"/>
        </w:rPr>
        <w:t>方案设计专家组组长：</w:t>
      </w:r>
      <w:r>
        <w:rPr>
          <w:rFonts w:ascii="微软雅黑" w:eastAsia="微软雅黑" w:hAnsi="微软雅黑" w:hint="eastAsia"/>
          <w:sz w:val="30"/>
          <w:szCs w:val="30"/>
          <w:u w:val="single"/>
        </w:rPr>
        <w:t xml:space="preserve">  </w:t>
      </w:r>
      <w:r w:rsidR="009D2D92">
        <w:rPr>
          <w:rFonts w:ascii="微软雅黑" w:eastAsia="微软雅黑" w:hAnsi="微软雅黑"/>
          <w:sz w:val="30"/>
          <w:szCs w:val="30"/>
          <w:u w:val="single"/>
        </w:rPr>
        <w:t xml:space="preserve">     </w:t>
      </w:r>
      <w:r w:rsidR="009D2D92" w:rsidRPr="009D2D92">
        <w:rPr>
          <w:rFonts w:ascii="微软雅黑" w:eastAsia="微软雅黑" w:hAnsi="微软雅黑"/>
          <w:sz w:val="30"/>
          <w:szCs w:val="30"/>
          <w:u w:val="single"/>
        </w:rPr>
        <w:t xml:space="preserve">  </w:t>
      </w:r>
      <w:r w:rsidR="00CD1438">
        <w:rPr>
          <w:rFonts w:ascii="微软雅黑" w:eastAsia="微软雅黑" w:hAnsi="微软雅黑" w:hint="eastAsia"/>
          <w:sz w:val="30"/>
          <w:szCs w:val="30"/>
          <w:u w:val="single"/>
        </w:rPr>
        <w:t xml:space="preserve"> </w:t>
      </w:r>
      <w:r w:rsidR="005350B7" w:rsidRPr="005350B7">
        <w:rPr>
          <w:rFonts w:ascii="微软雅黑" w:eastAsia="微软雅黑" w:hAnsi="微软雅黑"/>
          <w:sz w:val="30"/>
          <w:szCs w:val="30"/>
          <w:u w:val="single"/>
        </w:rPr>
        <w:t xml:space="preserve">    </w:t>
      </w:r>
      <w:r w:rsidR="009D2D92" w:rsidRPr="009D2D92">
        <w:rPr>
          <w:rFonts w:ascii="微软雅黑" w:eastAsia="微软雅黑" w:hAnsi="微软雅黑"/>
          <w:sz w:val="30"/>
          <w:szCs w:val="30"/>
          <w:u w:val="single"/>
        </w:rPr>
        <w:t xml:space="preserve">  </w:t>
      </w:r>
      <w:r w:rsidR="009D2D92" w:rsidRPr="009D2D92">
        <w:rPr>
          <w:rFonts w:ascii="微软雅黑" w:eastAsia="微软雅黑" w:hAnsi="微软雅黑" w:hint="eastAsia"/>
          <w:sz w:val="30"/>
          <w:szCs w:val="30"/>
          <w:u w:val="single"/>
        </w:rPr>
        <w:t xml:space="preserve">   </w:t>
      </w:r>
      <w:r w:rsidR="00967707">
        <w:rPr>
          <w:rFonts w:ascii="微软雅黑" w:eastAsia="微软雅黑" w:hAnsi="微软雅黑"/>
          <w:sz w:val="30"/>
          <w:szCs w:val="30"/>
          <w:u w:val="single"/>
        </w:rPr>
        <w:t xml:space="preserve">  </w:t>
      </w:r>
      <w:r w:rsidR="009D2D92" w:rsidRPr="009D2D92">
        <w:rPr>
          <w:rFonts w:ascii="微软雅黑" w:eastAsia="微软雅黑" w:hAnsi="微软雅黑" w:hint="eastAsia"/>
          <w:sz w:val="30"/>
          <w:szCs w:val="30"/>
          <w:u w:val="single"/>
        </w:rPr>
        <w:t xml:space="preserve"> </w:t>
      </w:r>
      <w:r w:rsidR="00213A7B" w:rsidRPr="00213A7B">
        <w:rPr>
          <w:rFonts w:ascii="微软雅黑" w:eastAsia="微软雅黑" w:hAnsi="微软雅黑" w:hint="eastAsia"/>
          <w:sz w:val="30"/>
          <w:szCs w:val="30"/>
          <w:u w:val="single"/>
        </w:rPr>
        <w:t xml:space="preserve"> </w:t>
      </w:r>
    </w:p>
    <w:p w:rsidR="00C516E7" w:rsidRDefault="00DE1E2A">
      <w:pPr>
        <w:snapToGrid w:val="0"/>
        <w:spacing w:line="360" w:lineRule="auto"/>
        <w:ind w:firstLine="600"/>
        <w:rPr>
          <w:rFonts w:ascii="微软雅黑" w:eastAsia="微软雅黑" w:hAnsi="微软雅黑"/>
          <w:sz w:val="30"/>
          <w:szCs w:val="30"/>
          <w:u w:val="single"/>
        </w:rPr>
      </w:pPr>
      <w:r>
        <w:rPr>
          <w:rFonts w:ascii="微软雅黑" w:eastAsia="微软雅黑" w:hAnsi="微软雅黑" w:hint="eastAsia"/>
          <w:sz w:val="30"/>
          <w:szCs w:val="30"/>
        </w:rPr>
        <w:t>手机</w:t>
      </w:r>
      <w:r w:rsidR="0065442C">
        <w:rPr>
          <w:rFonts w:ascii="微软雅黑" w:eastAsia="微软雅黑" w:hAnsi="微软雅黑" w:hint="eastAsia"/>
          <w:sz w:val="30"/>
          <w:szCs w:val="30"/>
        </w:rPr>
        <w:t>号码</w:t>
      </w:r>
      <w:r>
        <w:rPr>
          <w:rFonts w:ascii="微软雅黑" w:eastAsia="微软雅黑" w:hAnsi="微软雅黑" w:hint="eastAsia"/>
          <w:sz w:val="30"/>
          <w:szCs w:val="30"/>
        </w:rPr>
        <w:t xml:space="preserve">：    </w:t>
      </w:r>
      <w:r>
        <w:rPr>
          <w:rFonts w:ascii="微软雅黑" w:eastAsia="微软雅黑" w:hAnsi="微软雅黑" w:hint="eastAsia"/>
          <w:sz w:val="30"/>
          <w:szCs w:val="30"/>
          <w:u w:val="single"/>
        </w:rPr>
        <w:t xml:space="preserve">  </w:t>
      </w:r>
      <w:r w:rsidR="0065442C">
        <w:rPr>
          <w:rFonts w:ascii="微软雅黑" w:eastAsia="微软雅黑" w:hAnsi="微软雅黑"/>
          <w:sz w:val="30"/>
          <w:szCs w:val="30"/>
          <w:u w:val="single"/>
        </w:rPr>
        <w:t xml:space="preserve">      </w:t>
      </w:r>
      <w:r>
        <w:rPr>
          <w:rFonts w:ascii="微软雅黑" w:eastAsia="微软雅黑" w:hAnsi="微软雅黑" w:hint="eastAsia"/>
          <w:sz w:val="30"/>
          <w:szCs w:val="30"/>
          <w:u w:val="single"/>
        </w:rPr>
        <w:t xml:space="preserve"> </w:t>
      </w:r>
      <w:r w:rsidR="00CD1438">
        <w:rPr>
          <w:rFonts w:ascii="微软雅黑" w:eastAsia="微软雅黑" w:hAnsi="微软雅黑"/>
          <w:sz w:val="30"/>
          <w:szCs w:val="30"/>
          <w:u w:val="single"/>
        </w:rPr>
        <w:t xml:space="preserve"> </w:t>
      </w:r>
      <w:r w:rsidR="005350B7">
        <w:rPr>
          <w:rFonts w:ascii="微软雅黑" w:eastAsia="微软雅黑" w:hAnsi="微软雅黑"/>
          <w:sz w:val="30"/>
          <w:szCs w:val="30"/>
          <w:u w:val="single"/>
        </w:rPr>
        <w:t xml:space="preserve">   </w:t>
      </w:r>
      <w:r w:rsidR="0065442C">
        <w:rPr>
          <w:rFonts w:ascii="微软雅黑" w:eastAsia="微软雅黑" w:hAnsi="微软雅黑"/>
          <w:sz w:val="30"/>
          <w:szCs w:val="30"/>
          <w:u w:val="single"/>
        </w:rPr>
        <w:t xml:space="preserve"> </w:t>
      </w:r>
      <w:r w:rsidR="005350B7">
        <w:rPr>
          <w:rFonts w:ascii="微软雅黑" w:eastAsia="微软雅黑" w:hAnsi="微软雅黑"/>
          <w:sz w:val="30"/>
          <w:szCs w:val="30"/>
          <w:u w:val="single"/>
        </w:rPr>
        <w:t xml:space="preserve"> </w:t>
      </w:r>
      <w:r w:rsidR="00967707">
        <w:rPr>
          <w:rFonts w:ascii="微软雅黑" w:eastAsia="微软雅黑" w:hAnsi="微软雅黑"/>
          <w:sz w:val="30"/>
          <w:szCs w:val="30"/>
          <w:u w:val="single"/>
        </w:rPr>
        <w:t xml:space="preserve">  </w:t>
      </w:r>
      <w:r w:rsidR="005350B7">
        <w:rPr>
          <w:rFonts w:ascii="微软雅黑" w:eastAsia="微软雅黑" w:hAnsi="微软雅黑"/>
          <w:sz w:val="30"/>
          <w:szCs w:val="30"/>
          <w:u w:val="single"/>
        </w:rPr>
        <w:t xml:space="preserve">  </w:t>
      </w:r>
      <w:r>
        <w:rPr>
          <w:rFonts w:ascii="微软雅黑" w:eastAsia="微软雅黑" w:hAnsi="微软雅黑" w:hint="eastAsia"/>
          <w:sz w:val="30"/>
          <w:szCs w:val="30"/>
          <w:u w:val="single"/>
        </w:rPr>
        <w:t xml:space="preserve"> </w:t>
      </w:r>
    </w:p>
    <w:p w:rsidR="00C516E7" w:rsidRDefault="00DE1E2A">
      <w:pPr>
        <w:snapToGrid w:val="0"/>
        <w:spacing w:line="360" w:lineRule="auto"/>
        <w:ind w:leftChars="286" w:left="3686" w:hangingChars="1000" w:hanging="3000"/>
        <w:rPr>
          <w:rFonts w:ascii="微软雅黑" w:eastAsia="微软雅黑" w:hAnsi="微软雅黑"/>
          <w:sz w:val="30"/>
          <w:szCs w:val="30"/>
          <w:u w:val="single"/>
        </w:rPr>
      </w:pPr>
      <w:r>
        <w:rPr>
          <w:rFonts w:ascii="微软雅黑" w:eastAsia="微软雅黑" w:hAnsi="微软雅黑" w:hint="eastAsia"/>
          <w:sz w:val="30"/>
          <w:szCs w:val="30"/>
        </w:rPr>
        <w:t>方案</w:t>
      </w:r>
      <w:r>
        <w:rPr>
          <w:rFonts w:ascii="微软雅黑" w:eastAsia="微软雅黑" w:hAnsi="微软雅黑"/>
          <w:sz w:val="30"/>
          <w:szCs w:val="30"/>
        </w:rPr>
        <w:t>申报单位（盖章）：</w:t>
      </w:r>
      <w:r>
        <w:rPr>
          <w:rFonts w:ascii="微软雅黑" w:eastAsia="微软雅黑" w:hAnsi="微软雅黑" w:hint="eastAsia"/>
          <w:sz w:val="30"/>
          <w:szCs w:val="30"/>
          <w:u w:val="single"/>
        </w:rPr>
        <w:t xml:space="preserve"> 中国职业技术教育学会轨道交通委员会  </w:t>
      </w:r>
    </w:p>
    <w:p w:rsidR="005350B7" w:rsidRPr="00F371EF" w:rsidRDefault="005350B7" w:rsidP="005350B7">
      <w:pPr>
        <w:snapToGrid w:val="0"/>
        <w:spacing w:line="360" w:lineRule="auto"/>
        <w:ind w:firstLine="600"/>
        <w:rPr>
          <w:rFonts w:ascii="微软雅黑" w:eastAsia="微软雅黑" w:hAnsi="微软雅黑"/>
          <w:color w:val="000000" w:themeColor="text1"/>
          <w:sz w:val="30"/>
          <w:szCs w:val="30"/>
        </w:rPr>
      </w:pPr>
      <w:r w:rsidRPr="00F371EF">
        <w:rPr>
          <w:rFonts w:ascii="微软雅黑" w:eastAsia="微软雅黑" w:hAnsi="微软雅黑"/>
          <w:color w:val="000000" w:themeColor="text1"/>
          <w:sz w:val="30"/>
          <w:szCs w:val="30"/>
        </w:rPr>
        <w:t>方案申报负责人：</w:t>
      </w:r>
      <w:r w:rsidRPr="00F371EF">
        <w:rPr>
          <w:rFonts w:ascii="微软雅黑" w:eastAsia="微软雅黑" w:hAnsi="微软雅黑" w:hint="eastAsia"/>
          <w:color w:val="000000" w:themeColor="text1"/>
          <w:sz w:val="30"/>
          <w:szCs w:val="30"/>
        </w:rPr>
        <w:t xml:space="preserve">  </w:t>
      </w:r>
      <w:r w:rsidRPr="00F371EF">
        <w:rPr>
          <w:rFonts w:ascii="微软雅黑" w:eastAsia="微软雅黑" w:hAnsi="微软雅黑" w:hint="eastAsia"/>
          <w:color w:val="000000" w:themeColor="text1"/>
          <w:sz w:val="30"/>
          <w:szCs w:val="30"/>
          <w:u w:val="single"/>
        </w:rPr>
        <w:t xml:space="preserve">     </w:t>
      </w:r>
      <w:r>
        <w:rPr>
          <w:rFonts w:ascii="微软雅黑" w:eastAsia="微软雅黑" w:hAnsi="微软雅黑" w:hint="eastAsia"/>
          <w:color w:val="000000" w:themeColor="text1"/>
          <w:sz w:val="30"/>
          <w:szCs w:val="30"/>
          <w:u w:val="single"/>
        </w:rPr>
        <w:t xml:space="preserve"> </w:t>
      </w:r>
      <w:r>
        <w:rPr>
          <w:rFonts w:ascii="微软雅黑" w:eastAsia="微软雅黑" w:hAnsi="微软雅黑"/>
          <w:color w:val="000000" w:themeColor="text1"/>
          <w:sz w:val="30"/>
          <w:szCs w:val="30"/>
          <w:u w:val="single"/>
        </w:rPr>
        <w:t xml:space="preserve">    </w:t>
      </w:r>
      <w:r w:rsidR="00CD1438">
        <w:rPr>
          <w:rFonts w:ascii="微软雅黑" w:eastAsia="微软雅黑" w:hAnsi="微软雅黑" w:hint="eastAsia"/>
          <w:sz w:val="30"/>
          <w:szCs w:val="30"/>
          <w:u w:val="single"/>
        </w:rPr>
        <w:t xml:space="preserve"> </w:t>
      </w:r>
      <w:r>
        <w:rPr>
          <w:rFonts w:ascii="微软雅黑" w:eastAsia="微软雅黑" w:hAnsi="微软雅黑" w:hint="eastAsia"/>
          <w:sz w:val="30"/>
          <w:szCs w:val="30"/>
          <w:u w:val="single"/>
        </w:rPr>
        <w:t xml:space="preserve"> </w:t>
      </w:r>
      <w:r>
        <w:rPr>
          <w:rFonts w:ascii="微软雅黑" w:eastAsia="微软雅黑" w:hAnsi="微软雅黑" w:hint="eastAsia"/>
          <w:color w:val="000000" w:themeColor="text1"/>
          <w:sz w:val="30"/>
          <w:szCs w:val="30"/>
          <w:u w:val="single"/>
        </w:rPr>
        <w:t xml:space="preserve">              </w:t>
      </w:r>
      <w:r w:rsidRPr="00F371EF">
        <w:rPr>
          <w:rFonts w:ascii="微软雅黑" w:eastAsia="微软雅黑" w:hAnsi="微软雅黑" w:hint="eastAsia"/>
          <w:color w:val="000000" w:themeColor="text1"/>
          <w:sz w:val="30"/>
          <w:szCs w:val="30"/>
          <w:u w:val="single"/>
        </w:rPr>
        <w:t xml:space="preserve"> </w:t>
      </w:r>
    </w:p>
    <w:p w:rsidR="005350B7" w:rsidRDefault="005350B7" w:rsidP="005350B7">
      <w:pPr>
        <w:snapToGrid w:val="0"/>
        <w:spacing w:line="360" w:lineRule="auto"/>
        <w:ind w:firstLine="600"/>
        <w:rPr>
          <w:rFonts w:ascii="微软雅黑" w:eastAsia="微软雅黑" w:hAnsi="微软雅黑"/>
          <w:color w:val="000000" w:themeColor="text1"/>
          <w:sz w:val="30"/>
          <w:szCs w:val="30"/>
          <w:u w:val="single"/>
        </w:rPr>
      </w:pPr>
      <w:r>
        <w:rPr>
          <w:rFonts w:ascii="微软雅黑" w:eastAsia="微软雅黑" w:hAnsi="微软雅黑" w:hint="eastAsia"/>
          <w:color w:val="000000" w:themeColor="text1"/>
          <w:sz w:val="30"/>
          <w:szCs w:val="30"/>
        </w:rPr>
        <w:t>方案</w:t>
      </w:r>
      <w:r>
        <w:rPr>
          <w:rFonts w:ascii="微软雅黑" w:eastAsia="微软雅黑" w:hAnsi="微软雅黑"/>
          <w:color w:val="000000" w:themeColor="text1"/>
          <w:sz w:val="30"/>
          <w:szCs w:val="30"/>
        </w:rPr>
        <w:t>申报</w:t>
      </w:r>
      <w:r>
        <w:rPr>
          <w:rFonts w:ascii="微软雅黑" w:eastAsia="微软雅黑" w:hAnsi="微软雅黑" w:hint="eastAsia"/>
          <w:color w:val="000000" w:themeColor="text1"/>
          <w:sz w:val="30"/>
          <w:szCs w:val="30"/>
        </w:rPr>
        <w:t>单位联络人</w:t>
      </w:r>
      <w:r w:rsidRPr="00F371EF">
        <w:rPr>
          <w:rFonts w:ascii="微软雅黑" w:eastAsia="微软雅黑" w:hAnsi="微软雅黑"/>
          <w:color w:val="000000" w:themeColor="text1"/>
          <w:sz w:val="30"/>
          <w:szCs w:val="30"/>
        </w:rPr>
        <w:t>：</w:t>
      </w:r>
      <w:r w:rsidRPr="00F371EF">
        <w:rPr>
          <w:rFonts w:ascii="微软雅黑" w:eastAsia="微软雅黑" w:hAnsi="微软雅黑"/>
          <w:color w:val="000000" w:themeColor="text1"/>
          <w:sz w:val="30"/>
          <w:szCs w:val="30"/>
        </w:rPr>
        <w:tab/>
      </w:r>
      <w:r>
        <w:rPr>
          <w:rFonts w:ascii="微软雅黑" w:eastAsia="微软雅黑" w:hAnsi="微软雅黑" w:hint="eastAsia"/>
          <w:color w:val="000000" w:themeColor="text1"/>
          <w:sz w:val="30"/>
          <w:szCs w:val="30"/>
          <w:u w:val="single"/>
        </w:rPr>
        <w:t xml:space="preserve">   </w:t>
      </w:r>
      <w:r w:rsidRPr="00F371EF">
        <w:rPr>
          <w:rFonts w:ascii="微软雅黑" w:eastAsia="微软雅黑" w:hAnsi="微软雅黑" w:hint="eastAsia"/>
          <w:color w:val="000000" w:themeColor="text1"/>
          <w:sz w:val="30"/>
          <w:szCs w:val="30"/>
          <w:u w:val="single"/>
        </w:rPr>
        <w:t xml:space="preserve"> </w:t>
      </w:r>
      <w:r>
        <w:rPr>
          <w:rFonts w:ascii="微软雅黑" w:eastAsia="微软雅黑" w:hAnsi="微软雅黑"/>
          <w:color w:val="000000" w:themeColor="text1"/>
          <w:sz w:val="30"/>
          <w:szCs w:val="30"/>
          <w:u w:val="single"/>
        </w:rPr>
        <w:t xml:space="preserve">   </w:t>
      </w:r>
      <w:r w:rsidR="00CD1438">
        <w:rPr>
          <w:rFonts w:ascii="微软雅黑" w:eastAsia="微软雅黑" w:hAnsi="微软雅黑" w:hint="eastAsia"/>
          <w:sz w:val="30"/>
          <w:szCs w:val="30"/>
          <w:u w:val="single"/>
        </w:rPr>
        <w:t xml:space="preserve"> </w:t>
      </w:r>
      <w:r>
        <w:rPr>
          <w:rFonts w:ascii="微软雅黑" w:eastAsia="微软雅黑" w:hAnsi="微软雅黑" w:hint="eastAsia"/>
          <w:sz w:val="30"/>
          <w:szCs w:val="30"/>
          <w:u w:val="single"/>
        </w:rPr>
        <w:t xml:space="preserve"> </w:t>
      </w:r>
      <w:r>
        <w:rPr>
          <w:rFonts w:ascii="微软雅黑" w:eastAsia="微软雅黑" w:hAnsi="微软雅黑"/>
          <w:color w:val="000000" w:themeColor="text1"/>
          <w:sz w:val="30"/>
          <w:szCs w:val="30"/>
          <w:u w:val="single"/>
        </w:rPr>
        <w:t xml:space="preserve"> </w:t>
      </w:r>
      <w:r>
        <w:rPr>
          <w:rFonts w:ascii="微软雅黑" w:eastAsia="微软雅黑" w:hAnsi="微软雅黑" w:hint="eastAsia"/>
          <w:color w:val="000000" w:themeColor="text1"/>
          <w:sz w:val="30"/>
          <w:szCs w:val="30"/>
          <w:u w:val="single"/>
        </w:rPr>
        <w:t xml:space="preserve"> </w:t>
      </w:r>
      <w:r w:rsidRPr="00F371EF">
        <w:rPr>
          <w:rFonts w:ascii="微软雅黑" w:eastAsia="微软雅黑" w:hAnsi="微软雅黑" w:hint="eastAsia"/>
          <w:color w:val="000000" w:themeColor="text1"/>
          <w:sz w:val="30"/>
          <w:szCs w:val="30"/>
          <w:u w:val="single"/>
        </w:rPr>
        <w:t xml:space="preserve"> </w:t>
      </w:r>
      <w:r>
        <w:rPr>
          <w:rFonts w:ascii="微软雅黑" w:eastAsia="微软雅黑" w:hAnsi="微软雅黑" w:hint="eastAsia"/>
          <w:color w:val="000000" w:themeColor="text1"/>
          <w:sz w:val="30"/>
          <w:szCs w:val="30"/>
          <w:u w:val="single"/>
        </w:rPr>
        <w:t xml:space="preserve">  </w:t>
      </w:r>
      <w:r>
        <w:rPr>
          <w:rFonts w:ascii="微软雅黑" w:eastAsia="微软雅黑" w:hAnsi="微软雅黑"/>
          <w:color w:val="000000" w:themeColor="text1"/>
          <w:sz w:val="30"/>
          <w:szCs w:val="30"/>
          <w:u w:val="single"/>
        </w:rPr>
        <w:t xml:space="preserve">       </w:t>
      </w:r>
      <w:r>
        <w:rPr>
          <w:rFonts w:ascii="微软雅黑" w:eastAsia="微软雅黑" w:hAnsi="微软雅黑" w:hint="eastAsia"/>
          <w:color w:val="000000" w:themeColor="text1"/>
          <w:sz w:val="30"/>
          <w:szCs w:val="30"/>
          <w:u w:val="single"/>
        </w:rPr>
        <w:t xml:space="preserve"> </w:t>
      </w:r>
      <w:r w:rsidRPr="00F371EF">
        <w:rPr>
          <w:rFonts w:ascii="微软雅黑" w:eastAsia="微软雅黑" w:hAnsi="微软雅黑" w:hint="eastAsia"/>
          <w:color w:val="000000" w:themeColor="text1"/>
          <w:sz w:val="30"/>
          <w:szCs w:val="30"/>
          <w:u w:val="single"/>
        </w:rPr>
        <w:t xml:space="preserve"> </w:t>
      </w:r>
    </w:p>
    <w:p w:rsidR="005350B7" w:rsidRPr="00F371EF" w:rsidRDefault="005350B7" w:rsidP="005350B7">
      <w:pPr>
        <w:snapToGrid w:val="0"/>
        <w:spacing w:line="360" w:lineRule="auto"/>
        <w:ind w:firstLine="600"/>
        <w:rPr>
          <w:rFonts w:ascii="微软雅黑" w:eastAsia="微软雅黑" w:hAnsi="微软雅黑"/>
          <w:color w:val="000000" w:themeColor="text1"/>
          <w:sz w:val="30"/>
          <w:szCs w:val="30"/>
        </w:rPr>
      </w:pPr>
      <w:r>
        <w:rPr>
          <w:rFonts w:ascii="微软雅黑" w:eastAsia="微软雅黑" w:hAnsi="微软雅黑" w:hint="eastAsia"/>
          <w:color w:val="000000" w:themeColor="text1"/>
          <w:sz w:val="30"/>
          <w:szCs w:val="30"/>
        </w:rPr>
        <w:t>联络人手机</w:t>
      </w:r>
      <w:r>
        <w:rPr>
          <w:rFonts w:ascii="微软雅黑" w:eastAsia="微软雅黑" w:hAnsi="微软雅黑"/>
          <w:color w:val="000000" w:themeColor="text1"/>
          <w:sz w:val="30"/>
          <w:szCs w:val="30"/>
        </w:rPr>
        <w:t>号码</w:t>
      </w:r>
      <w:r w:rsidRPr="00F371EF">
        <w:rPr>
          <w:rFonts w:ascii="微软雅黑" w:eastAsia="微软雅黑" w:hAnsi="微软雅黑"/>
          <w:color w:val="000000" w:themeColor="text1"/>
          <w:sz w:val="30"/>
          <w:szCs w:val="30"/>
        </w:rPr>
        <w:t>：</w:t>
      </w:r>
      <w:r w:rsidRPr="00F371EF">
        <w:rPr>
          <w:rFonts w:ascii="微软雅黑" w:eastAsia="微软雅黑" w:hAnsi="微软雅黑"/>
          <w:color w:val="000000" w:themeColor="text1"/>
          <w:sz w:val="30"/>
          <w:szCs w:val="30"/>
        </w:rPr>
        <w:tab/>
      </w:r>
      <w:r>
        <w:rPr>
          <w:rFonts w:ascii="微软雅黑" w:eastAsia="微软雅黑" w:hAnsi="微软雅黑" w:hint="eastAsia"/>
          <w:color w:val="000000" w:themeColor="text1"/>
          <w:sz w:val="30"/>
          <w:szCs w:val="30"/>
          <w:u w:val="single"/>
        </w:rPr>
        <w:t xml:space="preserve">   </w:t>
      </w:r>
      <w:r w:rsidRPr="00F371EF">
        <w:rPr>
          <w:rFonts w:ascii="微软雅黑" w:eastAsia="微软雅黑" w:hAnsi="微软雅黑" w:hint="eastAsia"/>
          <w:color w:val="000000" w:themeColor="text1"/>
          <w:sz w:val="30"/>
          <w:szCs w:val="30"/>
          <w:u w:val="single"/>
        </w:rPr>
        <w:t xml:space="preserve"> </w:t>
      </w:r>
      <w:r>
        <w:rPr>
          <w:rFonts w:ascii="微软雅黑" w:eastAsia="微软雅黑" w:hAnsi="微软雅黑"/>
          <w:color w:val="000000" w:themeColor="text1"/>
          <w:sz w:val="30"/>
          <w:szCs w:val="30"/>
          <w:u w:val="single"/>
        </w:rPr>
        <w:t xml:space="preserve">  </w:t>
      </w:r>
      <w:r w:rsidR="00CD1438">
        <w:rPr>
          <w:rFonts w:ascii="微软雅黑" w:eastAsia="微软雅黑" w:hAnsi="微软雅黑"/>
          <w:sz w:val="30"/>
          <w:szCs w:val="30"/>
          <w:u w:val="single"/>
        </w:rPr>
        <w:t xml:space="preserve"> </w:t>
      </w:r>
      <w:r>
        <w:rPr>
          <w:rFonts w:ascii="微软雅黑" w:eastAsia="微软雅黑" w:hAnsi="微软雅黑" w:hint="eastAsia"/>
          <w:color w:val="000000" w:themeColor="text1"/>
          <w:sz w:val="30"/>
          <w:szCs w:val="30"/>
          <w:u w:val="single"/>
        </w:rPr>
        <w:t xml:space="preserve"> </w:t>
      </w:r>
      <w:r w:rsidRPr="00F371EF">
        <w:rPr>
          <w:rFonts w:ascii="微软雅黑" w:eastAsia="微软雅黑" w:hAnsi="微软雅黑" w:hint="eastAsia"/>
          <w:color w:val="000000" w:themeColor="text1"/>
          <w:sz w:val="30"/>
          <w:szCs w:val="30"/>
          <w:u w:val="single"/>
        </w:rPr>
        <w:t xml:space="preserve"> </w:t>
      </w:r>
      <w:r>
        <w:rPr>
          <w:rFonts w:ascii="微软雅黑" w:eastAsia="微软雅黑" w:hAnsi="微软雅黑" w:hint="eastAsia"/>
          <w:color w:val="000000" w:themeColor="text1"/>
          <w:sz w:val="30"/>
          <w:szCs w:val="30"/>
          <w:u w:val="single"/>
        </w:rPr>
        <w:t xml:space="preserve">     </w:t>
      </w:r>
      <w:r>
        <w:rPr>
          <w:rFonts w:ascii="微软雅黑" w:eastAsia="微软雅黑" w:hAnsi="微软雅黑"/>
          <w:color w:val="000000" w:themeColor="text1"/>
          <w:sz w:val="30"/>
          <w:szCs w:val="30"/>
          <w:u w:val="single"/>
        </w:rPr>
        <w:t xml:space="preserve">   </w:t>
      </w:r>
      <w:r w:rsidRPr="00F371EF">
        <w:rPr>
          <w:rFonts w:ascii="微软雅黑" w:eastAsia="微软雅黑" w:hAnsi="微软雅黑" w:hint="eastAsia"/>
          <w:color w:val="000000" w:themeColor="text1"/>
          <w:sz w:val="30"/>
          <w:szCs w:val="30"/>
          <w:u w:val="single"/>
        </w:rPr>
        <w:t xml:space="preserve"> </w:t>
      </w:r>
    </w:p>
    <w:p w:rsidR="00C516E7" w:rsidRDefault="00DE1E2A">
      <w:pPr>
        <w:snapToGrid w:val="0"/>
        <w:spacing w:line="360" w:lineRule="auto"/>
        <w:ind w:firstLine="600"/>
        <w:rPr>
          <w:rFonts w:ascii="微软雅黑" w:eastAsia="微软雅黑" w:hAnsi="微软雅黑"/>
          <w:sz w:val="30"/>
          <w:szCs w:val="30"/>
          <w:u w:val="single"/>
        </w:rPr>
      </w:pPr>
      <w:r>
        <w:rPr>
          <w:rFonts w:ascii="微软雅黑" w:eastAsia="微软雅黑" w:hAnsi="微软雅黑"/>
          <w:sz w:val="30"/>
          <w:szCs w:val="30"/>
        </w:rPr>
        <w:t>邮</w:t>
      </w:r>
      <w:r>
        <w:rPr>
          <w:rFonts w:ascii="微软雅黑" w:eastAsia="微软雅黑" w:hAnsi="微软雅黑" w:hint="eastAsia"/>
          <w:sz w:val="30"/>
          <w:szCs w:val="30"/>
        </w:rPr>
        <w:t>箱号码</w:t>
      </w:r>
      <w:r>
        <w:rPr>
          <w:rFonts w:ascii="微软雅黑" w:eastAsia="微软雅黑" w:hAnsi="微软雅黑"/>
          <w:sz w:val="30"/>
          <w:szCs w:val="30"/>
        </w:rPr>
        <w:t>：</w:t>
      </w:r>
      <w:r>
        <w:rPr>
          <w:rFonts w:ascii="微软雅黑" w:eastAsia="微软雅黑" w:hAnsi="微软雅黑"/>
          <w:sz w:val="30"/>
          <w:szCs w:val="30"/>
        </w:rPr>
        <w:tab/>
      </w:r>
      <w:r>
        <w:rPr>
          <w:rFonts w:ascii="微软雅黑" w:eastAsia="微软雅黑" w:hAnsi="微软雅黑" w:hint="eastAsia"/>
          <w:sz w:val="30"/>
          <w:szCs w:val="30"/>
          <w:u w:val="single"/>
        </w:rPr>
        <w:t xml:space="preserve">       </w:t>
      </w:r>
      <w:r w:rsidR="00CD1438">
        <w:rPr>
          <w:rFonts w:ascii="微软雅黑" w:eastAsia="微软雅黑" w:hAnsi="微软雅黑"/>
          <w:sz w:val="30"/>
          <w:szCs w:val="30"/>
          <w:u w:val="single"/>
        </w:rPr>
        <w:t xml:space="preserve">           </w:t>
      </w:r>
      <w:r w:rsidR="005350B7">
        <w:rPr>
          <w:rFonts w:ascii="微软雅黑" w:eastAsia="微软雅黑" w:hAnsi="微软雅黑" w:hint="eastAsia"/>
          <w:sz w:val="30"/>
          <w:szCs w:val="30"/>
          <w:u w:val="single"/>
        </w:rPr>
        <w:t xml:space="preserve">        </w:t>
      </w:r>
      <w:r>
        <w:rPr>
          <w:rFonts w:ascii="微软雅黑" w:eastAsia="微软雅黑" w:hAnsi="微软雅黑" w:hint="eastAsia"/>
          <w:sz w:val="30"/>
          <w:szCs w:val="30"/>
          <w:u w:val="single"/>
        </w:rPr>
        <w:t xml:space="preserve">   </w:t>
      </w:r>
    </w:p>
    <w:p w:rsidR="00C516E7" w:rsidRDefault="00DE1E2A" w:rsidP="00967707">
      <w:pPr>
        <w:snapToGrid w:val="0"/>
        <w:spacing w:line="360" w:lineRule="auto"/>
        <w:ind w:firstLineChars="210" w:firstLine="630"/>
        <w:rPr>
          <w:rFonts w:ascii="微软雅黑" w:eastAsia="微软雅黑" w:hAnsi="微软雅黑"/>
          <w:sz w:val="30"/>
          <w:szCs w:val="30"/>
          <w:u w:val="single"/>
        </w:rPr>
      </w:pPr>
      <w:r>
        <w:rPr>
          <w:rFonts w:ascii="微软雅黑" w:eastAsia="微软雅黑" w:hAnsi="微软雅黑"/>
          <w:sz w:val="30"/>
          <w:szCs w:val="30"/>
        </w:rPr>
        <w:t>通讯地址：</w:t>
      </w:r>
      <w:r>
        <w:rPr>
          <w:rFonts w:ascii="微软雅黑" w:eastAsia="微软雅黑" w:hAnsi="微软雅黑" w:hint="eastAsia"/>
          <w:sz w:val="30"/>
          <w:szCs w:val="30"/>
        </w:rPr>
        <w:t xml:space="preserve">   </w:t>
      </w:r>
      <w:r>
        <w:rPr>
          <w:rFonts w:ascii="微软雅黑" w:eastAsia="微软雅黑" w:hAnsi="微软雅黑" w:hint="eastAsia"/>
          <w:sz w:val="30"/>
          <w:szCs w:val="30"/>
          <w:u w:val="single"/>
        </w:rPr>
        <w:t xml:space="preserve">    </w:t>
      </w:r>
      <w:r w:rsidR="00CD1438">
        <w:rPr>
          <w:rFonts w:ascii="微软雅黑" w:eastAsia="微软雅黑" w:hAnsi="微软雅黑" w:hint="eastAsia"/>
          <w:sz w:val="30"/>
          <w:szCs w:val="30"/>
          <w:u w:val="single"/>
        </w:rPr>
        <w:t xml:space="preserve">  </w:t>
      </w:r>
      <w:r w:rsidR="00CD1438">
        <w:rPr>
          <w:rFonts w:ascii="微软雅黑" w:eastAsia="微软雅黑" w:hAnsi="微软雅黑"/>
          <w:sz w:val="30"/>
          <w:szCs w:val="30"/>
          <w:u w:val="single"/>
        </w:rPr>
        <w:t xml:space="preserve">    </w:t>
      </w:r>
      <w:r w:rsidR="005350B7">
        <w:rPr>
          <w:rFonts w:ascii="微软雅黑" w:eastAsia="微软雅黑" w:hAnsi="微软雅黑" w:hint="eastAsia"/>
          <w:sz w:val="30"/>
          <w:szCs w:val="30"/>
          <w:u w:val="single"/>
        </w:rPr>
        <w:t xml:space="preserve">  </w:t>
      </w:r>
      <w:r>
        <w:rPr>
          <w:rFonts w:ascii="微软雅黑" w:eastAsia="微软雅黑" w:hAnsi="微软雅黑" w:hint="eastAsia"/>
          <w:sz w:val="30"/>
          <w:szCs w:val="30"/>
          <w:u w:val="single"/>
        </w:rPr>
        <w:t xml:space="preserve"> </w:t>
      </w:r>
      <w:r w:rsidR="005350B7">
        <w:rPr>
          <w:rFonts w:ascii="微软雅黑" w:eastAsia="微软雅黑" w:hAnsi="微软雅黑"/>
          <w:sz w:val="30"/>
          <w:szCs w:val="30"/>
          <w:u w:val="single"/>
        </w:rPr>
        <w:t xml:space="preserve">   </w:t>
      </w:r>
      <w:r>
        <w:rPr>
          <w:rFonts w:ascii="微软雅黑" w:eastAsia="微软雅黑" w:hAnsi="微软雅黑" w:hint="eastAsia"/>
          <w:sz w:val="30"/>
          <w:szCs w:val="30"/>
          <w:u w:val="single"/>
        </w:rPr>
        <w:t xml:space="preserve">  </w:t>
      </w:r>
    </w:p>
    <w:p w:rsidR="00C516E7" w:rsidRDefault="00DE1E2A">
      <w:pPr>
        <w:snapToGrid w:val="0"/>
        <w:spacing w:line="360" w:lineRule="auto"/>
        <w:ind w:firstLine="600"/>
        <w:rPr>
          <w:rFonts w:ascii="微软雅黑" w:eastAsia="微软雅黑" w:hAnsi="微软雅黑"/>
          <w:sz w:val="30"/>
          <w:szCs w:val="30"/>
        </w:rPr>
      </w:pPr>
      <w:r>
        <w:rPr>
          <w:rFonts w:ascii="微软雅黑" w:eastAsia="微软雅黑" w:hAnsi="微软雅黑"/>
          <w:sz w:val="30"/>
          <w:szCs w:val="30"/>
        </w:rPr>
        <w:t>邮政编码：</w:t>
      </w:r>
      <w:r>
        <w:rPr>
          <w:rFonts w:ascii="微软雅黑" w:eastAsia="微软雅黑" w:hAnsi="微软雅黑" w:hint="eastAsia"/>
          <w:sz w:val="30"/>
          <w:szCs w:val="30"/>
        </w:rPr>
        <w:t xml:space="preserve">   </w:t>
      </w:r>
      <w:r>
        <w:rPr>
          <w:rFonts w:ascii="微软雅黑" w:eastAsia="微软雅黑" w:hAnsi="微软雅黑" w:hint="eastAsia"/>
          <w:sz w:val="30"/>
          <w:szCs w:val="30"/>
          <w:u w:val="single"/>
        </w:rPr>
        <w:t xml:space="preserve">            </w:t>
      </w:r>
      <w:r w:rsidR="00CD1438">
        <w:rPr>
          <w:rFonts w:ascii="微软雅黑" w:eastAsia="微软雅黑" w:hAnsi="微软雅黑"/>
          <w:sz w:val="30"/>
          <w:szCs w:val="30"/>
          <w:u w:val="single"/>
        </w:rPr>
        <w:t xml:space="preserve"> </w:t>
      </w:r>
      <w:r w:rsidR="005350B7">
        <w:rPr>
          <w:rFonts w:ascii="微软雅黑" w:eastAsia="微软雅黑" w:hAnsi="微软雅黑" w:hint="eastAsia"/>
          <w:sz w:val="30"/>
          <w:szCs w:val="30"/>
          <w:u w:val="single"/>
        </w:rPr>
        <w:t xml:space="preserve">           </w:t>
      </w:r>
      <w:r w:rsidR="005350B7">
        <w:rPr>
          <w:rFonts w:ascii="微软雅黑" w:eastAsia="微软雅黑" w:hAnsi="微软雅黑"/>
          <w:sz w:val="30"/>
          <w:szCs w:val="30"/>
          <w:u w:val="single"/>
        </w:rPr>
        <w:t xml:space="preserve">  </w:t>
      </w:r>
      <w:r w:rsidR="005350B7">
        <w:rPr>
          <w:rFonts w:ascii="微软雅黑" w:eastAsia="微软雅黑" w:hAnsi="微软雅黑" w:hint="eastAsia"/>
          <w:sz w:val="30"/>
          <w:szCs w:val="30"/>
          <w:u w:val="single"/>
        </w:rPr>
        <w:t xml:space="preserve"> </w:t>
      </w:r>
      <w:r w:rsidR="005350B7">
        <w:rPr>
          <w:rFonts w:ascii="微软雅黑" w:eastAsia="微软雅黑" w:hAnsi="微软雅黑"/>
          <w:sz w:val="30"/>
          <w:szCs w:val="30"/>
          <w:u w:val="single"/>
        </w:rPr>
        <w:t xml:space="preserve"> </w:t>
      </w:r>
      <w:r>
        <w:rPr>
          <w:rFonts w:ascii="微软雅黑" w:eastAsia="微软雅黑" w:hAnsi="微软雅黑" w:hint="eastAsia"/>
          <w:sz w:val="30"/>
          <w:szCs w:val="30"/>
          <w:u w:val="single"/>
        </w:rPr>
        <w:t xml:space="preserve">  </w:t>
      </w:r>
    </w:p>
    <w:p w:rsidR="00C516E7" w:rsidRDefault="00DE1E2A">
      <w:pPr>
        <w:snapToGrid w:val="0"/>
        <w:spacing w:line="360" w:lineRule="auto"/>
        <w:ind w:firstLine="600"/>
        <w:rPr>
          <w:rFonts w:ascii="微软雅黑" w:eastAsia="微软雅黑" w:hAnsi="微软雅黑"/>
          <w:sz w:val="30"/>
          <w:szCs w:val="30"/>
          <w:u w:val="single"/>
        </w:rPr>
      </w:pPr>
      <w:r>
        <w:rPr>
          <w:rFonts w:ascii="微软雅黑" w:eastAsia="微软雅黑" w:hAnsi="微软雅黑"/>
          <w:sz w:val="30"/>
          <w:szCs w:val="30"/>
        </w:rPr>
        <w:t>申报日期：</w:t>
      </w:r>
      <w:r>
        <w:rPr>
          <w:rFonts w:ascii="微软雅黑" w:eastAsia="微软雅黑" w:hAnsi="微软雅黑" w:hint="eastAsia"/>
          <w:sz w:val="30"/>
          <w:szCs w:val="30"/>
        </w:rPr>
        <w:t xml:space="preserve">   </w:t>
      </w:r>
      <w:r>
        <w:rPr>
          <w:rFonts w:ascii="微软雅黑" w:eastAsia="微软雅黑" w:hAnsi="微软雅黑" w:hint="eastAsia"/>
          <w:sz w:val="30"/>
          <w:szCs w:val="30"/>
          <w:u w:val="single"/>
        </w:rPr>
        <w:t xml:space="preserve">          2017年8月</w:t>
      </w:r>
      <w:r w:rsidR="005350B7">
        <w:rPr>
          <w:rFonts w:ascii="微软雅黑" w:eastAsia="微软雅黑" w:hAnsi="微软雅黑" w:hint="eastAsia"/>
          <w:sz w:val="30"/>
          <w:szCs w:val="30"/>
          <w:u w:val="single"/>
        </w:rPr>
        <w:t xml:space="preserve">          </w:t>
      </w:r>
      <w:r>
        <w:rPr>
          <w:rFonts w:ascii="微软雅黑" w:eastAsia="微软雅黑" w:hAnsi="微软雅黑" w:hint="eastAsia"/>
          <w:sz w:val="30"/>
          <w:szCs w:val="30"/>
          <w:u w:val="single"/>
        </w:rPr>
        <w:t xml:space="preserve"> </w:t>
      </w:r>
      <w:r w:rsidR="005350B7">
        <w:rPr>
          <w:rFonts w:ascii="微软雅黑" w:eastAsia="微软雅黑" w:hAnsi="微软雅黑"/>
          <w:sz w:val="30"/>
          <w:szCs w:val="30"/>
          <w:u w:val="single"/>
        </w:rPr>
        <w:t xml:space="preserve">  </w:t>
      </w:r>
      <w:r>
        <w:rPr>
          <w:rFonts w:ascii="微软雅黑" w:eastAsia="微软雅黑" w:hAnsi="微软雅黑" w:hint="eastAsia"/>
          <w:sz w:val="30"/>
          <w:szCs w:val="30"/>
          <w:u w:val="single"/>
        </w:rPr>
        <w:t xml:space="preserve">  </w:t>
      </w:r>
    </w:p>
    <w:p w:rsidR="00967707" w:rsidRDefault="00967707">
      <w:pPr>
        <w:snapToGrid w:val="0"/>
        <w:spacing w:line="360" w:lineRule="auto"/>
        <w:ind w:firstLine="600"/>
        <w:jc w:val="center"/>
        <w:rPr>
          <w:rFonts w:ascii="微软雅黑" w:eastAsia="微软雅黑" w:hAnsi="微软雅黑"/>
          <w:sz w:val="30"/>
          <w:szCs w:val="30"/>
        </w:rPr>
      </w:pPr>
    </w:p>
    <w:p w:rsidR="00C516E7" w:rsidRDefault="00DE1E2A">
      <w:pPr>
        <w:snapToGrid w:val="0"/>
        <w:spacing w:line="360" w:lineRule="auto"/>
        <w:ind w:firstLine="600"/>
        <w:jc w:val="center"/>
        <w:rPr>
          <w:rFonts w:ascii="微软雅黑" w:eastAsia="微软雅黑" w:hAnsi="微软雅黑"/>
          <w:sz w:val="30"/>
          <w:szCs w:val="30"/>
        </w:rPr>
      </w:pPr>
      <w:r>
        <w:rPr>
          <w:rFonts w:ascii="微软雅黑" w:eastAsia="微软雅黑" w:hAnsi="微软雅黑" w:hint="eastAsia"/>
          <w:sz w:val="30"/>
          <w:szCs w:val="30"/>
        </w:rPr>
        <w:lastRenderedPageBreak/>
        <w:t>目录</w:t>
      </w:r>
    </w:p>
    <w:p w:rsidR="00C516E7" w:rsidRDefault="00DE1E2A">
      <w:pPr>
        <w:pStyle w:val="20"/>
        <w:tabs>
          <w:tab w:val="right" w:leader="dot" w:pos="8296"/>
        </w:tabs>
        <w:ind w:leftChars="200" w:left="480" w:firstLineChars="0"/>
        <w:jc w:val="both"/>
        <w:rPr>
          <w:rStyle w:val="af0"/>
          <w:rFonts w:ascii="微软雅黑" w:eastAsia="微软雅黑" w:hAnsi="微软雅黑"/>
          <w:smallCaps w:val="0"/>
          <w:noProof/>
          <w:color w:val="000000" w:themeColor="text1"/>
        </w:rPr>
      </w:pPr>
      <w:r>
        <w:rPr>
          <w:rFonts w:ascii="微软雅黑" w:eastAsia="微软雅黑" w:hAnsi="微软雅黑" w:cs="Arial"/>
          <w:b w:val="0"/>
          <w:bCs w:val="0"/>
          <w:sz w:val="21"/>
          <w:szCs w:val="21"/>
        </w:rPr>
        <w:fldChar w:fldCharType="begin"/>
      </w:r>
      <w:r>
        <w:rPr>
          <w:rFonts w:ascii="微软雅黑" w:eastAsia="微软雅黑" w:hAnsi="微软雅黑" w:cs="Arial"/>
          <w:b w:val="0"/>
          <w:bCs w:val="0"/>
          <w:sz w:val="21"/>
          <w:szCs w:val="21"/>
        </w:rPr>
        <w:instrText xml:space="preserve"> TOC \h \z \t "标题 1,1,标题 2,2" </w:instrText>
      </w:r>
      <w:r>
        <w:rPr>
          <w:rFonts w:ascii="微软雅黑" w:eastAsia="微软雅黑" w:hAnsi="微软雅黑" w:cs="Arial"/>
          <w:b w:val="0"/>
          <w:bCs w:val="0"/>
          <w:sz w:val="21"/>
          <w:szCs w:val="21"/>
        </w:rPr>
        <w:fldChar w:fldCharType="separate"/>
      </w:r>
      <w:hyperlink w:anchor="_Toc491101512" w:history="1">
        <w:r>
          <w:rPr>
            <w:rStyle w:val="af0"/>
            <w:rFonts w:ascii="微软雅黑" w:eastAsia="微软雅黑" w:hAnsi="微软雅黑" w:cstheme="minorBidi" w:hint="eastAsia"/>
            <w:b w:val="0"/>
            <w:bCs w:val="0"/>
            <w:smallCaps w:val="0"/>
            <w:noProof/>
            <w:color w:val="000000" w:themeColor="text1"/>
            <w:sz w:val="21"/>
          </w:rPr>
          <w:t>一、 赛项名称</w:t>
        </w:r>
        <w:r>
          <w:rPr>
            <w:rStyle w:val="af0"/>
            <w:rFonts w:ascii="微软雅黑" w:eastAsia="微软雅黑" w:hAnsi="微软雅黑" w:cstheme="minorBidi"/>
            <w:bCs w:val="0"/>
            <w:smallCaps w:val="0"/>
            <w:noProof/>
            <w:color w:val="000000" w:themeColor="text1"/>
            <w:sz w:val="21"/>
          </w:rPr>
          <w:tab/>
        </w:r>
        <w:r>
          <w:rPr>
            <w:rStyle w:val="af0"/>
            <w:rFonts w:ascii="微软雅黑" w:eastAsia="微软雅黑" w:hAnsi="微软雅黑" w:cstheme="minorBidi"/>
            <w:bCs w:val="0"/>
            <w:smallCaps w:val="0"/>
            <w:noProof/>
            <w:color w:val="000000" w:themeColor="text1"/>
            <w:sz w:val="21"/>
          </w:rPr>
          <w:fldChar w:fldCharType="begin"/>
        </w:r>
        <w:r>
          <w:rPr>
            <w:rStyle w:val="af0"/>
            <w:rFonts w:ascii="微软雅黑" w:eastAsia="微软雅黑" w:hAnsi="微软雅黑" w:cstheme="minorBidi"/>
            <w:bCs w:val="0"/>
            <w:smallCaps w:val="0"/>
            <w:noProof/>
            <w:color w:val="000000" w:themeColor="text1"/>
            <w:sz w:val="21"/>
          </w:rPr>
          <w:instrText xml:space="preserve"> PAGEREF _Toc491101512 \h </w:instrText>
        </w:r>
        <w:r>
          <w:rPr>
            <w:rStyle w:val="af0"/>
            <w:rFonts w:ascii="微软雅黑" w:eastAsia="微软雅黑" w:hAnsi="微软雅黑" w:cstheme="minorBidi"/>
            <w:bCs w:val="0"/>
            <w:smallCaps w:val="0"/>
            <w:noProof/>
            <w:color w:val="000000" w:themeColor="text1"/>
            <w:sz w:val="21"/>
          </w:rPr>
        </w:r>
        <w:r>
          <w:rPr>
            <w:rStyle w:val="af0"/>
            <w:rFonts w:ascii="微软雅黑" w:eastAsia="微软雅黑" w:hAnsi="微软雅黑" w:cstheme="minorBidi"/>
            <w:bCs w:val="0"/>
            <w:smallCaps w:val="0"/>
            <w:noProof/>
            <w:color w:val="000000" w:themeColor="text1"/>
            <w:sz w:val="21"/>
          </w:rPr>
          <w:fldChar w:fldCharType="separate"/>
        </w:r>
        <w:r w:rsidR="008E731A">
          <w:rPr>
            <w:rStyle w:val="af0"/>
            <w:rFonts w:ascii="微软雅黑" w:eastAsia="微软雅黑" w:hAnsi="微软雅黑" w:cstheme="minorBidi"/>
            <w:bCs w:val="0"/>
            <w:smallCaps w:val="0"/>
            <w:noProof/>
            <w:color w:val="000000" w:themeColor="text1"/>
            <w:sz w:val="21"/>
          </w:rPr>
          <w:t>1</w:t>
        </w:r>
        <w:r>
          <w:rPr>
            <w:rStyle w:val="af0"/>
            <w:rFonts w:ascii="微软雅黑" w:eastAsia="微软雅黑" w:hAnsi="微软雅黑" w:cstheme="minorBidi"/>
            <w:bCs w:val="0"/>
            <w:smallCaps w:val="0"/>
            <w:noProof/>
            <w:color w:val="000000" w:themeColor="text1"/>
            <w:sz w:val="21"/>
          </w:rPr>
          <w:fldChar w:fldCharType="end"/>
        </w:r>
      </w:hyperlink>
    </w:p>
    <w:p w:rsidR="00C516E7" w:rsidRDefault="00CD1438">
      <w:pPr>
        <w:pStyle w:val="20"/>
        <w:tabs>
          <w:tab w:val="right" w:leader="dot" w:pos="8296"/>
        </w:tabs>
        <w:ind w:leftChars="200" w:left="480" w:firstLineChars="0"/>
        <w:jc w:val="both"/>
        <w:rPr>
          <w:rStyle w:val="af0"/>
          <w:rFonts w:ascii="微软雅黑" w:eastAsia="微软雅黑" w:hAnsi="微软雅黑"/>
          <w:smallCaps w:val="0"/>
          <w:noProof/>
          <w:color w:val="000000" w:themeColor="text1"/>
        </w:rPr>
      </w:pPr>
      <w:hyperlink w:anchor="_Toc491101517" w:history="1">
        <w:r w:rsidR="00DE1E2A">
          <w:rPr>
            <w:rStyle w:val="af0"/>
            <w:rFonts w:ascii="微软雅黑" w:eastAsia="微软雅黑" w:hAnsi="微软雅黑" w:cstheme="minorBidi" w:hint="eastAsia"/>
            <w:b w:val="0"/>
            <w:bCs w:val="0"/>
            <w:smallCaps w:val="0"/>
            <w:noProof/>
            <w:color w:val="000000" w:themeColor="text1"/>
            <w:sz w:val="21"/>
          </w:rPr>
          <w:t>二、 赛项申报专家组</w:t>
        </w:r>
        <w:r w:rsidR="00DE1E2A">
          <w:rPr>
            <w:rStyle w:val="af0"/>
            <w:rFonts w:ascii="微软雅黑" w:eastAsia="微软雅黑" w:hAnsi="微软雅黑" w:cstheme="minorBidi"/>
            <w:bCs w:val="0"/>
            <w:smallCaps w:val="0"/>
            <w:noProof/>
            <w:color w:val="000000" w:themeColor="text1"/>
            <w:sz w:val="21"/>
          </w:rPr>
          <w:tab/>
        </w:r>
        <w:r w:rsidR="00DE1E2A">
          <w:rPr>
            <w:rStyle w:val="af0"/>
            <w:rFonts w:ascii="微软雅黑" w:eastAsia="微软雅黑" w:hAnsi="微软雅黑" w:cstheme="minorBidi"/>
            <w:bCs w:val="0"/>
            <w:smallCaps w:val="0"/>
            <w:noProof/>
            <w:color w:val="000000" w:themeColor="text1"/>
            <w:sz w:val="21"/>
          </w:rPr>
          <w:fldChar w:fldCharType="begin"/>
        </w:r>
        <w:r w:rsidR="00DE1E2A">
          <w:rPr>
            <w:rStyle w:val="af0"/>
            <w:rFonts w:ascii="微软雅黑" w:eastAsia="微软雅黑" w:hAnsi="微软雅黑" w:cstheme="minorBidi"/>
            <w:bCs w:val="0"/>
            <w:smallCaps w:val="0"/>
            <w:noProof/>
            <w:color w:val="000000" w:themeColor="text1"/>
            <w:sz w:val="21"/>
          </w:rPr>
          <w:instrText xml:space="preserve"> PAGEREF _Toc491101517 \h </w:instrText>
        </w:r>
        <w:r w:rsidR="00DE1E2A">
          <w:rPr>
            <w:rStyle w:val="af0"/>
            <w:rFonts w:ascii="微软雅黑" w:eastAsia="微软雅黑" w:hAnsi="微软雅黑" w:cstheme="minorBidi"/>
            <w:bCs w:val="0"/>
            <w:smallCaps w:val="0"/>
            <w:noProof/>
            <w:color w:val="000000" w:themeColor="text1"/>
            <w:sz w:val="21"/>
          </w:rPr>
        </w:r>
        <w:r w:rsidR="00DE1E2A">
          <w:rPr>
            <w:rStyle w:val="af0"/>
            <w:rFonts w:ascii="微软雅黑" w:eastAsia="微软雅黑" w:hAnsi="微软雅黑" w:cstheme="minorBidi"/>
            <w:bCs w:val="0"/>
            <w:smallCaps w:val="0"/>
            <w:noProof/>
            <w:color w:val="000000" w:themeColor="text1"/>
            <w:sz w:val="21"/>
          </w:rPr>
          <w:fldChar w:fldCharType="separate"/>
        </w:r>
        <w:r w:rsidR="008E731A">
          <w:rPr>
            <w:rStyle w:val="af0"/>
            <w:rFonts w:ascii="微软雅黑" w:eastAsia="微软雅黑" w:hAnsi="微软雅黑" w:cstheme="minorBidi"/>
            <w:bCs w:val="0"/>
            <w:smallCaps w:val="0"/>
            <w:noProof/>
            <w:color w:val="000000" w:themeColor="text1"/>
            <w:sz w:val="21"/>
          </w:rPr>
          <w:t>3</w:t>
        </w:r>
        <w:r w:rsidR="00DE1E2A">
          <w:rPr>
            <w:rStyle w:val="af0"/>
            <w:rFonts w:ascii="微软雅黑" w:eastAsia="微软雅黑" w:hAnsi="微软雅黑" w:cstheme="minorBidi"/>
            <w:bCs w:val="0"/>
            <w:smallCaps w:val="0"/>
            <w:noProof/>
            <w:color w:val="000000" w:themeColor="text1"/>
            <w:sz w:val="21"/>
          </w:rPr>
          <w:fldChar w:fldCharType="end"/>
        </w:r>
      </w:hyperlink>
    </w:p>
    <w:p w:rsidR="00C516E7" w:rsidRDefault="00CD1438">
      <w:pPr>
        <w:pStyle w:val="20"/>
        <w:tabs>
          <w:tab w:val="right" w:leader="dot" w:pos="8296"/>
        </w:tabs>
        <w:ind w:leftChars="200" w:left="480" w:firstLineChars="0"/>
        <w:jc w:val="both"/>
        <w:rPr>
          <w:rStyle w:val="af0"/>
          <w:rFonts w:ascii="微软雅黑" w:eastAsia="微软雅黑" w:hAnsi="微软雅黑"/>
          <w:smallCaps w:val="0"/>
          <w:noProof/>
          <w:color w:val="000000" w:themeColor="text1"/>
        </w:rPr>
      </w:pPr>
      <w:hyperlink w:anchor="_Toc491101518" w:history="1">
        <w:r w:rsidR="00DE1E2A">
          <w:rPr>
            <w:rStyle w:val="af0"/>
            <w:rFonts w:ascii="微软雅黑" w:eastAsia="微软雅黑" w:hAnsi="微软雅黑" w:cstheme="minorBidi" w:hint="eastAsia"/>
            <w:b w:val="0"/>
            <w:bCs w:val="0"/>
            <w:smallCaps w:val="0"/>
            <w:noProof/>
            <w:color w:val="000000" w:themeColor="text1"/>
            <w:sz w:val="21"/>
          </w:rPr>
          <w:t>三、 赛项目的</w:t>
        </w:r>
        <w:r w:rsidR="00DE1E2A">
          <w:rPr>
            <w:rStyle w:val="af0"/>
            <w:rFonts w:ascii="微软雅黑" w:eastAsia="微软雅黑" w:hAnsi="微软雅黑" w:cstheme="minorBidi"/>
            <w:bCs w:val="0"/>
            <w:smallCaps w:val="0"/>
            <w:noProof/>
            <w:color w:val="000000" w:themeColor="text1"/>
            <w:sz w:val="21"/>
          </w:rPr>
          <w:tab/>
        </w:r>
        <w:r w:rsidR="00DE1E2A">
          <w:rPr>
            <w:rStyle w:val="af0"/>
            <w:rFonts w:ascii="微软雅黑" w:eastAsia="微软雅黑" w:hAnsi="微软雅黑" w:cstheme="minorBidi"/>
            <w:bCs w:val="0"/>
            <w:smallCaps w:val="0"/>
            <w:noProof/>
            <w:color w:val="000000" w:themeColor="text1"/>
            <w:sz w:val="21"/>
          </w:rPr>
          <w:fldChar w:fldCharType="begin"/>
        </w:r>
        <w:r w:rsidR="00DE1E2A">
          <w:rPr>
            <w:rStyle w:val="af0"/>
            <w:rFonts w:ascii="微软雅黑" w:eastAsia="微软雅黑" w:hAnsi="微软雅黑" w:cstheme="minorBidi"/>
            <w:bCs w:val="0"/>
            <w:smallCaps w:val="0"/>
            <w:noProof/>
            <w:color w:val="000000" w:themeColor="text1"/>
            <w:sz w:val="21"/>
          </w:rPr>
          <w:instrText xml:space="preserve"> PAGEREF _Toc491101518 \h </w:instrText>
        </w:r>
        <w:r w:rsidR="00DE1E2A">
          <w:rPr>
            <w:rStyle w:val="af0"/>
            <w:rFonts w:ascii="微软雅黑" w:eastAsia="微软雅黑" w:hAnsi="微软雅黑" w:cstheme="minorBidi"/>
            <w:bCs w:val="0"/>
            <w:smallCaps w:val="0"/>
            <w:noProof/>
            <w:color w:val="000000" w:themeColor="text1"/>
            <w:sz w:val="21"/>
          </w:rPr>
        </w:r>
        <w:r w:rsidR="00DE1E2A">
          <w:rPr>
            <w:rStyle w:val="af0"/>
            <w:rFonts w:ascii="微软雅黑" w:eastAsia="微软雅黑" w:hAnsi="微软雅黑" w:cstheme="minorBidi"/>
            <w:bCs w:val="0"/>
            <w:smallCaps w:val="0"/>
            <w:noProof/>
            <w:color w:val="000000" w:themeColor="text1"/>
            <w:sz w:val="21"/>
          </w:rPr>
          <w:fldChar w:fldCharType="separate"/>
        </w:r>
        <w:r w:rsidR="008E731A">
          <w:rPr>
            <w:rStyle w:val="af0"/>
            <w:rFonts w:ascii="微软雅黑" w:eastAsia="微软雅黑" w:hAnsi="微软雅黑" w:cstheme="minorBidi"/>
            <w:bCs w:val="0"/>
            <w:smallCaps w:val="0"/>
            <w:noProof/>
            <w:color w:val="000000" w:themeColor="text1"/>
            <w:sz w:val="21"/>
          </w:rPr>
          <w:t>4</w:t>
        </w:r>
        <w:r w:rsidR="00DE1E2A">
          <w:rPr>
            <w:rStyle w:val="af0"/>
            <w:rFonts w:ascii="微软雅黑" w:eastAsia="微软雅黑" w:hAnsi="微软雅黑" w:cstheme="minorBidi"/>
            <w:bCs w:val="0"/>
            <w:smallCaps w:val="0"/>
            <w:noProof/>
            <w:color w:val="000000" w:themeColor="text1"/>
            <w:sz w:val="21"/>
          </w:rPr>
          <w:fldChar w:fldCharType="end"/>
        </w:r>
      </w:hyperlink>
    </w:p>
    <w:p w:rsidR="00C516E7" w:rsidRDefault="00CD1438">
      <w:pPr>
        <w:pStyle w:val="20"/>
        <w:tabs>
          <w:tab w:val="right" w:leader="dot" w:pos="8296"/>
        </w:tabs>
        <w:ind w:leftChars="200" w:left="480" w:firstLineChars="0"/>
        <w:jc w:val="both"/>
        <w:rPr>
          <w:rStyle w:val="af0"/>
          <w:rFonts w:ascii="微软雅黑" w:eastAsia="微软雅黑" w:hAnsi="微软雅黑"/>
          <w:smallCaps w:val="0"/>
          <w:noProof/>
          <w:color w:val="000000" w:themeColor="text1"/>
        </w:rPr>
      </w:pPr>
      <w:hyperlink w:anchor="_Toc491101519" w:history="1">
        <w:r w:rsidR="00DE1E2A">
          <w:rPr>
            <w:rStyle w:val="af0"/>
            <w:rFonts w:ascii="微软雅黑" w:eastAsia="微软雅黑" w:hAnsi="微软雅黑" w:cstheme="minorBidi" w:hint="eastAsia"/>
            <w:b w:val="0"/>
            <w:bCs w:val="0"/>
            <w:smallCaps w:val="0"/>
            <w:noProof/>
            <w:color w:val="000000" w:themeColor="text1"/>
            <w:sz w:val="21"/>
          </w:rPr>
          <w:t>四、 赛项设计原则</w:t>
        </w:r>
        <w:r w:rsidR="00DE1E2A">
          <w:rPr>
            <w:rStyle w:val="af0"/>
            <w:rFonts w:ascii="微软雅黑" w:eastAsia="微软雅黑" w:hAnsi="微软雅黑" w:cstheme="minorBidi"/>
            <w:bCs w:val="0"/>
            <w:smallCaps w:val="0"/>
            <w:noProof/>
            <w:color w:val="000000" w:themeColor="text1"/>
            <w:sz w:val="21"/>
          </w:rPr>
          <w:tab/>
        </w:r>
        <w:r w:rsidR="00DE1E2A">
          <w:rPr>
            <w:rStyle w:val="af0"/>
            <w:rFonts w:ascii="微软雅黑" w:eastAsia="微软雅黑" w:hAnsi="微软雅黑" w:cstheme="minorBidi"/>
            <w:bCs w:val="0"/>
            <w:smallCaps w:val="0"/>
            <w:noProof/>
            <w:color w:val="000000" w:themeColor="text1"/>
            <w:sz w:val="21"/>
          </w:rPr>
          <w:fldChar w:fldCharType="begin"/>
        </w:r>
        <w:r w:rsidR="00DE1E2A">
          <w:rPr>
            <w:rStyle w:val="af0"/>
            <w:rFonts w:ascii="微软雅黑" w:eastAsia="微软雅黑" w:hAnsi="微软雅黑" w:cstheme="minorBidi"/>
            <w:bCs w:val="0"/>
            <w:smallCaps w:val="0"/>
            <w:noProof/>
            <w:color w:val="000000" w:themeColor="text1"/>
            <w:sz w:val="21"/>
          </w:rPr>
          <w:instrText xml:space="preserve"> PAGEREF _Toc491101519 \h </w:instrText>
        </w:r>
        <w:r w:rsidR="00DE1E2A">
          <w:rPr>
            <w:rStyle w:val="af0"/>
            <w:rFonts w:ascii="微软雅黑" w:eastAsia="微软雅黑" w:hAnsi="微软雅黑" w:cstheme="minorBidi"/>
            <w:bCs w:val="0"/>
            <w:smallCaps w:val="0"/>
            <w:noProof/>
            <w:color w:val="000000" w:themeColor="text1"/>
            <w:sz w:val="21"/>
          </w:rPr>
        </w:r>
        <w:r w:rsidR="00DE1E2A">
          <w:rPr>
            <w:rStyle w:val="af0"/>
            <w:rFonts w:ascii="微软雅黑" w:eastAsia="微软雅黑" w:hAnsi="微软雅黑" w:cstheme="minorBidi"/>
            <w:bCs w:val="0"/>
            <w:smallCaps w:val="0"/>
            <w:noProof/>
            <w:color w:val="000000" w:themeColor="text1"/>
            <w:sz w:val="21"/>
          </w:rPr>
          <w:fldChar w:fldCharType="separate"/>
        </w:r>
        <w:r w:rsidR="008E731A">
          <w:rPr>
            <w:rStyle w:val="af0"/>
            <w:rFonts w:ascii="微软雅黑" w:eastAsia="微软雅黑" w:hAnsi="微软雅黑" w:cstheme="minorBidi"/>
            <w:bCs w:val="0"/>
            <w:smallCaps w:val="0"/>
            <w:noProof/>
            <w:color w:val="000000" w:themeColor="text1"/>
            <w:sz w:val="21"/>
          </w:rPr>
          <w:t>6</w:t>
        </w:r>
        <w:r w:rsidR="00DE1E2A">
          <w:rPr>
            <w:rStyle w:val="af0"/>
            <w:rFonts w:ascii="微软雅黑" w:eastAsia="微软雅黑" w:hAnsi="微软雅黑" w:cstheme="minorBidi"/>
            <w:bCs w:val="0"/>
            <w:smallCaps w:val="0"/>
            <w:noProof/>
            <w:color w:val="000000" w:themeColor="text1"/>
            <w:sz w:val="21"/>
          </w:rPr>
          <w:fldChar w:fldCharType="end"/>
        </w:r>
      </w:hyperlink>
    </w:p>
    <w:p w:rsidR="00C516E7" w:rsidRDefault="00CD1438">
      <w:pPr>
        <w:pStyle w:val="20"/>
        <w:tabs>
          <w:tab w:val="right" w:leader="dot" w:pos="8296"/>
        </w:tabs>
        <w:ind w:leftChars="200" w:left="480" w:firstLineChars="0"/>
        <w:jc w:val="both"/>
        <w:rPr>
          <w:rStyle w:val="af0"/>
          <w:rFonts w:ascii="微软雅黑" w:eastAsia="微软雅黑" w:hAnsi="微软雅黑"/>
          <w:smallCaps w:val="0"/>
          <w:noProof/>
          <w:color w:val="000000" w:themeColor="text1"/>
        </w:rPr>
      </w:pPr>
      <w:hyperlink w:anchor="_Toc491101524" w:history="1">
        <w:r w:rsidR="00DE1E2A">
          <w:rPr>
            <w:rStyle w:val="af0"/>
            <w:rFonts w:ascii="微软雅黑" w:eastAsia="微软雅黑" w:hAnsi="微软雅黑" w:cstheme="minorBidi" w:hint="eastAsia"/>
            <w:b w:val="0"/>
            <w:bCs w:val="0"/>
            <w:smallCaps w:val="0"/>
            <w:noProof/>
            <w:color w:val="000000" w:themeColor="text1"/>
            <w:sz w:val="21"/>
          </w:rPr>
          <w:t>五、 赛项方案的特色与创新点</w:t>
        </w:r>
        <w:r w:rsidR="00DE1E2A">
          <w:rPr>
            <w:rStyle w:val="af0"/>
            <w:rFonts w:ascii="微软雅黑" w:eastAsia="微软雅黑" w:hAnsi="微软雅黑" w:cstheme="minorBidi"/>
            <w:bCs w:val="0"/>
            <w:smallCaps w:val="0"/>
            <w:noProof/>
            <w:color w:val="000000" w:themeColor="text1"/>
            <w:sz w:val="21"/>
          </w:rPr>
          <w:tab/>
        </w:r>
        <w:r w:rsidR="00DE1E2A">
          <w:rPr>
            <w:rStyle w:val="af0"/>
            <w:rFonts w:ascii="微软雅黑" w:eastAsia="微软雅黑" w:hAnsi="微软雅黑" w:cstheme="minorBidi"/>
            <w:bCs w:val="0"/>
            <w:smallCaps w:val="0"/>
            <w:noProof/>
            <w:color w:val="000000" w:themeColor="text1"/>
            <w:sz w:val="21"/>
          </w:rPr>
          <w:fldChar w:fldCharType="begin"/>
        </w:r>
        <w:r w:rsidR="00DE1E2A">
          <w:rPr>
            <w:rStyle w:val="af0"/>
            <w:rFonts w:ascii="微软雅黑" w:eastAsia="微软雅黑" w:hAnsi="微软雅黑" w:cstheme="minorBidi"/>
            <w:bCs w:val="0"/>
            <w:smallCaps w:val="0"/>
            <w:noProof/>
            <w:color w:val="000000" w:themeColor="text1"/>
            <w:sz w:val="21"/>
          </w:rPr>
          <w:instrText xml:space="preserve"> PAGEREF _Toc491101524 \h </w:instrText>
        </w:r>
        <w:r w:rsidR="00DE1E2A">
          <w:rPr>
            <w:rStyle w:val="af0"/>
            <w:rFonts w:ascii="微软雅黑" w:eastAsia="微软雅黑" w:hAnsi="微软雅黑" w:cstheme="minorBidi"/>
            <w:bCs w:val="0"/>
            <w:smallCaps w:val="0"/>
            <w:noProof/>
            <w:color w:val="000000" w:themeColor="text1"/>
            <w:sz w:val="21"/>
          </w:rPr>
        </w:r>
        <w:r w:rsidR="00DE1E2A">
          <w:rPr>
            <w:rStyle w:val="af0"/>
            <w:rFonts w:ascii="微软雅黑" w:eastAsia="微软雅黑" w:hAnsi="微软雅黑" w:cstheme="minorBidi"/>
            <w:bCs w:val="0"/>
            <w:smallCaps w:val="0"/>
            <w:noProof/>
            <w:color w:val="000000" w:themeColor="text1"/>
            <w:sz w:val="21"/>
          </w:rPr>
          <w:fldChar w:fldCharType="separate"/>
        </w:r>
        <w:r w:rsidR="008E731A">
          <w:rPr>
            <w:rStyle w:val="af0"/>
            <w:rFonts w:ascii="微软雅黑" w:eastAsia="微软雅黑" w:hAnsi="微软雅黑" w:cstheme="minorBidi"/>
            <w:bCs w:val="0"/>
            <w:smallCaps w:val="0"/>
            <w:noProof/>
            <w:color w:val="000000" w:themeColor="text1"/>
            <w:sz w:val="21"/>
          </w:rPr>
          <w:t>9</w:t>
        </w:r>
        <w:r w:rsidR="00DE1E2A">
          <w:rPr>
            <w:rStyle w:val="af0"/>
            <w:rFonts w:ascii="微软雅黑" w:eastAsia="微软雅黑" w:hAnsi="微软雅黑" w:cstheme="minorBidi"/>
            <w:bCs w:val="0"/>
            <w:smallCaps w:val="0"/>
            <w:noProof/>
            <w:color w:val="000000" w:themeColor="text1"/>
            <w:sz w:val="21"/>
          </w:rPr>
          <w:fldChar w:fldCharType="end"/>
        </w:r>
      </w:hyperlink>
    </w:p>
    <w:p w:rsidR="00C516E7" w:rsidRDefault="00CD1438">
      <w:pPr>
        <w:pStyle w:val="20"/>
        <w:tabs>
          <w:tab w:val="right" w:leader="dot" w:pos="8296"/>
        </w:tabs>
        <w:ind w:leftChars="200" w:left="480" w:firstLineChars="0"/>
        <w:jc w:val="both"/>
        <w:rPr>
          <w:rStyle w:val="af0"/>
          <w:rFonts w:ascii="微软雅黑" w:eastAsia="微软雅黑" w:hAnsi="微软雅黑"/>
          <w:smallCaps w:val="0"/>
          <w:noProof/>
          <w:color w:val="000000" w:themeColor="text1"/>
        </w:rPr>
      </w:pPr>
      <w:hyperlink w:anchor="_Toc491101529" w:history="1">
        <w:r w:rsidR="00DE1E2A">
          <w:rPr>
            <w:rStyle w:val="af0"/>
            <w:rFonts w:ascii="微软雅黑" w:eastAsia="微软雅黑" w:hAnsi="微软雅黑" w:cstheme="minorBidi" w:hint="eastAsia"/>
            <w:b w:val="0"/>
            <w:bCs w:val="0"/>
            <w:smallCaps w:val="0"/>
            <w:noProof/>
            <w:color w:val="000000" w:themeColor="text1"/>
            <w:sz w:val="21"/>
          </w:rPr>
          <w:t>六、 竞赛内容简介（须附英文对照简介）</w:t>
        </w:r>
        <w:r w:rsidR="00DE1E2A">
          <w:rPr>
            <w:rStyle w:val="af0"/>
            <w:rFonts w:ascii="微软雅黑" w:eastAsia="微软雅黑" w:hAnsi="微软雅黑" w:cstheme="minorBidi"/>
            <w:bCs w:val="0"/>
            <w:smallCaps w:val="0"/>
            <w:noProof/>
            <w:color w:val="000000" w:themeColor="text1"/>
            <w:sz w:val="21"/>
          </w:rPr>
          <w:tab/>
        </w:r>
        <w:r w:rsidR="00DE1E2A">
          <w:rPr>
            <w:rStyle w:val="af0"/>
            <w:rFonts w:ascii="微软雅黑" w:eastAsia="微软雅黑" w:hAnsi="微软雅黑" w:cstheme="minorBidi"/>
            <w:bCs w:val="0"/>
            <w:smallCaps w:val="0"/>
            <w:noProof/>
            <w:color w:val="000000" w:themeColor="text1"/>
            <w:sz w:val="21"/>
          </w:rPr>
          <w:fldChar w:fldCharType="begin"/>
        </w:r>
        <w:r w:rsidR="00DE1E2A">
          <w:rPr>
            <w:rStyle w:val="af0"/>
            <w:rFonts w:ascii="微软雅黑" w:eastAsia="微软雅黑" w:hAnsi="微软雅黑" w:cstheme="minorBidi"/>
            <w:bCs w:val="0"/>
            <w:smallCaps w:val="0"/>
            <w:noProof/>
            <w:color w:val="000000" w:themeColor="text1"/>
            <w:sz w:val="21"/>
          </w:rPr>
          <w:instrText xml:space="preserve"> PAGEREF _Toc491101529 \h </w:instrText>
        </w:r>
        <w:r w:rsidR="00DE1E2A">
          <w:rPr>
            <w:rStyle w:val="af0"/>
            <w:rFonts w:ascii="微软雅黑" w:eastAsia="微软雅黑" w:hAnsi="微软雅黑" w:cstheme="minorBidi"/>
            <w:bCs w:val="0"/>
            <w:smallCaps w:val="0"/>
            <w:noProof/>
            <w:color w:val="000000" w:themeColor="text1"/>
            <w:sz w:val="21"/>
          </w:rPr>
        </w:r>
        <w:r w:rsidR="00DE1E2A">
          <w:rPr>
            <w:rStyle w:val="af0"/>
            <w:rFonts w:ascii="微软雅黑" w:eastAsia="微软雅黑" w:hAnsi="微软雅黑" w:cstheme="minorBidi"/>
            <w:bCs w:val="0"/>
            <w:smallCaps w:val="0"/>
            <w:noProof/>
            <w:color w:val="000000" w:themeColor="text1"/>
            <w:sz w:val="21"/>
          </w:rPr>
          <w:fldChar w:fldCharType="separate"/>
        </w:r>
        <w:r w:rsidR="008E731A">
          <w:rPr>
            <w:rStyle w:val="af0"/>
            <w:rFonts w:ascii="微软雅黑" w:eastAsia="微软雅黑" w:hAnsi="微软雅黑" w:cstheme="minorBidi"/>
            <w:bCs w:val="0"/>
            <w:smallCaps w:val="0"/>
            <w:noProof/>
            <w:color w:val="000000" w:themeColor="text1"/>
            <w:sz w:val="21"/>
          </w:rPr>
          <w:t>12</w:t>
        </w:r>
        <w:r w:rsidR="00DE1E2A">
          <w:rPr>
            <w:rStyle w:val="af0"/>
            <w:rFonts w:ascii="微软雅黑" w:eastAsia="微软雅黑" w:hAnsi="微软雅黑" w:cstheme="minorBidi"/>
            <w:bCs w:val="0"/>
            <w:smallCaps w:val="0"/>
            <w:noProof/>
            <w:color w:val="000000" w:themeColor="text1"/>
            <w:sz w:val="21"/>
          </w:rPr>
          <w:fldChar w:fldCharType="end"/>
        </w:r>
      </w:hyperlink>
    </w:p>
    <w:p w:rsidR="00C516E7" w:rsidRDefault="00CD1438">
      <w:pPr>
        <w:pStyle w:val="20"/>
        <w:tabs>
          <w:tab w:val="right" w:leader="dot" w:pos="8296"/>
        </w:tabs>
        <w:ind w:leftChars="200" w:left="480" w:firstLineChars="0"/>
        <w:jc w:val="both"/>
        <w:rPr>
          <w:rStyle w:val="af0"/>
          <w:rFonts w:ascii="微软雅黑" w:eastAsia="微软雅黑" w:hAnsi="微软雅黑"/>
          <w:smallCaps w:val="0"/>
          <w:noProof/>
          <w:color w:val="000000" w:themeColor="text1"/>
        </w:rPr>
      </w:pPr>
      <w:hyperlink w:anchor="_Toc491101530" w:history="1">
        <w:r w:rsidR="00DE1E2A">
          <w:rPr>
            <w:rStyle w:val="af0"/>
            <w:rFonts w:ascii="微软雅黑" w:eastAsia="微软雅黑" w:hAnsi="微软雅黑" w:cstheme="minorBidi" w:hint="eastAsia"/>
            <w:b w:val="0"/>
            <w:bCs w:val="0"/>
            <w:smallCaps w:val="0"/>
            <w:noProof/>
            <w:color w:val="000000" w:themeColor="text1"/>
            <w:sz w:val="21"/>
          </w:rPr>
          <w:t>七、 竞赛方式（含组队要求、是否邀请境外代表队参赛）</w:t>
        </w:r>
        <w:r w:rsidR="00DE1E2A">
          <w:rPr>
            <w:rStyle w:val="af0"/>
            <w:rFonts w:ascii="微软雅黑" w:eastAsia="微软雅黑" w:hAnsi="微软雅黑" w:cstheme="minorBidi"/>
            <w:bCs w:val="0"/>
            <w:smallCaps w:val="0"/>
            <w:noProof/>
            <w:color w:val="000000" w:themeColor="text1"/>
            <w:sz w:val="21"/>
          </w:rPr>
          <w:tab/>
        </w:r>
        <w:r w:rsidR="00DE1E2A">
          <w:rPr>
            <w:rStyle w:val="af0"/>
            <w:rFonts w:ascii="微软雅黑" w:eastAsia="微软雅黑" w:hAnsi="微软雅黑" w:cstheme="minorBidi"/>
            <w:bCs w:val="0"/>
            <w:smallCaps w:val="0"/>
            <w:noProof/>
            <w:color w:val="000000" w:themeColor="text1"/>
            <w:sz w:val="21"/>
          </w:rPr>
          <w:fldChar w:fldCharType="begin"/>
        </w:r>
        <w:r w:rsidR="00DE1E2A">
          <w:rPr>
            <w:rStyle w:val="af0"/>
            <w:rFonts w:ascii="微软雅黑" w:eastAsia="微软雅黑" w:hAnsi="微软雅黑" w:cstheme="minorBidi"/>
            <w:bCs w:val="0"/>
            <w:smallCaps w:val="0"/>
            <w:noProof/>
            <w:color w:val="000000" w:themeColor="text1"/>
            <w:sz w:val="21"/>
          </w:rPr>
          <w:instrText xml:space="preserve"> PAGEREF _Toc491101530 \h </w:instrText>
        </w:r>
        <w:r w:rsidR="00DE1E2A">
          <w:rPr>
            <w:rStyle w:val="af0"/>
            <w:rFonts w:ascii="微软雅黑" w:eastAsia="微软雅黑" w:hAnsi="微软雅黑" w:cstheme="minorBidi"/>
            <w:bCs w:val="0"/>
            <w:smallCaps w:val="0"/>
            <w:noProof/>
            <w:color w:val="000000" w:themeColor="text1"/>
            <w:sz w:val="21"/>
          </w:rPr>
        </w:r>
        <w:r w:rsidR="00DE1E2A">
          <w:rPr>
            <w:rStyle w:val="af0"/>
            <w:rFonts w:ascii="微软雅黑" w:eastAsia="微软雅黑" w:hAnsi="微软雅黑" w:cstheme="minorBidi"/>
            <w:bCs w:val="0"/>
            <w:smallCaps w:val="0"/>
            <w:noProof/>
            <w:color w:val="000000" w:themeColor="text1"/>
            <w:sz w:val="21"/>
          </w:rPr>
          <w:fldChar w:fldCharType="separate"/>
        </w:r>
        <w:r w:rsidR="008E731A">
          <w:rPr>
            <w:rStyle w:val="af0"/>
            <w:rFonts w:ascii="微软雅黑" w:eastAsia="微软雅黑" w:hAnsi="微软雅黑" w:cstheme="minorBidi"/>
            <w:bCs w:val="0"/>
            <w:smallCaps w:val="0"/>
            <w:noProof/>
            <w:color w:val="000000" w:themeColor="text1"/>
            <w:sz w:val="21"/>
          </w:rPr>
          <w:t>16</w:t>
        </w:r>
        <w:r w:rsidR="00DE1E2A">
          <w:rPr>
            <w:rStyle w:val="af0"/>
            <w:rFonts w:ascii="微软雅黑" w:eastAsia="微软雅黑" w:hAnsi="微软雅黑" w:cstheme="minorBidi"/>
            <w:bCs w:val="0"/>
            <w:smallCaps w:val="0"/>
            <w:noProof/>
            <w:color w:val="000000" w:themeColor="text1"/>
            <w:sz w:val="21"/>
          </w:rPr>
          <w:fldChar w:fldCharType="end"/>
        </w:r>
      </w:hyperlink>
    </w:p>
    <w:p w:rsidR="00C516E7" w:rsidRDefault="00CD1438">
      <w:pPr>
        <w:pStyle w:val="20"/>
        <w:tabs>
          <w:tab w:val="right" w:leader="dot" w:pos="8296"/>
        </w:tabs>
        <w:ind w:leftChars="200" w:left="480" w:firstLineChars="0"/>
        <w:jc w:val="both"/>
        <w:rPr>
          <w:rStyle w:val="af0"/>
          <w:rFonts w:ascii="微软雅黑" w:eastAsia="微软雅黑" w:hAnsi="微软雅黑"/>
          <w:smallCaps w:val="0"/>
          <w:noProof/>
          <w:color w:val="000000" w:themeColor="text1"/>
        </w:rPr>
      </w:pPr>
      <w:hyperlink w:anchor="_Toc491101531" w:history="1">
        <w:r w:rsidR="00DE1E2A">
          <w:rPr>
            <w:rStyle w:val="af0"/>
            <w:rFonts w:ascii="微软雅黑" w:eastAsia="微软雅黑" w:hAnsi="微软雅黑" w:cstheme="minorBidi" w:hint="eastAsia"/>
            <w:b w:val="0"/>
            <w:bCs w:val="0"/>
            <w:smallCaps w:val="0"/>
            <w:noProof/>
            <w:color w:val="000000" w:themeColor="text1"/>
            <w:sz w:val="21"/>
          </w:rPr>
          <w:t>八、 竞赛时间安排与流程</w:t>
        </w:r>
        <w:r w:rsidR="00DE1E2A">
          <w:rPr>
            <w:rStyle w:val="af0"/>
            <w:rFonts w:ascii="微软雅黑" w:eastAsia="微软雅黑" w:hAnsi="微软雅黑" w:cstheme="minorBidi"/>
            <w:bCs w:val="0"/>
            <w:smallCaps w:val="0"/>
            <w:noProof/>
            <w:color w:val="000000" w:themeColor="text1"/>
            <w:sz w:val="21"/>
          </w:rPr>
          <w:tab/>
        </w:r>
        <w:r w:rsidR="00DE1E2A">
          <w:rPr>
            <w:rStyle w:val="af0"/>
            <w:rFonts w:ascii="微软雅黑" w:eastAsia="微软雅黑" w:hAnsi="微软雅黑" w:cstheme="minorBidi"/>
            <w:bCs w:val="0"/>
            <w:smallCaps w:val="0"/>
            <w:noProof/>
            <w:color w:val="000000" w:themeColor="text1"/>
            <w:sz w:val="21"/>
          </w:rPr>
          <w:fldChar w:fldCharType="begin"/>
        </w:r>
        <w:r w:rsidR="00DE1E2A">
          <w:rPr>
            <w:rStyle w:val="af0"/>
            <w:rFonts w:ascii="微软雅黑" w:eastAsia="微软雅黑" w:hAnsi="微软雅黑" w:cstheme="minorBidi"/>
            <w:bCs w:val="0"/>
            <w:smallCaps w:val="0"/>
            <w:noProof/>
            <w:color w:val="000000" w:themeColor="text1"/>
            <w:sz w:val="21"/>
          </w:rPr>
          <w:instrText xml:space="preserve"> PAGEREF _Toc491101531 \h </w:instrText>
        </w:r>
        <w:r w:rsidR="00DE1E2A">
          <w:rPr>
            <w:rStyle w:val="af0"/>
            <w:rFonts w:ascii="微软雅黑" w:eastAsia="微软雅黑" w:hAnsi="微软雅黑" w:cstheme="minorBidi"/>
            <w:bCs w:val="0"/>
            <w:smallCaps w:val="0"/>
            <w:noProof/>
            <w:color w:val="000000" w:themeColor="text1"/>
            <w:sz w:val="21"/>
          </w:rPr>
        </w:r>
        <w:r w:rsidR="00DE1E2A">
          <w:rPr>
            <w:rStyle w:val="af0"/>
            <w:rFonts w:ascii="微软雅黑" w:eastAsia="微软雅黑" w:hAnsi="微软雅黑" w:cstheme="minorBidi"/>
            <w:bCs w:val="0"/>
            <w:smallCaps w:val="0"/>
            <w:noProof/>
            <w:color w:val="000000" w:themeColor="text1"/>
            <w:sz w:val="21"/>
          </w:rPr>
          <w:fldChar w:fldCharType="separate"/>
        </w:r>
        <w:r w:rsidR="008E731A">
          <w:rPr>
            <w:rStyle w:val="af0"/>
            <w:rFonts w:ascii="微软雅黑" w:eastAsia="微软雅黑" w:hAnsi="微软雅黑" w:cstheme="minorBidi"/>
            <w:bCs w:val="0"/>
            <w:smallCaps w:val="0"/>
            <w:noProof/>
            <w:color w:val="000000" w:themeColor="text1"/>
            <w:sz w:val="21"/>
          </w:rPr>
          <w:t>16</w:t>
        </w:r>
        <w:r w:rsidR="00DE1E2A">
          <w:rPr>
            <w:rStyle w:val="af0"/>
            <w:rFonts w:ascii="微软雅黑" w:eastAsia="微软雅黑" w:hAnsi="微软雅黑" w:cstheme="minorBidi"/>
            <w:bCs w:val="0"/>
            <w:smallCaps w:val="0"/>
            <w:noProof/>
            <w:color w:val="000000" w:themeColor="text1"/>
            <w:sz w:val="21"/>
          </w:rPr>
          <w:fldChar w:fldCharType="end"/>
        </w:r>
      </w:hyperlink>
    </w:p>
    <w:p w:rsidR="00C516E7" w:rsidRDefault="00CD1438">
      <w:pPr>
        <w:pStyle w:val="20"/>
        <w:tabs>
          <w:tab w:val="right" w:leader="dot" w:pos="8296"/>
        </w:tabs>
        <w:ind w:leftChars="200" w:left="480" w:firstLineChars="0"/>
        <w:jc w:val="both"/>
        <w:rPr>
          <w:rStyle w:val="af0"/>
          <w:rFonts w:ascii="微软雅黑" w:eastAsia="微软雅黑" w:hAnsi="微软雅黑"/>
          <w:smallCaps w:val="0"/>
          <w:noProof/>
          <w:color w:val="000000" w:themeColor="text1"/>
        </w:rPr>
      </w:pPr>
      <w:hyperlink w:anchor="_Toc491101534" w:history="1">
        <w:r w:rsidR="00DE1E2A">
          <w:rPr>
            <w:rStyle w:val="af0"/>
            <w:rFonts w:ascii="微软雅黑" w:eastAsia="微软雅黑" w:hAnsi="微软雅黑" w:cstheme="minorBidi" w:hint="eastAsia"/>
            <w:b w:val="0"/>
            <w:bCs w:val="0"/>
            <w:smallCaps w:val="0"/>
            <w:noProof/>
            <w:color w:val="000000" w:themeColor="text1"/>
            <w:sz w:val="21"/>
          </w:rPr>
          <w:t>九、 竞赛试题</w:t>
        </w:r>
        <w:r w:rsidR="00DE1E2A">
          <w:rPr>
            <w:rStyle w:val="af0"/>
            <w:rFonts w:ascii="微软雅黑" w:eastAsia="微软雅黑" w:hAnsi="微软雅黑" w:cstheme="minorBidi"/>
            <w:bCs w:val="0"/>
            <w:smallCaps w:val="0"/>
            <w:noProof/>
            <w:color w:val="000000" w:themeColor="text1"/>
            <w:sz w:val="21"/>
          </w:rPr>
          <w:tab/>
        </w:r>
        <w:r w:rsidR="00DE1E2A">
          <w:rPr>
            <w:rStyle w:val="af0"/>
            <w:rFonts w:ascii="微软雅黑" w:eastAsia="微软雅黑" w:hAnsi="微软雅黑" w:cstheme="minorBidi"/>
            <w:bCs w:val="0"/>
            <w:smallCaps w:val="0"/>
            <w:noProof/>
            <w:color w:val="000000" w:themeColor="text1"/>
            <w:sz w:val="21"/>
          </w:rPr>
          <w:fldChar w:fldCharType="begin"/>
        </w:r>
        <w:r w:rsidR="00DE1E2A">
          <w:rPr>
            <w:rStyle w:val="af0"/>
            <w:rFonts w:ascii="微软雅黑" w:eastAsia="微软雅黑" w:hAnsi="微软雅黑" w:cstheme="minorBidi"/>
            <w:bCs w:val="0"/>
            <w:smallCaps w:val="0"/>
            <w:noProof/>
            <w:color w:val="000000" w:themeColor="text1"/>
            <w:sz w:val="21"/>
          </w:rPr>
          <w:instrText xml:space="preserve"> PAGEREF _Toc491101534 \h </w:instrText>
        </w:r>
        <w:r w:rsidR="00DE1E2A">
          <w:rPr>
            <w:rStyle w:val="af0"/>
            <w:rFonts w:ascii="微软雅黑" w:eastAsia="微软雅黑" w:hAnsi="微软雅黑" w:cstheme="minorBidi"/>
            <w:bCs w:val="0"/>
            <w:smallCaps w:val="0"/>
            <w:noProof/>
            <w:color w:val="000000" w:themeColor="text1"/>
            <w:sz w:val="21"/>
          </w:rPr>
        </w:r>
        <w:r w:rsidR="00DE1E2A">
          <w:rPr>
            <w:rStyle w:val="af0"/>
            <w:rFonts w:ascii="微软雅黑" w:eastAsia="微软雅黑" w:hAnsi="微软雅黑" w:cstheme="minorBidi"/>
            <w:bCs w:val="0"/>
            <w:smallCaps w:val="0"/>
            <w:noProof/>
            <w:color w:val="000000" w:themeColor="text1"/>
            <w:sz w:val="21"/>
          </w:rPr>
          <w:fldChar w:fldCharType="separate"/>
        </w:r>
        <w:r w:rsidR="008E731A">
          <w:rPr>
            <w:rStyle w:val="af0"/>
            <w:rFonts w:ascii="微软雅黑" w:eastAsia="微软雅黑" w:hAnsi="微软雅黑" w:cstheme="minorBidi"/>
            <w:bCs w:val="0"/>
            <w:smallCaps w:val="0"/>
            <w:noProof/>
            <w:color w:val="000000" w:themeColor="text1"/>
            <w:sz w:val="21"/>
          </w:rPr>
          <w:t>17</w:t>
        </w:r>
        <w:r w:rsidR="00DE1E2A">
          <w:rPr>
            <w:rStyle w:val="af0"/>
            <w:rFonts w:ascii="微软雅黑" w:eastAsia="微软雅黑" w:hAnsi="微软雅黑" w:cstheme="minorBidi"/>
            <w:bCs w:val="0"/>
            <w:smallCaps w:val="0"/>
            <w:noProof/>
            <w:color w:val="000000" w:themeColor="text1"/>
            <w:sz w:val="21"/>
          </w:rPr>
          <w:fldChar w:fldCharType="end"/>
        </w:r>
      </w:hyperlink>
    </w:p>
    <w:p w:rsidR="00C516E7" w:rsidRDefault="00CD1438">
      <w:pPr>
        <w:pStyle w:val="20"/>
        <w:tabs>
          <w:tab w:val="right" w:leader="dot" w:pos="8296"/>
        </w:tabs>
        <w:ind w:leftChars="200" w:left="480" w:firstLineChars="0"/>
        <w:jc w:val="both"/>
        <w:rPr>
          <w:rStyle w:val="af0"/>
          <w:rFonts w:ascii="微软雅黑" w:eastAsia="微软雅黑" w:hAnsi="微软雅黑"/>
          <w:smallCaps w:val="0"/>
          <w:noProof/>
          <w:color w:val="000000" w:themeColor="text1"/>
        </w:rPr>
      </w:pPr>
      <w:hyperlink w:anchor="_Toc491101535" w:history="1">
        <w:r w:rsidR="00DE1E2A">
          <w:rPr>
            <w:rStyle w:val="af0"/>
            <w:rFonts w:ascii="微软雅黑" w:eastAsia="微软雅黑" w:hAnsi="微软雅黑" w:cstheme="minorBidi" w:hint="eastAsia"/>
            <w:b w:val="0"/>
            <w:bCs w:val="0"/>
            <w:smallCaps w:val="0"/>
            <w:noProof/>
            <w:color w:val="000000" w:themeColor="text1"/>
            <w:sz w:val="21"/>
          </w:rPr>
          <w:t>十、 评分标准制定原则、评分方法、评分细则</w:t>
        </w:r>
        <w:r w:rsidR="00DE1E2A">
          <w:rPr>
            <w:rStyle w:val="af0"/>
            <w:rFonts w:ascii="微软雅黑" w:eastAsia="微软雅黑" w:hAnsi="微软雅黑" w:cstheme="minorBidi"/>
            <w:bCs w:val="0"/>
            <w:smallCaps w:val="0"/>
            <w:noProof/>
            <w:color w:val="000000" w:themeColor="text1"/>
            <w:sz w:val="21"/>
          </w:rPr>
          <w:tab/>
        </w:r>
        <w:r w:rsidR="00DE1E2A">
          <w:rPr>
            <w:rStyle w:val="af0"/>
            <w:rFonts w:ascii="微软雅黑" w:eastAsia="微软雅黑" w:hAnsi="微软雅黑" w:cstheme="minorBidi"/>
            <w:bCs w:val="0"/>
            <w:smallCaps w:val="0"/>
            <w:noProof/>
            <w:color w:val="000000" w:themeColor="text1"/>
            <w:sz w:val="21"/>
          </w:rPr>
          <w:fldChar w:fldCharType="begin"/>
        </w:r>
        <w:r w:rsidR="00DE1E2A">
          <w:rPr>
            <w:rStyle w:val="af0"/>
            <w:rFonts w:ascii="微软雅黑" w:eastAsia="微软雅黑" w:hAnsi="微软雅黑" w:cstheme="minorBidi"/>
            <w:bCs w:val="0"/>
            <w:smallCaps w:val="0"/>
            <w:noProof/>
            <w:color w:val="000000" w:themeColor="text1"/>
            <w:sz w:val="21"/>
          </w:rPr>
          <w:instrText xml:space="preserve"> PAGEREF _Toc491101535 \h </w:instrText>
        </w:r>
        <w:r w:rsidR="00DE1E2A">
          <w:rPr>
            <w:rStyle w:val="af0"/>
            <w:rFonts w:ascii="微软雅黑" w:eastAsia="微软雅黑" w:hAnsi="微软雅黑" w:cstheme="minorBidi"/>
            <w:bCs w:val="0"/>
            <w:smallCaps w:val="0"/>
            <w:noProof/>
            <w:color w:val="000000" w:themeColor="text1"/>
            <w:sz w:val="21"/>
          </w:rPr>
        </w:r>
        <w:r w:rsidR="00DE1E2A">
          <w:rPr>
            <w:rStyle w:val="af0"/>
            <w:rFonts w:ascii="微软雅黑" w:eastAsia="微软雅黑" w:hAnsi="微软雅黑" w:cstheme="minorBidi"/>
            <w:bCs w:val="0"/>
            <w:smallCaps w:val="0"/>
            <w:noProof/>
            <w:color w:val="000000" w:themeColor="text1"/>
            <w:sz w:val="21"/>
          </w:rPr>
          <w:fldChar w:fldCharType="separate"/>
        </w:r>
        <w:r w:rsidR="008E731A">
          <w:rPr>
            <w:rStyle w:val="af0"/>
            <w:rFonts w:ascii="微软雅黑" w:eastAsia="微软雅黑" w:hAnsi="微软雅黑" w:cstheme="minorBidi"/>
            <w:bCs w:val="0"/>
            <w:smallCaps w:val="0"/>
            <w:noProof/>
            <w:color w:val="000000" w:themeColor="text1"/>
            <w:sz w:val="21"/>
          </w:rPr>
          <w:t>18</w:t>
        </w:r>
        <w:r w:rsidR="00DE1E2A">
          <w:rPr>
            <w:rStyle w:val="af0"/>
            <w:rFonts w:ascii="微软雅黑" w:eastAsia="微软雅黑" w:hAnsi="微软雅黑" w:cstheme="minorBidi"/>
            <w:bCs w:val="0"/>
            <w:smallCaps w:val="0"/>
            <w:noProof/>
            <w:color w:val="000000" w:themeColor="text1"/>
            <w:sz w:val="21"/>
          </w:rPr>
          <w:fldChar w:fldCharType="end"/>
        </w:r>
      </w:hyperlink>
    </w:p>
    <w:p w:rsidR="00C516E7" w:rsidRDefault="00CD1438">
      <w:pPr>
        <w:pStyle w:val="20"/>
        <w:tabs>
          <w:tab w:val="right" w:leader="dot" w:pos="8296"/>
        </w:tabs>
        <w:ind w:leftChars="200" w:left="480" w:firstLineChars="0"/>
        <w:jc w:val="both"/>
        <w:rPr>
          <w:rStyle w:val="af0"/>
          <w:rFonts w:ascii="微软雅黑" w:eastAsia="微软雅黑" w:hAnsi="微软雅黑"/>
          <w:smallCaps w:val="0"/>
          <w:noProof/>
          <w:color w:val="000000" w:themeColor="text1"/>
        </w:rPr>
      </w:pPr>
      <w:hyperlink w:anchor="_Toc491101538" w:history="1">
        <w:r w:rsidR="00DE1E2A">
          <w:rPr>
            <w:rStyle w:val="af0"/>
            <w:rFonts w:ascii="微软雅黑" w:eastAsia="微软雅黑" w:hAnsi="微软雅黑" w:cstheme="minorBidi" w:hint="eastAsia"/>
            <w:b w:val="0"/>
            <w:bCs w:val="0"/>
            <w:smallCaps w:val="0"/>
            <w:noProof/>
            <w:color w:val="000000" w:themeColor="text1"/>
            <w:sz w:val="21"/>
          </w:rPr>
          <w:t>十一、 奖项设置</w:t>
        </w:r>
        <w:r w:rsidR="00DE1E2A">
          <w:rPr>
            <w:rStyle w:val="af0"/>
            <w:rFonts w:ascii="微软雅黑" w:eastAsia="微软雅黑" w:hAnsi="微软雅黑" w:cstheme="minorBidi"/>
            <w:bCs w:val="0"/>
            <w:smallCaps w:val="0"/>
            <w:noProof/>
            <w:color w:val="000000" w:themeColor="text1"/>
            <w:sz w:val="21"/>
          </w:rPr>
          <w:tab/>
        </w:r>
        <w:r w:rsidR="00DE1E2A">
          <w:rPr>
            <w:rStyle w:val="af0"/>
            <w:rFonts w:ascii="微软雅黑" w:eastAsia="微软雅黑" w:hAnsi="微软雅黑" w:cstheme="minorBidi"/>
            <w:bCs w:val="0"/>
            <w:smallCaps w:val="0"/>
            <w:noProof/>
            <w:color w:val="000000" w:themeColor="text1"/>
            <w:sz w:val="21"/>
          </w:rPr>
          <w:fldChar w:fldCharType="begin"/>
        </w:r>
        <w:r w:rsidR="00DE1E2A">
          <w:rPr>
            <w:rStyle w:val="af0"/>
            <w:rFonts w:ascii="微软雅黑" w:eastAsia="微软雅黑" w:hAnsi="微软雅黑" w:cstheme="minorBidi"/>
            <w:bCs w:val="0"/>
            <w:smallCaps w:val="0"/>
            <w:noProof/>
            <w:color w:val="000000" w:themeColor="text1"/>
            <w:sz w:val="21"/>
          </w:rPr>
          <w:instrText xml:space="preserve"> PAGEREF _Toc491101538 \h </w:instrText>
        </w:r>
        <w:r w:rsidR="00DE1E2A">
          <w:rPr>
            <w:rStyle w:val="af0"/>
            <w:rFonts w:ascii="微软雅黑" w:eastAsia="微软雅黑" w:hAnsi="微软雅黑" w:cstheme="minorBidi"/>
            <w:bCs w:val="0"/>
            <w:smallCaps w:val="0"/>
            <w:noProof/>
            <w:color w:val="000000" w:themeColor="text1"/>
            <w:sz w:val="21"/>
          </w:rPr>
        </w:r>
        <w:r w:rsidR="00DE1E2A">
          <w:rPr>
            <w:rStyle w:val="af0"/>
            <w:rFonts w:ascii="微软雅黑" w:eastAsia="微软雅黑" w:hAnsi="微软雅黑" w:cstheme="minorBidi"/>
            <w:bCs w:val="0"/>
            <w:smallCaps w:val="0"/>
            <w:noProof/>
            <w:color w:val="000000" w:themeColor="text1"/>
            <w:sz w:val="21"/>
          </w:rPr>
          <w:fldChar w:fldCharType="separate"/>
        </w:r>
        <w:r w:rsidR="008E731A">
          <w:rPr>
            <w:rStyle w:val="af0"/>
            <w:rFonts w:ascii="微软雅黑" w:eastAsia="微软雅黑" w:hAnsi="微软雅黑" w:cstheme="minorBidi"/>
            <w:bCs w:val="0"/>
            <w:smallCaps w:val="0"/>
            <w:noProof/>
            <w:color w:val="000000" w:themeColor="text1"/>
            <w:sz w:val="21"/>
          </w:rPr>
          <w:t>24</w:t>
        </w:r>
        <w:r w:rsidR="00DE1E2A">
          <w:rPr>
            <w:rStyle w:val="af0"/>
            <w:rFonts w:ascii="微软雅黑" w:eastAsia="微软雅黑" w:hAnsi="微软雅黑" w:cstheme="minorBidi"/>
            <w:bCs w:val="0"/>
            <w:smallCaps w:val="0"/>
            <w:noProof/>
            <w:color w:val="000000" w:themeColor="text1"/>
            <w:sz w:val="21"/>
          </w:rPr>
          <w:fldChar w:fldCharType="end"/>
        </w:r>
      </w:hyperlink>
    </w:p>
    <w:p w:rsidR="00C516E7" w:rsidRDefault="00CD1438">
      <w:pPr>
        <w:pStyle w:val="20"/>
        <w:tabs>
          <w:tab w:val="right" w:leader="dot" w:pos="8296"/>
        </w:tabs>
        <w:ind w:leftChars="200" w:left="480" w:firstLineChars="0"/>
        <w:jc w:val="both"/>
        <w:rPr>
          <w:rStyle w:val="af0"/>
          <w:rFonts w:ascii="微软雅黑" w:eastAsia="微软雅黑" w:hAnsi="微软雅黑"/>
          <w:smallCaps w:val="0"/>
          <w:noProof/>
          <w:color w:val="000000" w:themeColor="text1"/>
        </w:rPr>
      </w:pPr>
      <w:hyperlink w:anchor="_Toc491101539" w:history="1">
        <w:r w:rsidR="00DE1E2A">
          <w:rPr>
            <w:rStyle w:val="af0"/>
            <w:rFonts w:ascii="微软雅黑" w:eastAsia="微软雅黑" w:hAnsi="微软雅黑" w:cstheme="minorBidi" w:hint="eastAsia"/>
            <w:b w:val="0"/>
            <w:bCs w:val="0"/>
            <w:smallCaps w:val="0"/>
            <w:noProof/>
            <w:color w:val="000000" w:themeColor="text1"/>
            <w:sz w:val="21"/>
          </w:rPr>
          <w:t>十二、 技术规范</w:t>
        </w:r>
        <w:r w:rsidR="00DE1E2A">
          <w:rPr>
            <w:rStyle w:val="af0"/>
            <w:rFonts w:ascii="微软雅黑" w:eastAsia="微软雅黑" w:hAnsi="微软雅黑" w:cstheme="minorBidi"/>
            <w:bCs w:val="0"/>
            <w:smallCaps w:val="0"/>
            <w:noProof/>
            <w:color w:val="000000" w:themeColor="text1"/>
            <w:sz w:val="21"/>
          </w:rPr>
          <w:tab/>
        </w:r>
        <w:r w:rsidR="00DE1E2A">
          <w:rPr>
            <w:rStyle w:val="af0"/>
            <w:rFonts w:ascii="微软雅黑" w:eastAsia="微软雅黑" w:hAnsi="微软雅黑" w:cstheme="minorBidi"/>
            <w:bCs w:val="0"/>
            <w:smallCaps w:val="0"/>
            <w:noProof/>
            <w:color w:val="000000" w:themeColor="text1"/>
            <w:sz w:val="21"/>
          </w:rPr>
          <w:fldChar w:fldCharType="begin"/>
        </w:r>
        <w:r w:rsidR="00DE1E2A">
          <w:rPr>
            <w:rStyle w:val="af0"/>
            <w:rFonts w:ascii="微软雅黑" w:eastAsia="微软雅黑" w:hAnsi="微软雅黑" w:cstheme="minorBidi"/>
            <w:bCs w:val="0"/>
            <w:smallCaps w:val="0"/>
            <w:noProof/>
            <w:color w:val="000000" w:themeColor="text1"/>
            <w:sz w:val="21"/>
          </w:rPr>
          <w:instrText xml:space="preserve"> PAGEREF _Toc491101539 \h </w:instrText>
        </w:r>
        <w:r w:rsidR="00DE1E2A">
          <w:rPr>
            <w:rStyle w:val="af0"/>
            <w:rFonts w:ascii="微软雅黑" w:eastAsia="微软雅黑" w:hAnsi="微软雅黑" w:cstheme="minorBidi"/>
            <w:bCs w:val="0"/>
            <w:smallCaps w:val="0"/>
            <w:noProof/>
            <w:color w:val="000000" w:themeColor="text1"/>
            <w:sz w:val="21"/>
          </w:rPr>
        </w:r>
        <w:r w:rsidR="00DE1E2A">
          <w:rPr>
            <w:rStyle w:val="af0"/>
            <w:rFonts w:ascii="微软雅黑" w:eastAsia="微软雅黑" w:hAnsi="微软雅黑" w:cstheme="minorBidi"/>
            <w:bCs w:val="0"/>
            <w:smallCaps w:val="0"/>
            <w:noProof/>
            <w:color w:val="000000" w:themeColor="text1"/>
            <w:sz w:val="21"/>
          </w:rPr>
          <w:fldChar w:fldCharType="separate"/>
        </w:r>
        <w:r w:rsidR="008E731A">
          <w:rPr>
            <w:rStyle w:val="af0"/>
            <w:rFonts w:ascii="微软雅黑" w:eastAsia="微软雅黑" w:hAnsi="微软雅黑" w:cstheme="minorBidi"/>
            <w:bCs w:val="0"/>
            <w:smallCaps w:val="0"/>
            <w:noProof/>
            <w:color w:val="000000" w:themeColor="text1"/>
            <w:sz w:val="21"/>
          </w:rPr>
          <w:t>24</w:t>
        </w:r>
        <w:r w:rsidR="00DE1E2A">
          <w:rPr>
            <w:rStyle w:val="af0"/>
            <w:rFonts w:ascii="微软雅黑" w:eastAsia="微软雅黑" w:hAnsi="微软雅黑" w:cstheme="minorBidi"/>
            <w:bCs w:val="0"/>
            <w:smallCaps w:val="0"/>
            <w:noProof/>
            <w:color w:val="000000" w:themeColor="text1"/>
            <w:sz w:val="21"/>
          </w:rPr>
          <w:fldChar w:fldCharType="end"/>
        </w:r>
      </w:hyperlink>
    </w:p>
    <w:p w:rsidR="00C516E7" w:rsidRDefault="00CD1438">
      <w:pPr>
        <w:pStyle w:val="20"/>
        <w:tabs>
          <w:tab w:val="right" w:leader="dot" w:pos="8296"/>
        </w:tabs>
        <w:ind w:leftChars="200" w:left="480" w:firstLineChars="0"/>
        <w:jc w:val="both"/>
        <w:rPr>
          <w:rStyle w:val="af0"/>
          <w:rFonts w:ascii="微软雅黑" w:eastAsia="微软雅黑" w:hAnsi="微软雅黑"/>
          <w:smallCaps w:val="0"/>
          <w:noProof/>
          <w:color w:val="000000" w:themeColor="text1"/>
        </w:rPr>
      </w:pPr>
      <w:hyperlink w:anchor="_Toc491101542" w:history="1">
        <w:r w:rsidR="00DE1E2A">
          <w:rPr>
            <w:rStyle w:val="af0"/>
            <w:rFonts w:ascii="微软雅黑" w:eastAsia="微软雅黑" w:hAnsi="微软雅黑" w:cstheme="minorBidi" w:hint="eastAsia"/>
            <w:b w:val="0"/>
            <w:bCs w:val="0"/>
            <w:smallCaps w:val="0"/>
            <w:noProof/>
            <w:color w:val="000000" w:themeColor="text1"/>
            <w:sz w:val="21"/>
          </w:rPr>
          <w:t>十三、 建议使用的比赛器材、技术平台和场地要求</w:t>
        </w:r>
        <w:r w:rsidR="00DE1E2A">
          <w:rPr>
            <w:rStyle w:val="af0"/>
            <w:rFonts w:ascii="微软雅黑" w:eastAsia="微软雅黑" w:hAnsi="微软雅黑" w:cstheme="minorBidi"/>
            <w:bCs w:val="0"/>
            <w:smallCaps w:val="0"/>
            <w:noProof/>
            <w:color w:val="000000" w:themeColor="text1"/>
            <w:sz w:val="21"/>
          </w:rPr>
          <w:tab/>
        </w:r>
        <w:r w:rsidR="00DE1E2A">
          <w:rPr>
            <w:rStyle w:val="af0"/>
            <w:rFonts w:ascii="微软雅黑" w:eastAsia="微软雅黑" w:hAnsi="微软雅黑" w:cstheme="minorBidi"/>
            <w:bCs w:val="0"/>
            <w:smallCaps w:val="0"/>
            <w:noProof/>
            <w:color w:val="000000" w:themeColor="text1"/>
            <w:sz w:val="21"/>
          </w:rPr>
          <w:fldChar w:fldCharType="begin"/>
        </w:r>
        <w:r w:rsidR="00DE1E2A">
          <w:rPr>
            <w:rStyle w:val="af0"/>
            <w:rFonts w:ascii="微软雅黑" w:eastAsia="微软雅黑" w:hAnsi="微软雅黑" w:cstheme="minorBidi"/>
            <w:bCs w:val="0"/>
            <w:smallCaps w:val="0"/>
            <w:noProof/>
            <w:color w:val="000000" w:themeColor="text1"/>
            <w:sz w:val="21"/>
          </w:rPr>
          <w:instrText xml:space="preserve"> PAGEREF _Toc491101542 \h </w:instrText>
        </w:r>
        <w:r w:rsidR="00DE1E2A">
          <w:rPr>
            <w:rStyle w:val="af0"/>
            <w:rFonts w:ascii="微软雅黑" w:eastAsia="微软雅黑" w:hAnsi="微软雅黑" w:cstheme="minorBidi"/>
            <w:bCs w:val="0"/>
            <w:smallCaps w:val="0"/>
            <w:noProof/>
            <w:color w:val="000000" w:themeColor="text1"/>
            <w:sz w:val="21"/>
          </w:rPr>
        </w:r>
        <w:r w:rsidR="00DE1E2A">
          <w:rPr>
            <w:rStyle w:val="af0"/>
            <w:rFonts w:ascii="微软雅黑" w:eastAsia="微软雅黑" w:hAnsi="微软雅黑" w:cstheme="minorBidi"/>
            <w:bCs w:val="0"/>
            <w:smallCaps w:val="0"/>
            <w:noProof/>
            <w:color w:val="000000" w:themeColor="text1"/>
            <w:sz w:val="21"/>
          </w:rPr>
          <w:fldChar w:fldCharType="separate"/>
        </w:r>
        <w:r w:rsidR="008E731A">
          <w:rPr>
            <w:rStyle w:val="af0"/>
            <w:rFonts w:ascii="微软雅黑" w:eastAsia="微软雅黑" w:hAnsi="微软雅黑" w:cstheme="minorBidi"/>
            <w:bCs w:val="0"/>
            <w:smallCaps w:val="0"/>
            <w:noProof/>
            <w:color w:val="000000" w:themeColor="text1"/>
            <w:sz w:val="21"/>
          </w:rPr>
          <w:t>26</w:t>
        </w:r>
        <w:r w:rsidR="00DE1E2A">
          <w:rPr>
            <w:rStyle w:val="af0"/>
            <w:rFonts w:ascii="微软雅黑" w:eastAsia="微软雅黑" w:hAnsi="微软雅黑" w:cstheme="minorBidi"/>
            <w:bCs w:val="0"/>
            <w:smallCaps w:val="0"/>
            <w:noProof/>
            <w:color w:val="000000" w:themeColor="text1"/>
            <w:sz w:val="21"/>
          </w:rPr>
          <w:fldChar w:fldCharType="end"/>
        </w:r>
      </w:hyperlink>
    </w:p>
    <w:p w:rsidR="00C516E7" w:rsidRDefault="00CD1438">
      <w:pPr>
        <w:pStyle w:val="20"/>
        <w:tabs>
          <w:tab w:val="right" w:leader="dot" w:pos="8296"/>
        </w:tabs>
        <w:ind w:leftChars="200" w:left="480" w:firstLineChars="0"/>
        <w:jc w:val="both"/>
        <w:rPr>
          <w:rStyle w:val="af0"/>
          <w:rFonts w:ascii="微软雅黑" w:eastAsia="微软雅黑" w:hAnsi="微软雅黑"/>
          <w:smallCaps w:val="0"/>
          <w:noProof/>
          <w:color w:val="000000" w:themeColor="text1"/>
        </w:rPr>
      </w:pPr>
      <w:hyperlink w:anchor="_Toc491101546" w:history="1">
        <w:r w:rsidR="00DE1E2A">
          <w:rPr>
            <w:rStyle w:val="af0"/>
            <w:rFonts w:ascii="微软雅黑" w:eastAsia="微软雅黑" w:hAnsi="微软雅黑" w:cstheme="minorBidi" w:hint="eastAsia"/>
            <w:b w:val="0"/>
            <w:bCs w:val="0"/>
            <w:smallCaps w:val="0"/>
            <w:noProof/>
            <w:color w:val="000000" w:themeColor="text1"/>
            <w:sz w:val="21"/>
          </w:rPr>
          <w:t>十四、 安全保障</w:t>
        </w:r>
        <w:r w:rsidR="00DE1E2A">
          <w:rPr>
            <w:rStyle w:val="af0"/>
            <w:rFonts w:ascii="微软雅黑" w:eastAsia="微软雅黑" w:hAnsi="微软雅黑" w:cstheme="minorBidi"/>
            <w:bCs w:val="0"/>
            <w:smallCaps w:val="0"/>
            <w:noProof/>
            <w:color w:val="000000" w:themeColor="text1"/>
            <w:sz w:val="21"/>
          </w:rPr>
          <w:tab/>
        </w:r>
        <w:r w:rsidR="00DE1E2A">
          <w:rPr>
            <w:rStyle w:val="af0"/>
            <w:rFonts w:ascii="微软雅黑" w:eastAsia="微软雅黑" w:hAnsi="微软雅黑" w:cstheme="minorBidi"/>
            <w:bCs w:val="0"/>
            <w:smallCaps w:val="0"/>
            <w:noProof/>
            <w:color w:val="000000" w:themeColor="text1"/>
            <w:sz w:val="21"/>
          </w:rPr>
          <w:fldChar w:fldCharType="begin"/>
        </w:r>
        <w:r w:rsidR="00DE1E2A">
          <w:rPr>
            <w:rStyle w:val="af0"/>
            <w:rFonts w:ascii="微软雅黑" w:eastAsia="微软雅黑" w:hAnsi="微软雅黑" w:cstheme="minorBidi"/>
            <w:bCs w:val="0"/>
            <w:smallCaps w:val="0"/>
            <w:noProof/>
            <w:color w:val="000000" w:themeColor="text1"/>
            <w:sz w:val="21"/>
          </w:rPr>
          <w:instrText xml:space="preserve"> PAGEREF _Toc491101546 \h </w:instrText>
        </w:r>
        <w:r w:rsidR="00DE1E2A">
          <w:rPr>
            <w:rStyle w:val="af0"/>
            <w:rFonts w:ascii="微软雅黑" w:eastAsia="微软雅黑" w:hAnsi="微软雅黑" w:cstheme="minorBidi"/>
            <w:bCs w:val="0"/>
            <w:smallCaps w:val="0"/>
            <w:noProof/>
            <w:color w:val="000000" w:themeColor="text1"/>
            <w:sz w:val="21"/>
          </w:rPr>
        </w:r>
        <w:r w:rsidR="00DE1E2A">
          <w:rPr>
            <w:rStyle w:val="af0"/>
            <w:rFonts w:ascii="微软雅黑" w:eastAsia="微软雅黑" w:hAnsi="微软雅黑" w:cstheme="minorBidi"/>
            <w:bCs w:val="0"/>
            <w:smallCaps w:val="0"/>
            <w:noProof/>
            <w:color w:val="000000" w:themeColor="text1"/>
            <w:sz w:val="21"/>
          </w:rPr>
          <w:fldChar w:fldCharType="separate"/>
        </w:r>
        <w:r w:rsidR="008E731A">
          <w:rPr>
            <w:rStyle w:val="af0"/>
            <w:rFonts w:ascii="微软雅黑" w:eastAsia="微软雅黑" w:hAnsi="微软雅黑" w:cstheme="minorBidi"/>
            <w:bCs w:val="0"/>
            <w:smallCaps w:val="0"/>
            <w:noProof/>
            <w:color w:val="000000" w:themeColor="text1"/>
            <w:sz w:val="21"/>
          </w:rPr>
          <w:t>33</w:t>
        </w:r>
        <w:r w:rsidR="00DE1E2A">
          <w:rPr>
            <w:rStyle w:val="af0"/>
            <w:rFonts w:ascii="微软雅黑" w:eastAsia="微软雅黑" w:hAnsi="微软雅黑" w:cstheme="minorBidi"/>
            <w:bCs w:val="0"/>
            <w:smallCaps w:val="0"/>
            <w:noProof/>
            <w:color w:val="000000" w:themeColor="text1"/>
            <w:sz w:val="21"/>
          </w:rPr>
          <w:fldChar w:fldCharType="end"/>
        </w:r>
      </w:hyperlink>
    </w:p>
    <w:p w:rsidR="00C516E7" w:rsidRDefault="00CD1438">
      <w:pPr>
        <w:pStyle w:val="20"/>
        <w:tabs>
          <w:tab w:val="right" w:leader="dot" w:pos="8296"/>
        </w:tabs>
        <w:ind w:leftChars="200" w:left="480" w:firstLineChars="0"/>
        <w:jc w:val="both"/>
        <w:rPr>
          <w:rStyle w:val="af0"/>
          <w:rFonts w:ascii="微软雅黑" w:eastAsia="微软雅黑" w:hAnsi="微软雅黑"/>
          <w:smallCaps w:val="0"/>
          <w:noProof/>
          <w:color w:val="000000" w:themeColor="text1"/>
        </w:rPr>
      </w:pPr>
      <w:hyperlink w:anchor="_Toc491101549" w:history="1">
        <w:r w:rsidR="00DE1E2A">
          <w:rPr>
            <w:rStyle w:val="af0"/>
            <w:rFonts w:ascii="微软雅黑" w:eastAsia="微软雅黑" w:hAnsi="微软雅黑" w:cstheme="minorBidi" w:hint="eastAsia"/>
            <w:b w:val="0"/>
            <w:bCs w:val="0"/>
            <w:smallCaps w:val="0"/>
            <w:noProof/>
            <w:color w:val="000000" w:themeColor="text1"/>
            <w:sz w:val="21"/>
          </w:rPr>
          <w:t>十五、 经费概算</w:t>
        </w:r>
        <w:r w:rsidR="00DE1E2A">
          <w:rPr>
            <w:rStyle w:val="af0"/>
            <w:rFonts w:ascii="微软雅黑" w:eastAsia="微软雅黑" w:hAnsi="微软雅黑" w:cstheme="minorBidi"/>
            <w:bCs w:val="0"/>
            <w:smallCaps w:val="0"/>
            <w:noProof/>
            <w:color w:val="000000" w:themeColor="text1"/>
            <w:sz w:val="21"/>
          </w:rPr>
          <w:tab/>
        </w:r>
        <w:r w:rsidR="00DE1E2A">
          <w:rPr>
            <w:rStyle w:val="af0"/>
            <w:rFonts w:ascii="微软雅黑" w:eastAsia="微软雅黑" w:hAnsi="微软雅黑" w:cstheme="minorBidi"/>
            <w:bCs w:val="0"/>
            <w:smallCaps w:val="0"/>
            <w:noProof/>
            <w:color w:val="000000" w:themeColor="text1"/>
            <w:sz w:val="21"/>
          </w:rPr>
          <w:fldChar w:fldCharType="begin"/>
        </w:r>
        <w:r w:rsidR="00DE1E2A">
          <w:rPr>
            <w:rStyle w:val="af0"/>
            <w:rFonts w:ascii="微软雅黑" w:eastAsia="微软雅黑" w:hAnsi="微软雅黑" w:cstheme="minorBidi"/>
            <w:bCs w:val="0"/>
            <w:smallCaps w:val="0"/>
            <w:noProof/>
            <w:color w:val="000000" w:themeColor="text1"/>
            <w:sz w:val="21"/>
          </w:rPr>
          <w:instrText xml:space="preserve"> PAGEREF _Toc491101549 \h </w:instrText>
        </w:r>
        <w:r w:rsidR="00DE1E2A">
          <w:rPr>
            <w:rStyle w:val="af0"/>
            <w:rFonts w:ascii="微软雅黑" w:eastAsia="微软雅黑" w:hAnsi="微软雅黑" w:cstheme="minorBidi"/>
            <w:bCs w:val="0"/>
            <w:smallCaps w:val="0"/>
            <w:noProof/>
            <w:color w:val="000000" w:themeColor="text1"/>
            <w:sz w:val="21"/>
          </w:rPr>
        </w:r>
        <w:r w:rsidR="00DE1E2A">
          <w:rPr>
            <w:rStyle w:val="af0"/>
            <w:rFonts w:ascii="微软雅黑" w:eastAsia="微软雅黑" w:hAnsi="微软雅黑" w:cstheme="minorBidi"/>
            <w:bCs w:val="0"/>
            <w:smallCaps w:val="0"/>
            <w:noProof/>
            <w:color w:val="000000" w:themeColor="text1"/>
            <w:sz w:val="21"/>
          </w:rPr>
          <w:fldChar w:fldCharType="separate"/>
        </w:r>
        <w:r w:rsidR="008E731A">
          <w:rPr>
            <w:rStyle w:val="af0"/>
            <w:rFonts w:ascii="微软雅黑" w:eastAsia="微软雅黑" w:hAnsi="微软雅黑" w:cstheme="minorBidi"/>
            <w:bCs w:val="0"/>
            <w:smallCaps w:val="0"/>
            <w:noProof/>
            <w:color w:val="000000" w:themeColor="text1"/>
            <w:sz w:val="21"/>
          </w:rPr>
          <w:t>36</w:t>
        </w:r>
        <w:r w:rsidR="00DE1E2A">
          <w:rPr>
            <w:rStyle w:val="af0"/>
            <w:rFonts w:ascii="微软雅黑" w:eastAsia="微软雅黑" w:hAnsi="微软雅黑" w:cstheme="minorBidi"/>
            <w:bCs w:val="0"/>
            <w:smallCaps w:val="0"/>
            <w:noProof/>
            <w:color w:val="000000" w:themeColor="text1"/>
            <w:sz w:val="21"/>
          </w:rPr>
          <w:fldChar w:fldCharType="end"/>
        </w:r>
      </w:hyperlink>
    </w:p>
    <w:p w:rsidR="00C516E7" w:rsidRDefault="00CD1438">
      <w:pPr>
        <w:pStyle w:val="20"/>
        <w:tabs>
          <w:tab w:val="right" w:leader="dot" w:pos="8296"/>
        </w:tabs>
        <w:ind w:leftChars="200" w:left="480" w:firstLineChars="0"/>
        <w:jc w:val="both"/>
        <w:rPr>
          <w:rStyle w:val="af0"/>
          <w:rFonts w:ascii="微软雅黑" w:eastAsia="微软雅黑" w:hAnsi="微软雅黑"/>
          <w:smallCaps w:val="0"/>
          <w:noProof/>
          <w:color w:val="000000" w:themeColor="text1"/>
        </w:rPr>
      </w:pPr>
      <w:hyperlink w:anchor="_Toc491101550" w:history="1">
        <w:r w:rsidR="00DE1E2A">
          <w:rPr>
            <w:rStyle w:val="af0"/>
            <w:rFonts w:ascii="微软雅黑" w:eastAsia="微软雅黑" w:hAnsi="微软雅黑" w:cstheme="minorBidi" w:hint="eastAsia"/>
            <w:b w:val="0"/>
            <w:bCs w:val="0"/>
            <w:smallCaps w:val="0"/>
            <w:noProof/>
            <w:color w:val="000000" w:themeColor="text1"/>
            <w:sz w:val="21"/>
          </w:rPr>
          <w:t>十六、 比赛组织与管理</w:t>
        </w:r>
        <w:r w:rsidR="00DE1E2A">
          <w:rPr>
            <w:rStyle w:val="af0"/>
            <w:rFonts w:ascii="微软雅黑" w:eastAsia="微软雅黑" w:hAnsi="微软雅黑" w:cstheme="minorBidi"/>
            <w:bCs w:val="0"/>
            <w:smallCaps w:val="0"/>
            <w:noProof/>
            <w:color w:val="000000" w:themeColor="text1"/>
            <w:sz w:val="21"/>
          </w:rPr>
          <w:tab/>
        </w:r>
        <w:r w:rsidR="00DE1E2A">
          <w:rPr>
            <w:rStyle w:val="af0"/>
            <w:rFonts w:ascii="微软雅黑" w:eastAsia="微软雅黑" w:hAnsi="微软雅黑" w:cstheme="minorBidi"/>
            <w:bCs w:val="0"/>
            <w:smallCaps w:val="0"/>
            <w:noProof/>
            <w:color w:val="000000" w:themeColor="text1"/>
            <w:sz w:val="21"/>
          </w:rPr>
          <w:fldChar w:fldCharType="begin"/>
        </w:r>
        <w:r w:rsidR="00DE1E2A">
          <w:rPr>
            <w:rStyle w:val="af0"/>
            <w:rFonts w:ascii="微软雅黑" w:eastAsia="微软雅黑" w:hAnsi="微软雅黑" w:cstheme="minorBidi"/>
            <w:bCs w:val="0"/>
            <w:smallCaps w:val="0"/>
            <w:noProof/>
            <w:color w:val="000000" w:themeColor="text1"/>
            <w:sz w:val="21"/>
          </w:rPr>
          <w:instrText xml:space="preserve"> PAGEREF _Toc491101550 \h </w:instrText>
        </w:r>
        <w:r w:rsidR="00DE1E2A">
          <w:rPr>
            <w:rStyle w:val="af0"/>
            <w:rFonts w:ascii="微软雅黑" w:eastAsia="微软雅黑" w:hAnsi="微软雅黑" w:cstheme="minorBidi"/>
            <w:bCs w:val="0"/>
            <w:smallCaps w:val="0"/>
            <w:noProof/>
            <w:color w:val="000000" w:themeColor="text1"/>
            <w:sz w:val="21"/>
          </w:rPr>
        </w:r>
        <w:r w:rsidR="00DE1E2A">
          <w:rPr>
            <w:rStyle w:val="af0"/>
            <w:rFonts w:ascii="微软雅黑" w:eastAsia="微软雅黑" w:hAnsi="微软雅黑" w:cstheme="minorBidi"/>
            <w:bCs w:val="0"/>
            <w:smallCaps w:val="0"/>
            <w:noProof/>
            <w:color w:val="000000" w:themeColor="text1"/>
            <w:sz w:val="21"/>
          </w:rPr>
          <w:fldChar w:fldCharType="separate"/>
        </w:r>
        <w:r w:rsidR="008E731A">
          <w:rPr>
            <w:rStyle w:val="af0"/>
            <w:rFonts w:ascii="微软雅黑" w:eastAsia="微软雅黑" w:hAnsi="微软雅黑" w:cstheme="minorBidi"/>
            <w:bCs w:val="0"/>
            <w:smallCaps w:val="0"/>
            <w:noProof/>
            <w:color w:val="000000" w:themeColor="text1"/>
            <w:sz w:val="21"/>
          </w:rPr>
          <w:t>36</w:t>
        </w:r>
        <w:r w:rsidR="00DE1E2A">
          <w:rPr>
            <w:rStyle w:val="af0"/>
            <w:rFonts w:ascii="微软雅黑" w:eastAsia="微软雅黑" w:hAnsi="微软雅黑" w:cstheme="minorBidi"/>
            <w:bCs w:val="0"/>
            <w:smallCaps w:val="0"/>
            <w:noProof/>
            <w:color w:val="000000" w:themeColor="text1"/>
            <w:sz w:val="21"/>
          </w:rPr>
          <w:fldChar w:fldCharType="end"/>
        </w:r>
      </w:hyperlink>
    </w:p>
    <w:p w:rsidR="00C516E7" w:rsidRDefault="00CD1438">
      <w:pPr>
        <w:pStyle w:val="20"/>
        <w:tabs>
          <w:tab w:val="right" w:leader="dot" w:pos="8296"/>
        </w:tabs>
        <w:ind w:leftChars="200" w:left="480" w:firstLineChars="0"/>
        <w:jc w:val="both"/>
        <w:rPr>
          <w:rStyle w:val="af0"/>
          <w:rFonts w:ascii="微软雅黑" w:eastAsia="微软雅黑" w:hAnsi="微软雅黑"/>
          <w:smallCaps w:val="0"/>
          <w:noProof/>
          <w:color w:val="000000" w:themeColor="text1"/>
        </w:rPr>
      </w:pPr>
      <w:hyperlink w:anchor="_Toc491101551" w:history="1">
        <w:r w:rsidR="00DE1E2A">
          <w:rPr>
            <w:rStyle w:val="af0"/>
            <w:rFonts w:ascii="微软雅黑" w:eastAsia="微软雅黑" w:hAnsi="微软雅黑" w:cstheme="minorBidi" w:hint="eastAsia"/>
            <w:b w:val="0"/>
            <w:bCs w:val="0"/>
            <w:smallCaps w:val="0"/>
            <w:noProof/>
            <w:color w:val="000000" w:themeColor="text1"/>
            <w:sz w:val="21"/>
          </w:rPr>
          <w:t>十七、 教学资源转化建设方案</w:t>
        </w:r>
        <w:r w:rsidR="00DE1E2A">
          <w:rPr>
            <w:rStyle w:val="af0"/>
            <w:rFonts w:ascii="微软雅黑" w:eastAsia="微软雅黑" w:hAnsi="微软雅黑" w:cstheme="minorBidi"/>
            <w:bCs w:val="0"/>
            <w:smallCaps w:val="0"/>
            <w:noProof/>
            <w:color w:val="000000" w:themeColor="text1"/>
            <w:sz w:val="21"/>
          </w:rPr>
          <w:tab/>
        </w:r>
        <w:r w:rsidR="00DE1E2A">
          <w:rPr>
            <w:rStyle w:val="af0"/>
            <w:rFonts w:ascii="微软雅黑" w:eastAsia="微软雅黑" w:hAnsi="微软雅黑" w:cstheme="minorBidi"/>
            <w:bCs w:val="0"/>
            <w:smallCaps w:val="0"/>
            <w:noProof/>
            <w:color w:val="000000" w:themeColor="text1"/>
            <w:sz w:val="21"/>
          </w:rPr>
          <w:fldChar w:fldCharType="begin"/>
        </w:r>
        <w:r w:rsidR="00DE1E2A">
          <w:rPr>
            <w:rStyle w:val="af0"/>
            <w:rFonts w:ascii="微软雅黑" w:eastAsia="微软雅黑" w:hAnsi="微软雅黑" w:cstheme="minorBidi"/>
            <w:bCs w:val="0"/>
            <w:smallCaps w:val="0"/>
            <w:noProof/>
            <w:color w:val="000000" w:themeColor="text1"/>
            <w:sz w:val="21"/>
          </w:rPr>
          <w:instrText xml:space="preserve"> PAGEREF _Toc491101551 \h </w:instrText>
        </w:r>
        <w:r w:rsidR="00DE1E2A">
          <w:rPr>
            <w:rStyle w:val="af0"/>
            <w:rFonts w:ascii="微软雅黑" w:eastAsia="微软雅黑" w:hAnsi="微软雅黑" w:cstheme="minorBidi"/>
            <w:bCs w:val="0"/>
            <w:smallCaps w:val="0"/>
            <w:noProof/>
            <w:color w:val="000000" w:themeColor="text1"/>
            <w:sz w:val="21"/>
          </w:rPr>
        </w:r>
        <w:r w:rsidR="00DE1E2A">
          <w:rPr>
            <w:rStyle w:val="af0"/>
            <w:rFonts w:ascii="微软雅黑" w:eastAsia="微软雅黑" w:hAnsi="微软雅黑" w:cstheme="minorBidi"/>
            <w:bCs w:val="0"/>
            <w:smallCaps w:val="0"/>
            <w:noProof/>
            <w:color w:val="000000" w:themeColor="text1"/>
            <w:sz w:val="21"/>
          </w:rPr>
          <w:fldChar w:fldCharType="separate"/>
        </w:r>
        <w:r w:rsidR="008E731A">
          <w:rPr>
            <w:rStyle w:val="af0"/>
            <w:rFonts w:ascii="微软雅黑" w:eastAsia="微软雅黑" w:hAnsi="微软雅黑" w:cstheme="minorBidi"/>
            <w:bCs w:val="0"/>
            <w:smallCaps w:val="0"/>
            <w:noProof/>
            <w:color w:val="000000" w:themeColor="text1"/>
            <w:sz w:val="21"/>
          </w:rPr>
          <w:t>38</w:t>
        </w:r>
        <w:r w:rsidR="00DE1E2A">
          <w:rPr>
            <w:rStyle w:val="af0"/>
            <w:rFonts w:ascii="微软雅黑" w:eastAsia="微软雅黑" w:hAnsi="微软雅黑" w:cstheme="minorBidi"/>
            <w:bCs w:val="0"/>
            <w:smallCaps w:val="0"/>
            <w:noProof/>
            <w:color w:val="000000" w:themeColor="text1"/>
            <w:sz w:val="21"/>
          </w:rPr>
          <w:fldChar w:fldCharType="end"/>
        </w:r>
      </w:hyperlink>
    </w:p>
    <w:p w:rsidR="00C516E7" w:rsidRDefault="00CD1438">
      <w:pPr>
        <w:pStyle w:val="20"/>
        <w:tabs>
          <w:tab w:val="right" w:leader="dot" w:pos="8296"/>
        </w:tabs>
        <w:ind w:leftChars="200" w:left="480" w:firstLineChars="0"/>
        <w:jc w:val="both"/>
        <w:rPr>
          <w:rStyle w:val="af0"/>
          <w:rFonts w:ascii="微软雅黑" w:eastAsia="微软雅黑" w:hAnsi="微软雅黑"/>
          <w:smallCaps w:val="0"/>
          <w:noProof/>
          <w:color w:val="000000" w:themeColor="text1"/>
        </w:rPr>
      </w:pPr>
      <w:hyperlink w:anchor="_Toc491101557" w:history="1">
        <w:r w:rsidR="00DE1E2A">
          <w:rPr>
            <w:rStyle w:val="af0"/>
            <w:rFonts w:ascii="微软雅黑" w:eastAsia="微软雅黑" w:hAnsi="微软雅黑" w:cstheme="minorBidi" w:hint="eastAsia"/>
            <w:b w:val="0"/>
            <w:bCs w:val="0"/>
            <w:smallCaps w:val="0"/>
            <w:noProof/>
            <w:color w:val="000000" w:themeColor="text1"/>
            <w:sz w:val="21"/>
          </w:rPr>
          <w:t>十八、 筹备工作进度时间表</w:t>
        </w:r>
        <w:r w:rsidR="00DE1E2A">
          <w:rPr>
            <w:rStyle w:val="af0"/>
            <w:rFonts w:ascii="微软雅黑" w:eastAsia="微软雅黑" w:hAnsi="微软雅黑" w:cstheme="minorBidi"/>
            <w:bCs w:val="0"/>
            <w:smallCaps w:val="0"/>
            <w:noProof/>
            <w:color w:val="000000" w:themeColor="text1"/>
            <w:sz w:val="21"/>
          </w:rPr>
          <w:tab/>
        </w:r>
        <w:r w:rsidR="00DE1E2A">
          <w:rPr>
            <w:rStyle w:val="af0"/>
            <w:rFonts w:ascii="微软雅黑" w:eastAsia="微软雅黑" w:hAnsi="微软雅黑" w:cstheme="minorBidi"/>
            <w:bCs w:val="0"/>
            <w:smallCaps w:val="0"/>
            <w:noProof/>
            <w:color w:val="000000" w:themeColor="text1"/>
            <w:sz w:val="21"/>
          </w:rPr>
          <w:fldChar w:fldCharType="begin"/>
        </w:r>
        <w:r w:rsidR="00DE1E2A">
          <w:rPr>
            <w:rStyle w:val="af0"/>
            <w:rFonts w:ascii="微软雅黑" w:eastAsia="微软雅黑" w:hAnsi="微软雅黑" w:cstheme="minorBidi"/>
            <w:bCs w:val="0"/>
            <w:smallCaps w:val="0"/>
            <w:noProof/>
            <w:color w:val="000000" w:themeColor="text1"/>
            <w:sz w:val="21"/>
          </w:rPr>
          <w:instrText xml:space="preserve"> PAGEREF _Toc491101557 \h </w:instrText>
        </w:r>
        <w:r w:rsidR="00DE1E2A">
          <w:rPr>
            <w:rStyle w:val="af0"/>
            <w:rFonts w:ascii="微软雅黑" w:eastAsia="微软雅黑" w:hAnsi="微软雅黑" w:cstheme="minorBidi"/>
            <w:bCs w:val="0"/>
            <w:smallCaps w:val="0"/>
            <w:noProof/>
            <w:color w:val="000000" w:themeColor="text1"/>
            <w:sz w:val="21"/>
          </w:rPr>
        </w:r>
        <w:r w:rsidR="00DE1E2A">
          <w:rPr>
            <w:rStyle w:val="af0"/>
            <w:rFonts w:ascii="微软雅黑" w:eastAsia="微软雅黑" w:hAnsi="微软雅黑" w:cstheme="minorBidi"/>
            <w:bCs w:val="0"/>
            <w:smallCaps w:val="0"/>
            <w:noProof/>
            <w:color w:val="000000" w:themeColor="text1"/>
            <w:sz w:val="21"/>
          </w:rPr>
          <w:fldChar w:fldCharType="separate"/>
        </w:r>
        <w:r w:rsidR="008E731A">
          <w:rPr>
            <w:rStyle w:val="af0"/>
            <w:rFonts w:ascii="微软雅黑" w:eastAsia="微软雅黑" w:hAnsi="微软雅黑" w:cstheme="minorBidi"/>
            <w:bCs w:val="0"/>
            <w:smallCaps w:val="0"/>
            <w:noProof/>
            <w:color w:val="000000" w:themeColor="text1"/>
            <w:sz w:val="21"/>
          </w:rPr>
          <w:t>39</w:t>
        </w:r>
        <w:r w:rsidR="00DE1E2A">
          <w:rPr>
            <w:rStyle w:val="af0"/>
            <w:rFonts w:ascii="微软雅黑" w:eastAsia="微软雅黑" w:hAnsi="微软雅黑" w:cstheme="minorBidi"/>
            <w:bCs w:val="0"/>
            <w:smallCaps w:val="0"/>
            <w:noProof/>
            <w:color w:val="000000" w:themeColor="text1"/>
            <w:sz w:val="21"/>
          </w:rPr>
          <w:fldChar w:fldCharType="end"/>
        </w:r>
      </w:hyperlink>
    </w:p>
    <w:p w:rsidR="00C516E7" w:rsidRDefault="00CD1438">
      <w:pPr>
        <w:pStyle w:val="20"/>
        <w:tabs>
          <w:tab w:val="right" w:leader="dot" w:pos="8296"/>
        </w:tabs>
        <w:ind w:leftChars="200" w:left="480" w:firstLineChars="0"/>
        <w:jc w:val="both"/>
        <w:rPr>
          <w:rStyle w:val="af0"/>
          <w:rFonts w:ascii="微软雅黑" w:eastAsia="微软雅黑" w:hAnsi="微软雅黑"/>
          <w:smallCaps w:val="0"/>
          <w:noProof/>
          <w:color w:val="000000" w:themeColor="text1"/>
        </w:rPr>
      </w:pPr>
      <w:hyperlink w:anchor="_Toc491101558" w:history="1">
        <w:r w:rsidR="00DE1E2A">
          <w:rPr>
            <w:rStyle w:val="af0"/>
            <w:rFonts w:ascii="微软雅黑" w:eastAsia="微软雅黑" w:hAnsi="微软雅黑" w:cstheme="minorBidi" w:hint="eastAsia"/>
            <w:b w:val="0"/>
            <w:bCs w:val="0"/>
            <w:smallCaps w:val="0"/>
            <w:noProof/>
            <w:color w:val="000000" w:themeColor="text1"/>
            <w:sz w:val="21"/>
          </w:rPr>
          <w:t>十九、 裁判人员建议</w:t>
        </w:r>
        <w:r w:rsidR="00DE1E2A">
          <w:rPr>
            <w:rStyle w:val="af0"/>
            <w:rFonts w:ascii="微软雅黑" w:eastAsia="微软雅黑" w:hAnsi="微软雅黑" w:cstheme="minorBidi"/>
            <w:bCs w:val="0"/>
            <w:smallCaps w:val="0"/>
            <w:noProof/>
            <w:color w:val="000000" w:themeColor="text1"/>
            <w:sz w:val="21"/>
          </w:rPr>
          <w:tab/>
        </w:r>
        <w:r w:rsidR="00DE1E2A">
          <w:rPr>
            <w:rStyle w:val="af0"/>
            <w:rFonts w:ascii="微软雅黑" w:eastAsia="微软雅黑" w:hAnsi="微软雅黑" w:cstheme="minorBidi"/>
            <w:bCs w:val="0"/>
            <w:smallCaps w:val="0"/>
            <w:noProof/>
            <w:color w:val="000000" w:themeColor="text1"/>
            <w:sz w:val="21"/>
          </w:rPr>
          <w:fldChar w:fldCharType="begin"/>
        </w:r>
        <w:r w:rsidR="00DE1E2A">
          <w:rPr>
            <w:rStyle w:val="af0"/>
            <w:rFonts w:ascii="微软雅黑" w:eastAsia="微软雅黑" w:hAnsi="微软雅黑" w:cstheme="minorBidi"/>
            <w:bCs w:val="0"/>
            <w:smallCaps w:val="0"/>
            <w:noProof/>
            <w:color w:val="000000" w:themeColor="text1"/>
            <w:sz w:val="21"/>
          </w:rPr>
          <w:instrText xml:space="preserve"> PAGEREF _Toc491101558 \h </w:instrText>
        </w:r>
        <w:r w:rsidR="00DE1E2A">
          <w:rPr>
            <w:rStyle w:val="af0"/>
            <w:rFonts w:ascii="微软雅黑" w:eastAsia="微软雅黑" w:hAnsi="微软雅黑" w:cstheme="minorBidi"/>
            <w:bCs w:val="0"/>
            <w:smallCaps w:val="0"/>
            <w:noProof/>
            <w:color w:val="000000" w:themeColor="text1"/>
            <w:sz w:val="21"/>
          </w:rPr>
        </w:r>
        <w:r w:rsidR="00DE1E2A">
          <w:rPr>
            <w:rStyle w:val="af0"/>
            <w:rFonts w:ascii="微软雅黑" w:eastAsia="微软雅黑" w:hAnsi="微软雅黑" w:cstheme="minorBidi"/>
            <w:bCs w:val="0"/>
            <w:smallCaps w:val="0"/>
            <w:noProof/>
            <w:color w:val="000000" w:themeColor="text1"/>
            <w:sz w:val="21"/>
          </w:rPr>
          <w:fldChar w:fldCharType="separate"/>
        </w:r>
        <w:r w:rsidR="008E731A">
          <w:rPr>
            <w:rStyle w:val="af0"/>
            <w:rFonts w:ascii="微软雅黑" w:eastAsia="微软雅黑" w:hAnsi="微软雅黑" w:cstheme="minorBidi"/>
            <w:bCs w:val="0"/>
            <w:smallCaps w:val="0"/>
            <w:noProof/>
            <w:color w:val="000000" w:themeColor="text1"/>
            <w:sz w:val="21"/>
          </w:rPr>
          <w:t>40</w:t>
        </w:r>
        <w:r w:rsidR="00DE1E2A">
          <w:rPr>
            <w:rStyle w:val="af0"/>
            <w:rFonts w:ascii="微软雅黑" w:eastAsia="微软雅黑" w:hAnsi="微软雅黑" w:cstheme="minorBidi"/>
            <w:bCs w:val="0"/>
            <w:smallCaps w:val="0"/>
            <w:noProof/>
            <w:color w:val="000000" w:themeColor="text1"/>
            <w:sz w:val="21"/>
          </w:rPr>
          <w:fldChar w:fldCharType="end"/>
        </w:r>
      </w:hyperlink>
    </w:p>
    <w:p w:rsidR="00C516E7" w:rsidRDefault="00CD1438">
      <w:pPr>
        <w:pStyle w:val="20"/>
        <w:tabs>
          <w:tab w:val="right" w:leader="dot" w:pos="8296"/>
        </w:tabs>
        <w:ind w:leftChars="200" w:left="480" w:firstLineChars="0"/>
        <w:jc w:val="both"/>
        <w:rPr>
          <w:rFonts w:eastAsiaTheme="minorEastAsia" w:cstheme="minorBidi"/>
          <w:b w:val="0"/>
          <w:bCs w:val="0"/>
          <w:caps/>
          <w:noProof/>
          <w:sz w:val="21"/>
        </w:rPr>
      </w:pPr>
      <w:hyperlink w:anchor="_Toc491101559" w:history="1">
        <w:r w:rsidR="00DE1E2A">
          <w:rPr>
            <w:rStyle w:val="af0"/>
            <w:rFonts w:ascii="微软雅黑" w:eastAsia="微软雅黑" w:hAnsi="微软雅黑" w:cstheme="minorBidi" w:hint="eastAsia"/>
            <w:b w:val="0"/>
            <w:bCs w:val="0"/>
            <w:smallCaps w:val="0"/>
            <w:noProof/>
            <w:color w:val="000000" w:themeColor="text1"/>
            <w:sz w:val="21"/>
          </w:rPr>
          <w:t>二十、 其他</w:t>
        </w:r>
        <w:r w:rsidR="00DE1E2A">
          <w:rPr>
            <w:rStyle w:val="af0"/>
            <w:rFonts w:ascii="微软雅黑" w:eastAsia="微软雅黑" w:hAnsi="微软雅黑" w:cstheme="minorBidi"/>
            <w:bCs w:val="0"/>
            <w:smallCaps w:val="0"/>
            <w:noProof/>
            <w:color w:val="000000" w:themeColor="text1"/>
            <w:sz w:val="21"/>
          </w:rPr>
          <w:tab/>
        </w:r>
        <w:r w:rsidR="00DE1E2A">
          <w:rPr>
            <w:rStyle w:val="af0"/>
            <w:rFonts w:ascii="微软雅黑" w:eastAsia="微软雅黑" w:hAnsi="微软雅黑" w:cstheme="minorBidi"/>
            <w:bCs w:val="0"/>
            <w:smallCaps w:val="0"/>
            <w:noProof/>
            <w:color w:val="000000" w:themeColor="text1"/>
            <w:sz w:val="21"/>
          </w:rPr>
          <w:fldChar w:fldCharType="begin"/>
        </w:r>
        <w:r w:rsidR="00DE1E2A">
          <w:rPr>
            <w:rStyle w:val="af0"/>
            <w:rFonts w:ascii="微软雅黑" w:eastAsia="微软雅黑" w:hAnsi="微软雅黑" w:cstheme="minorBidi"/>
            <w:bCs w:val="0"/>
            <w:smallCaps w:val="0"/>
            <w:noProof/>
            <w:color w:val="000000" w:themeColor="text1"/>
            <w:sz w:val="21"/>
          </w:rPr>
          <w:instrText xml:space="preserve"> PAGEREF _Toc491101559 \h </w:instrText>
        </w:r>
        <w:r w:rsidR="00DE1E2A">
          <w:rPr>
            <w:rStyle w:val="af0"/>
            <w:rFonts w:ascii="微软雅黑" w:eastAsia="微软雅黑" w:hAnsi="微软雅黑" w:cstheme="minorBidi"/>
            <w:bCs w:val="0"/>
            <w:smallCaps w:val="0"/>
            <w:noProof/>
            <w:color w:val="000000" w:themeColor="text1"/>
            <w:sz w:val="21"/>
          </w:rPr>
        </w:r>
        <w:r w:rsidR="00DE1E2A">
          <w:rPr>
            <w:rStyle w:val="af0"/>
            <w:rFonts w:ascii="微软雅黑" w:eastAsia="微软雅黑" w:hAnsi="微软雅黑" w:cstheme="minorBidi"/>
            <w:bCs w:val="0"/>
            <w:smallCaps w:val="0"/>
            <w:noProof/>
            <w:color w:val="000000" w:themeColor="text1"/>
            <w:sz w:val="21"/>
          </w:rPr>
          <w:fldChar w:fldCharType="separate"/>
        </w:r>
        <w:r w:rsidR="008E731A">
          <w:rPr>
            <w:rStyle w:val="af0"/>
            <w:rFonts w:ascii="微软雅黑" w:eastAsia="微软雅黑" w:hAnsi="微软雅黑" w:cstheme="minorBidi"/>
            <w:bCs w:val="0"/>
            <w:smallCaps w:val="0"/>
            <w:noProof/>
            <w:color w:val="000000" w:themeColor="text1"/>
            <w:sz w:val="21"/>
          </w:rPr>
          <w:t>41</w:t>
        </w:r>
        <w:r w:rsidR="00DE1E2A">
          <w:rPr>
            <w:rStyle w:val="af0"/>
            <w:rFonts w:ascii="微软雅黑" w:eastAsia="微软雅黑" w:hAnsi="微软雅黑" w:cstheme="minorBidi"/>
            <w:bCs w:val="0"/>
            <w:smallCaps w:val="0"/>
            <w:noProof/>
            <w:color w:val="000000" w:themeColor="text1"/>
            <w:sz w:val="21"/>
          </w:rPr>
          <w:fldChar w:fldCharType="end"/>
        </w:r>
      </w:hyperlink>
    </w:p>
    <w:p w:rsidR="00C516E7" w:rsidRDefault="00DE1E2A">
      <w:pPr>
        <w:ind w:firstLineChars="0" w:firstLine="0"/>
        <w:jc w:val="left"/>
        <w:rPr>
          <w:rFonts w:ascii="微软雅黑" w:eastAsia="微软雅黑" w:hAnsi="微软雅黑" w:cs="Arial"/>
          <w:sz w:val="28"/>
          <w:szCs w:val="28"/>
        </w:rPr>
      </w:pPr>
      <w:r>
        <w:rPr>
          <w:rFonts w:ascii="微软雅黑" w:eastAsia="微软雅黑" w:hAnsi="微软雅黑" w:cs="Arial"/>
          <w:bCs/>
          <w:caps/>
          <w:sz w:val="21"/>
          <w:szCs w:val="21"/>
        </w:rPr>
        <w:fldChar w:fldCharType="end"/>
      </w:r>
    </w:p>
    <w:p w:rsidR="00C516E7" w:rsidRDefault="00C516E7" w:rsidP="005350B7">
      <w:pPr>
        <w:pageBreakBefore/>
        <w:ind w:firstLineChars="132" w:firstLine="477"/>
        <w:rPr>
          <w:rFonts w:ascii="Arial Narrow" w:eastAsia="黑体" w:hAnsi="Arial Narrow"/>
          <w:b/>
          <w:sz w:val="36"/>
          <w:szCs w:val="36"/>
        </w:rPr>
        <w:sectPr w:rsidR="00C516E7">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720"/>
          <w:titlePg/>
          <w:docGrid w:type="lines" w:linePitch="312"/>
        </w:sectPr>
      </w:pPr>
    </w:p>
    <w:p w:rsidR="00C516E7" w:rsidRDefault="00DE1E2A">
      <w:pPr>
        <w:pageBreakBefore/>
        <w:ind w:firstLine="723"/>
        <w:jc w:val="center"/>
        <w:rPr>
          <w:rFonts w:ascii="Arial Narrow" w:eastAsia="黑体" w:hAnsi="Arial Narrow"/>
          <w:b/>
          <w:sz w:val="36"/>
          <w:szCs w:val="36"/>
        </w:rPr>
      </w:pPr>
      <w:r>
        <w:rPr>
          <w:rFonts w:ascii="Arial Narrow" w:eastAsia="黑体" w:hAnsi="Arial Narrow"/>
          <w:b/>
          <w:sz w:val="36"/>
          <w:szCs w:val="36"/>
        </w:rPr>
        <w:lastRenderedPageBreak/>
        <w:t>201</w:t>
      </w:r>
      <w:r>
        <w:rPr>
          <w:rFonts w:ascii="Arial Narrow" w:eastAsia="黑体" w:hAnsi="Arial Narrow" w:hint="eastAsia"/>
          <w:b/>
          <w:sz w:val="36"/>
          <w:szCs w:val="36"/>
        </w:rPr>
        <w:t>8</w:t>
      </w:r>
      <w:r>
        <w:rPr>
          <w:rFonts w:ascii="Arial Narrow" w:eastAsia="黑体" w:hAnsi="黑体"/>
          <w:b/>
          <w:sz w:val="36"/>
          <w:szCs w:val="36"/>
        </w:rPr>
        <w:t>年全国职业院校技能大赛</w:t>
      </w:r>
    </w:p>
    <w:p w:rsidR="00C516E7" w:rsidRDefault="005E312D">
      <w:pPr>
        <w:snapToGrid w:val="0"/>
        <w:spacing w:line="540" w:lineRule="exact"/>
        <w:ind w:firstLine="723"/>
        <w:jc w:val="center"/>
        <w:rPr>
          <w:rFonts w:ascii="Arial Narrow" w:eastAsia="黑体" w:hAnsi="Arial Narrow"/>
          <w:b/>
          <w:sz w:val="36"/>
          <w:szCs w:val="36"/>
        </w:rPr>
      </w:pPr>
      <w:r>
        <w:rPr>
          <w:rFonts w:ascii="Arial Narrow" w:eastAsia="黑体" w:hAnsi="黑体" w:hint="eastAsia"/>
          <w:b/>
          <w:sz w:val="36"/>
          <w:szCs w:val="36"/>
        </w:rPr>
        <w:t>赛项</w:t>
      </w:r>
      <w:r>
        <w:rPr>
          <w:rFonts w:ascii="Arial Narrow" w:eastAsia="黑体" w:hAnsi="黑体"/>
          <w:b/>
          <w:sz w:val="36"/>
          <w:szCs w:val="36"/>
        </w:rPr>
        <w:t>申报</w:t>
      </w:r>
      <w:r w:rsidR="00DE1E2A">
        <w:rPr>
          <w:rFonts w:ascii="Arial Narrow" w:eastAsia="黑体" w:hAnsi="黑体"/>
          <w:b/>
          <w:sz w:val="36"/>
          <w:szCs w:val="36"/>
        </w:rPr>
        <w:t>方案</w:t>
      </w:r>
    </w:p>
    <w:p w:rsidR="00C516E7" w:rsidRDefault="00DE1E2A">
      <w:pPr>
        <w:pStyle w:val="1"/>
      </w:pPr>
      <w:bookmarkStart w:id="0" w:name="_Toc491101512"/>
      <w:r>
        <w:t>赛项名称</w:t>
      </w:r>
      <w:bookmarkEnd w:id="0"/>
    </w:p>
    <w:p w:rsidR="00C516E7" w:rsidRDefault="00DE1E2A">
      <w:pPr>
        <w:pStyle w:val="2"/>
        <w:spacing w:before="156"/>
      </w:pPr>
      <w:bookmarkStart w:id="1" w:name="_Toc491101513"/>
      <w:r>
        <w:t>赛项名称</w:t>
      </w:r>
      <w:bookmarkEnd w:id="1"/>
    </w:p>
    <w:p w:rsidR="00C516E7" w:rsidRDefault="00DE1E2A">
      <w:pPr>
        <w:ind w:firstLine="560"/>
        <w:rPr>
          <w:rFonts w:ascii="宋体" w:hAnsi="宋体" w:cs="Arial"/>
          <w:kern w:val="0"/>
          <w:sz w:val="28"/>
          <w:szCs w:val="30"/>
        </w:rPr>
      </w:pPr>
      <w:r>
        <w:rPr>
          <w:rFonts w:ascii="宋体" w:hAnsi="宋体" w:cs="Arial" w:hint="eastAsia"/>
          <w:kern w:val="0"/>
          <w:sz w:val="28"/>
          <w:szCs w:val="30"/>
        </w:rPr>
        <w:t>轨道交通信号控制系统设计与应用</w:t>
      </w:r>
    </w:p>
    <w:p w:rsidR="00AE0604" w:rsidRPr="00027956" w:rsidRDefault="00DE1E2A" w:rsidP="00AE0604">
      <w:pPr>
        <w:pStyle w:val="2"/>
        <w:spacing w:before="156"/>
      </w:pPr>
      <w:bookmarkStart w:id="2" w:name="_Toc491101514"/>
      <w:r>
        <w:t>压题彩照</w:t>
      </w:r>
      <w:bookmarkEnd w:id="2"/>
    </w:p>
    <w:p w:rsidR="00AE0604" w:rsidRDefault="00AE0604" w:rsidP="00AE0604">
      <w:pPr>
        <w:widowControl/>
        <w:ind w:firstLineChars="0" w:firstLine="0"/>
        <w:jc w:val="center"/>
        <w:rPr>
          <w:rFonts w:ascii="宋体" w:hAnsi="宋体" w:cs="宋体"/>
          <w:kern w:val="0"/>
        </w:rPr>
      </w:pPr>
      <w:r>
        <w:rPr>
          <w:rFonts w:ascii="Arial Narrow" w:eastAsia="黑体" w:hAnsi="Arial Narrow"/>
          <w:b/>
          <w:noProof/>
          <w:sz w:val="36"/>
          <w:szCs w:val="36"/>
        </w:rPr>
        <mc:AlternateContent>
          <mc:Choice Requires="wpg">
            <w:drawing>
              <wp:inline distT="0" distB="0" distL="0" distR="0" wp14:anchorId="594EFE4E" wp14:editId="467ECD54">
                <wp:extent cx="5133305" cy="3857625"/>
                <wp:effectExtent l="0" t="0" r="0" b="0"/>
                <wp:docPr id="39" name="组合 39"/>
                <wp:cNvGraphicFramePr/>
                <a:graphic xmlns:a="http://schemas.openxmlformats.org/drawingml/2006/main">
                  <a:graphicData uri="http://schemas.microsoft.com/office/word/2010/wordprocessingGroup">
                    <wpg:wgp>
                      <wpg:cNvGrpSpPr/>
                      <wpg:grpSpPr>
                        <a:xfrm>
                          <a:off x="0" y="0"/>
                          <a:ext cx="5133305" cy="3857625"/>
                          <a:chOff x="0" y="0"/>
                          <a:chExt cx="9097690" cy="6578966"/>
                        </a:xfrm>
                      </wpg:grpSpPr>
                      <pic:pic xmlns:pic="http://schemas.openxmlformats.org/drawingml/2006/picture">
                        <pic:nvPicPr>
                          <pic:cNvPr id="38" name="图片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296538"/>
                            <a:ext cx="5083791" cy="3391468"/>
                          </a:xfrm>
                          <a:prstGeom prst="rect">
                            <a:avLst/>
                          </a:prstGeom>
                        </pic:spPr>
                      </pic:pic>
                      <wpg:grpSp>
                        <wpg:cNvPr id="14" name="组合 9"/>
                        <wpg:cNvGrpSpPr/>
                        <wpg:grpSpPr>
                          <a:xfrm>
                            <a:off x="4621173" y="0"/>
                            <a:ext cx="4476517" cy="3703764"/>
                            <a:chOff x="4620098" y="0"/>
                            <a:chExt cx="4476517" cy="3703764"/>
                          </a:xfrm>
                        </wpg:grpSpPr>
                        <pic:pic xmlns:pic="http://schemas.openxmlformats.org/drawingml/2006/picture">
                          <pic:nvPicPr>
                            <pic:cNvPr id="15" name="图片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721051" y="0"/>
                              <a:ext cx="4207941" cy="2819844"/>
                            </a:xfrm>
                            <a:prstGeom prst="rect">
                              <a:avLst/>
                            </a:prstGeom>
                          </pic:spPr>
                        </pic:pic>
                        <wps:wsp>
                          <wps:cNvPr id="16" name="TextBox 6"/>
                          <wps:cNvSpPr txBox="1"/>
                          <wps:spPr>
                            <a:xfrm>
                              <a:off x="4620098" y="2819844"/>
                              <a:ext cx="4476517" cy="883920"/>
                            </a:xfrm>
                            <a:prstGeom prst="rect">
                              <a:avLst/>
                            </a:prstGeom>
                            <a:noFill/>
                          </wps:spPr>
                          <wps:txbx>
                            <w:txbxContent>
                              <w:p w:rsidR="00CD1438" w:rsidRPr="00027956" w:rsidRDefault="00CD1438" w:rsidP="00AE0604">
                                <w:pPr>
                                  <w:pStyle w:val="ad"/>
                                  <w:ind w:firstLineChars="0" w:firstLine="0"/>
                                  <w:rPr>
                                    <w:sz w:val="18"/>
                                    <w:szCs w:val="18"/>
                                  </w:rPr>
                                </w:pPr>
                                <w:r w:rsidRPr="00027956">
                                  <w:rPr>
                                    <w:rFonts w:asciiTheme="minorHAnsi" w:eastAsiaTheme="minorEastAsia" w:cstheme="minorBidi" w:hint="eastAsia"/>
                                    <w:color w:val="000000" w:themeColor="text1"/>
                                    <w:kern w:val="24"/>
                                    <w:sz w:val="18"/>
                                    <w:szCs w:val="18"/>
                                  </w:rPr>
                                  <w:t>轨道交通信号控制系统设计与应用黑龙江</w:t>
                                </w:r>
                                <w:r>
                                  <w:rPr>
                                    <w:rFonts w:asciiTheme="minorHAnsi" w:eastAsiaTheme="minorEastAsia" w:cstheme="minorBidi" w:hint="eastAsia"/>
                                    <w:color w:val="000000" w:themeColor="text1"/>
                                    <w:kern w:val="24"/>
                                    <w:sz w:val="18"/>
                                    <w:szCs w:val="18"/>
                                  </w:rPr>
                                  <w:t>省赛</w:t>
                                </w:r>
                                <w:r w:rsidRPr="00027956">
                                  <w:rPr>
                                    <w:rFonts w:asciiTheme="minorHAnsi" w:eastAsiaTheme="minorEastAsia" w:cstheme="minorBidi" w:hint="eastAsia"/>
                                    <w:color w:val="000000" w:themeColor="text1"/>
                                    <w:kern w:val="24"/>
                                    <w:sz w:val="18"/>
                                    <w:szCs w:val="18"/>
                                  </w:rPr>
                                  <w:t>省赛</w:t>
                                </w:r>
                              </w:p>
                            </w:txbxContent>
                          </wps:txbx>
                          <wps:bodyPr wrap="square" rtlCol="0">
                            <a:noAutofit/>
                          </wps:bodyPr>
                        </wps:wsp>
                      </wpg:grpSp>
                      <wpg:grpSp>
                        <wpg:cNvPr id="17" name="组合 10"/>
                        <wpg:cNvGrpSpPr/>
                        <wpg:grpSpPr>
                          <a:xfrm>
                            <a:off x="4722126" y="3275463"/>
                            <a:ext cx="4207401" cy="3303503"/>
                            <a:chOff x="4720994" y="3271637"/>
                            <a:chExt cx="4207401" cy="3303503"/>
                          </a:xfrm>
                        </wpg:grpSpPr>
                        <pic:pic xmlns:pic="http://schemas.openxmlformats.org/drawingml/2006/picture">
                          <pic:nvPicPr>
                            <pic:cNvPr id="24" name="图片 2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720994" y="3271637"/>
                              <a:ext cx="4207401" cy="2804935"/>
                            </a:xfrm>
                            <a:prstGeom prst="rect">
                              <a:avLst/>
                            </a:prstGeom>
                          </pic:spPr>
                        </pic:pic>
                        <wps:wsp>
                          <wps:cNvPr id="36" name="TextBox 7"/>
                          <wps:cNvSpPr txBox="1"/>
                          <wps:spPr>
                            <a:xfrm>
                              <a:off x="4792694" y="6087460"/>
                              <a:ext cx="4063365" cy="487680"/>
                            </a:xfrm>
                            <a:prstGeom prst="rect">
                              <a:avLst/>
                            </a:prstGeom>
                            <a:noFill/>
                          </wps:spPr>
                          <wps:txbx>
                            <w:txbxContent>
                              <w:p w:rsidR="00CD1438" w:rsidRPr="00027956" w:rsidRDefault="00CD1438" w:rsidP="00AE0604">
                                <w:pPr>
                                  <w:pStyle w:val="ad"/>
                                  <w:ind w:firstLineChars="0" w:firstLine="0"/>
                                  <w:rPr>
                                    <w:sz w:val="18"/>
                                    <w:szCs w:val="18"/>
                                  </w:rPr>
                                </w:pPr>
                                <w:r w:rsidRPr="00027956">
                                  <w:rPr>
                                    <w:rFonts w:asciiTheme="minorHAnsi" w:eastAsiaTheme="minorEastAsia" w:cstheme="minorBidi" w:hint="eastAsia"/>
                                    <w:color w:val="000000" w:themeColor="text1"/>
                                    <w:kern w:val="24"/>
                                    <w:sz w:val="18"/>
                                    <w:szCs w:val="18"/>
                                  </w:rPr>
                                  <w:t>轨道交通信号控制系统应用</w:t>
                                </w:r>
                                <w:r>
                                  <w:rPr>
                                    <w:rFonts w:asciiTheme="minorHAnsi" w:eastAsiaTheme="minorEastAsia" w:cstheme="minorBidi" w:hint="eastAsia"/>
                                    <w:color w:val="000000" w:themeColor="text1"/>
                                    <w:kern w:val="24"/>
                                    <w:sz w:val="18"/>
                                    <w:szCs w:val="18"/>
                                  </w:rPr>
                                  <w:t>赛项</w:t>
                                </w:r>
                                <w:r w:rsidRPr="00027956">
                                  <w:rPr>
                                    <w:rFonts w:asciiTheme="minorHAnsi" w:eastAsiaTheme="minorEastAsia" w:cstheme="minorBidi" w:hint="eastAsia"/>
                                    <w:color w:val="000000" w:themeColor="text1"/>
                                    <w:kern w:val="24"/>
                                    <w:sz w:val="18"/>
                                    <w:szCs w:val="18"/>
                                  </w:rPr>
                                  <w:t>北京市赛</w:t>
                                </w:r>
                              </w:p>
                            </w:txbxContent>
                          </wps:txbx>
                          <wps:bodyPr wrap="square" rtlCol="0">
                            <a:noAutofit/>
                          </wps:bodyPr>
                        </wps:wsp>
                      </wpg:grpSp>
                      <wps:wsp>
                        <wps:cNvPr id="37" name="TextBox 8"/>
                        <wps:cNvSpPr txBox="1"/>
                        <wps:spPr>
                          <a:xfrm>
                            <a:off x="791566" y="4537629"/>
                            <a:ext cx="3312160" cy="487680"/>
                          </a:xfrm>
                          <a:prstGeom prst="rect">
                            <a:avLst/>
                          </a:prstGeom>
                          <a:noFill/>
                        </wps:spPr>
                        <wps:txbx>
                          <w:txbxContent>
                            <w:p w:rsidR="00CD1438" w:rsidRPr="00027956" w:rsidRDefault="00CD1438" w:rsidP="00AE0604">
                              <w:pPr>
                                <w:pStyle w:val="ad"/>
                                <w:ind w:firstLineChars="0" w:firstLine="0"/>
                                <w:rPr>
                                  <w:sz w:val="18"/>
                                  <w:szCs w:val="18"/>
                                </w:rPr>
                              </w:pPr>
                              <w:r w:rsidRPr="00027956">
                                <w:rPr>
                                  <w:rFonts w:asciiTheme="minorHAnsi" w:eastAsiaTheme="minorEastAsia" w:cstheme="minorBidi" w:hint="eastAsia"/>
                                  <w:color w:val="000000" w:themeColor="text1"/>
                                  <w:kern w:val="24"/>
                                  <w:sz w:val="18"/>
                                  <w:szCs w:val="18"/>
                                </w:rPr>
                                <w:t>轨道交通信号控制系统实训平台</w:t>
                              </w:r>
                            </w:p>
                          </w:txbxContent>
                        </wps:txbx>
                        <wps:bodyPr wrap="square" rtlCol="0">
                          <a:noAutofit/>
                        </wps:bodyPr>
                      </wps:wsp>
                    </wpg:wgp>
                  </a:graphicData>
                </a:graphic>
              </wp:inline>
            </w:drawing>
          </mc:Choice>
          <mc:Fallback>
            <w:pict>
              <v:group w14:anchorId="594EFE4E" id="组合 39" o:spid="_x0000_s1026" style="width:404.2pt;height:303.75pt;mso-position-horizontal-relative:char;mso-position-vertical-relative:line" coordsize="90976,657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top:12965;width:50837;height:33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mIzzBAAAA2wAAAA8AAABkcnMvZG93bnJldi54bWxET8uKwjAU3Q/MP4Q74GbQVAXRapRhwMdi&#10;FHztL821DdPcdJpo63y9WQguD+c9W7S2FDeqvXGsoN9LQBBnThvOFZyOy+4YhA/IGkvHpOBOHhbz&#10;97cZpto1vKfbIeQihrBPUUERQpVK6bOCLPqeq4gjd3G1xRBhnUtdYxPDbSkHSTKSFg3HhgIr+i4o&#10;+z1crYLt/2jS5+3y73PVnE27O+/WP4aU6ny0X1MQgdrwEj/dG61gGMfGL/EH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mIzzBAAAA2wAAAA8AAAAAAAAAAAAAAAAAnwIA&#10;AGRycy9kb3ducmV2LnhtbFBLBQYAAAAABAAEAPcAAACNAwAAAAA=&#10;">
                  <v:imagedata r:id="rId18" o:title=""/>
                  <v:path arrowok="t"/>
                </v:shape>
                <v:group id="组合 9" o:spid="_x0000_s1028" style="position:absolute;left:46211;width:44765;height:37037" coordorigin="46200" coordsize="44765,37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图片 15" o:spid="_x0000_s1029" type="#_x0000_t75" style="position:absolute;left:47210;width:42079;height:28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r1nXCAAAA2wAAAA8AAABkcnMvZG93bnJldi54bWxET0trAjEQvhf6H8IUvNWsBaWsRhGxtFAp&#10;9XHwOGzGzeJmsk2muv33TaHgbT6+58wWvW/VhWJqAhsYDQtQxFWwDdcGDvuXx2dQSZAttoHJwA8l&#10;WMzv72ZY2nDlLV12UqscwqlEA06kK7VOlSOPaRg64sydQvQoGcZa24jXHO5b/VQUE+2x4dzgsKOV&#10;o+q8+/YG3j8bPH5Vzm7Wr6OPuFrLYbIRYwYP/XIKSqiXm/jf/Wbz/DH8/ZIP0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q9Z1wgAAANsAAAAPAAAAAAAAAAAAAAAAAJ8C&#10;AABkcnMvZG93bnJldi54bWxQSwUGAAAAAAQABAD3AAAAjgMAAAAA&#10;">
                    <v:imagedata r:id="rId19" o:title=""/>
                    <v:path arrowok="t"/>
                  </v:shape>
                  <v:shapetype id="_x0000_t202" coordsize="21600,21600" o:spt="202" path="m,l,21600r21600,l21600,xe">
                    <v:stroke joinstyle="miter"/>
                    <v:path gradientshapeok="t" o:connecttype="rect"/>
                  </v:shapetype>
                  <v:shape id="TextBox 6" o:spid="_x0000_s1030" type="#_x0000_t202" style="position:absolute;left:46200;top:28198;width:44766;height:8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CD1438" w:rsidRPr="00027956" w:rsidRDefault="00CD1438" w:rsidP="00AE0604">
                          <w:pPr>
                            <w:pStyle w:val="ad"/>
                            <w:ind w:firstLineChars="0" w:firstLine="0"/>
                            <w:rPr>
                              <w:sz w:val="18"/>
                              <w:szCs w:val="18"/>
                            </w:rPr>
                          </w:pPr>
                          <w:r w:rsidRPr="00027956">
                            <w:rPr>
                              <w:rFonts w:asciiTheme="minorHAnsi" w:eastAsiaTheme="minorEastAsia" w:cstheme="minorBidi" w:hint="eastAsia"/>
                              <w:color w:val="000000" w:themeColor="text1"/>
                              <w:kern w:val="24"/>
                              <w:sz w:val="18"/>
                              <w:szCs w:val="18"/>
                            </w:rPr>
                            <w:t>轨道交通信号控制系统设计与应用黑龙江</w:t>
                          </w:r>
                          <w:r>
                            <w:rPr>
                              <w:rFonts w:asciiTheme="minorHAnsi" w:eastAsiaTheme="minorEastAsia" w:cstheme="minorBidi" w:hint="eastAsia"/>
                              <w:color w:val="000000" w:themeColor="text1"/>
                              <w:kern w:val="24"/>
                              <w:sz w:val="18"/>
                              <w:szCs w:val="18"/>
                            </w:rPr>
                            <w:t>省赛</w:t>
                          </w:r>
                          <w:r w:rsidRPr="00027956">
                            <w:rPr>
                              <w:rFonts w:asciiTheme="minorHAnsi" w:eastAsiaTheme="minorEastAsia" w:cstheme="minorBidi" w:hint="eastAsia"/>
                              <w:color w:val="000000" w:themeColor="text1"/>
                              <w:kern w:val="24"/>
                              <w:sz w:val="18"/>
                              <w:szCs w:val="18"/>
                            </w:rPr>
                            <w:t>省赛</w:t>
                          </w:r>
                        </w:p>
                      </w:txbxContent>
                    </v:textbox>
                  </v:shape>
                </v:group>
                <v:group id="组合 10" o:spid="_x0000_s1031" style="position:absolute;left:47221;top:32754;width:42074;height:33035" coordorigin="47209,32716" coordsize="42074,33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图片 24" o:spid="_x0000_s1032" type="#_x0000_t75" style="position:absolute;left:47209;top:32716;width:42074;height:28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dF5nDAAAA2wAAAA8AAABkcnMvZG93bnJldi54bWxEj0FrwkAUhO+F/oflFXqrm4qKjdlIKwg9&#10;CGIUen1kn0kw+zbdXZP033cFweMwM98w2Xo0rejJ+caygvdJAoK4tLrhSsHpuH1bgvABWWNrmRT8&#10;kYd1/vyUYartwAfqi1CJCGGfooI6hC6V0pc1GfQT2xFH72ydwRClq6R2OES4aeU0SRbSYMNxocaO&#10;NjWVl+JqFPT6dz7bu9NY0Nf1pxh27vzhnVKvL+PnCkSgMTzC9/a3VjCdwe1L/AE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0XmcMAAADbAAAADwAAAAAAAAAAAAAAAACf&#10;AgAAZHJzL2Rvd25yZXYueG1sUEsFBgAAAAAEAAQA9wAAAI8DAAAAAA==&#10;">
                    <v:imagedata r:id="rId20" o:title=""/>
                    <v:path arrowok="t"/>
                  </v:shape>
                  <v:shape id="TextBox 7" o:spid="_x0000_s1033" type="#_x0000_t202" style="position:absolute;left:47926;top:60874;width:40634;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CD1438" w:rsidRPr="00027956" w:rsidRDefault="00CD1438" w:rsidP="00AE0604">
                          <w:pPr>
                            <w:pStyle w:val="ad"/>
                            <w:ind w:firstLineChars="0" w:firstLine="0"/>
                            <w:rPr>
                              <w:sz w:val="18"/>
                              <w:szCs w:val="18"/>
                            </w:rPr>
                          </w:pPr>
                          <w:r w:rsidRPr="00027956">
                            <w:rPr>
                              <w:rFonts w:asciiTheme="minorHAnsi" w:eastAsiaTheme="minorEastAsia" w:cstheme="minorBidi" w:hint="eastAsia"/>
                              <w:color w:val="000000" w:themeColor="text1"/>
                              <w:kern w:val="24"/>
                              <w:sz w:val="18"/>
                              <w:szCs w:val="18"/>
                            </w:rPr>
                            <w:t>轨道交通信号控制系统应用</w:t>
                          </w:r>
                          <w:r>
                            <w:rPr>
                              <w:rFonts w:asciiTheme="minorHAnsi" w:eastAsiaTheme="minorEastAsia" w:cstheme="minorBidi" w:hint="eastAsia"/>
                              <w:color w:val="000000" w:themeColor="text1"/>
                              <w:kern w:val="24"/>
                              <w:sz w:val="18"/>
                              <w:szCs w:val="18"/>
                            </w:rPr>
                            <w:t>赛项</w:t>
                          </w:r>
                          <w:r w:rsidRPr="00027956">
                            <w:rPr>
                              <w:rFonts w:asciiTheme="minorHAnsi" w:eastAsiaTheme="minorEastAsia" w:cstheme="minorBidi" w:hint="eastAsia"/>
                              <w:color w:val="000000" w:themeColor="text1"/>
                              <w:kern w:val="24"/>
                              <w:sz w:val="18"/>
                              <w:szCs w:val="18"/>
                            </w:rPr>
                            <w:t>北京市赛</w:t>
                          </w:r>
                        </w:p>
                      </w:txbxContent>
                    </v:textbox>
                  </v:shape>
                </v:group>
                <v:shape id="TextBox 8" o:spid="_x0000_s1034" type="#_x0000_t202" style="position:absolute;left:7915;top:45376;width:33122;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CD1438" w:rsidRPr="00027956" w:rsidRDefault="00CD1438" w:rsidP="00AE0604">
                        <w:pPr>
                          <w:pStyle w:val="ad"/>
                          <w:ind w:firstLineChars="0" w:firstLine="0"/>
                          <w:rPr>
                            <w:sz w:val="18"/>
                            <w:szCs w:val="18"/>
                          </w:rPr>
                        </w:pPr>
                        <w:r w:rsidRPr="00027956">
                          <w:rPr>
                            <w:rFonts w:asciiTheme="minorHAnsi" w:eastAsiaTheme="minorEastAsia" w:cstheme="minorBidi" w:hint="eastAsia"/>
                            <w:color w:val="000000" w:themeColor="text1"/>
                            <w:kern w:val="24"/>
                            <w:sz w:val="18"/>
                            <w:szCs w:val="18"/>
                          </w:rPr>
                          <w:t>轨道交通信号控制系统实训平台</w:t>
                        </w:r>
                      </w:p>
                    </w:txbxContent>
                  </v:textbox>
                </v:shape>
                <w10:anchorlock/>
              </v:group>
            </w:pict>
          </mc:Fallback>
        </mc:AlternateContent>
      </w:r>
    </w:p>
    <w:p w:rsidR="00C516E7" w:rsidRDefault="00A32213">
      <w:pPr>
        <w:pStyle w:val="a0"/>
      </w:pPr>
      <w:r>
        <w:rPr>
          <w:rFonts w:hint="eastAsia"/>
        </w:rPr>
        <w:t>轨道交通</w:t>
      </w:r>
      <w:r w:rsidR="00D6325C">
        <w:rPr>
          <w:rFonts w:hint="eastAsia"/>
        </w:rPr>
        <w:t>信号</w:t>
      </w:r>
      <w:r w:rsidR="00DE1E2A">
        <w:rPr>
          <w:rFonts w:hint="eastAsia"/>
        </w:rPr>
        <w:t>控制</w:t>
      </w:r>
      <w:r>
        <w:rPr>
          <w:rFonts w:hint="eastAsia"/>
        </w:rPr>
        <w:t>系统设计与</w:t>
      </w:r>
      <w:r w:rsidR="00DE1E2A">
        <w:rPr>
          <w:rFonts w:hint="eastAsia"/>
        </w:rPr>
        <w:t>应用赛项</w:t>
      </w:r>
    </w:p>
    <w:p w:rsidR="00C516E7" w:rsidRDefault="00DE1E2A">
      <w:pPr>
        <w:pStyle w:val="2"/>
        <w:spacing w:before="156"/>
      </w:pPr>
      <w:bookmarkStart w:id="3" w:name="_Toc491101515"/>
      <w:r>
        <w:t>赛项归属产业类型</w:t>
      </w:r>
      <w:bookmarkEnd w:id="3"/>
    </w:p>
    <w:p w:rsidR="00C516E7" w:rsidRDefault="00DE1E2A">
      <w:pPr>
        <w:widowControl/>
        <w:spacing w:line="375" w:lineRule="atLeast"/>
        <w:ind w:firstLine="560"/>
        <w:jc w:val="left"/>
        <w:rPr>
          <w:rFonts w:ascii="宋体" w:hAnsi="宋体" w:cs="Arial"/>
          <w:kern w:val="0"/>
          <w:sz w:val="28"/>
          <w:szCs w:val="30"/>
        </w:rPr>
      </w:pPr>
      <w:r>
        <w:rPr>
          <w:rFonts w:ascii="宋体" w:hAnsi="宋体" w:cs="Arial" w:hint="eastAsia"/>
          <w:kern w:val="0"/>
          <w:sz w:val="28"/>
          <w:szCs w:val="30"/>
        </w:rPr>
        <w:t>本赛项为轨道交通信号控制系统设计与应用，涉及铁路</w:t>
      </w:r>
      <w:r w:rsidR="003507A2">
        <w:rPr>
          <w:rFonts w:ascii="宋体" w:hAnsi="宋体" w:cs="Arial" w:hint="eastAsia"/>
          <w:kern w:val="0"/>
          <w:sz w:val="28"/>
          <w:szCs w:val="30"/>
        </w:rPr>
        <w:t>列车运行控制中心系统、</w:t>
      </w:r>
      <w:r>
        <w:rPr>
          <w:rFonts w:ascii="宋体" w:hAnsi="宋体" w:cs="Arial" w:hint="eastAsia"/>
          <w:kern w:val="0"/>
          <w:sz w:val="28"/>
          <w:szCs w:val="30"/>
        </w:rPr>
        <w:t>区间信号自动控制设备的设计、安装、配置及调</w:t>
      </w:r>
      <w:r>
        <w:rPr>
          <w:rFonts w:ascii="宋体" w:hAnsi="宋体" w:cs="Arial" w:hint="eastAsia"/>
          <w:kern w:val="0"/>
          <w:sz w:val="28"/>
          <w:szCs w:val="30"/>
        </w:rPr>
        <w:lastRenderedPageBreak/>
        <w:t>试，在《战略性新兴产业分类（2012）》中，属于轨道交通装备产业中的铁路高端装备制造和轨道交通其他装备制造产业。</w:t>
      </w:r>
    </w:p>
    <w:p w:rsidR="00C516E7" w:rsidRDefault="00DE1E2A">
      <w:pPr>
        <w:pStyle w:val="2"/>
        <w:spacing w:before="156"/>
      </w:pPr>
      <w:bookmarkStart w:id="4" w:name="_Toc491101516"/>
      <w:r>
        <w:t>赛项归属专业大类</w:t>
      </w:r>
      <w:bookmarkEnd w:id="4"/>
    </w:p>
    <w:p w:rsidR="00C516E7" w:rsidRDefault="00DE1E2A">
      <w:pPr>
        <w:widowControl/>
        <w:spacing w:line="375" w:lineRule="atLeast"/>
        <w:ind w:firstLine="560"/>
        <w:jc w:val="left"/>
        <w:rPr>
          <w:rFonts w:ascii="宋体" w:hAnsi="宋体" w:cs="Arial"/>
          <w:kern w:val="0"/>
          <w:sz w:val="28"/>
          <w:szCs w:val="30"/>
        </w:rPr>
      </w:pPr>
      <w:r>
        <w:rPr>
          <w:rFonts w:ascii="宋体" w:hAnsi="宋体" w:cs="Arial" w:hint="eastAsia"/>
          <w:kern w:val="0"/>
          <w:sz w:val="28"/>
          <w:szCs w:val="30"/>
        </w:rPr>
        <w:t>赛项归属为铁道运输专业大类，涵盖铁道通信信号和高速铁路信号控制专业，符合《战略性新兴产业分类目录》，是与国家战略性新兴产业“高端装备制造”相关度较高的专业。</w:t>
      </w:r>
    </w:p>
    <w:p w:rsidR="00C516E7" w:rsidRDefault="00DE1E2A">
      <w:pPr>
        <w:widowControl/>
        <w:spacing w:line="375" w:lineRule="atLeast"/>
        <w:ind w:firstLine="560"/>
        <w:jc w:val="left"/>
        <w:rPr>
          <w:rFonts w:ascii="宋体" w:hAnsi="宋体" w:cs="Arial"/>
          <w:kern w:val="0"/>
          <w:sz w:val="28"/>
          <w:szCs w:val="30"/>
        </w:rPr>
      </w:pPr>
      <w:r>
        <w:rPr>
          <w:rFonts w:ascii="宋体" w:hAnsi="宋体" w:cs="Arial" w:hint="eastAsia"/>
          <w:kern w:val="0"/>
          <w:sz w:val="28"/>
          <w:szCs w:val="30"/>
        </w:rPr>
        <w:t>本赛项也涵盖城市轨道运输大类中的城市轨道交通控制专业。涉及专业名称与专业代码如下表所示。</w:t>
      </w:r>
    </w:p>
    <w:p w:rsidR="00C516E7" w:rsidRDefault="00DE1E2A">
      <w:pPr>
        <w:widowControl/>
        <w:spacing w:line="560" w:lineRule="exact"/>
        <w:ind w:firstLineChars="300" w:firstLine="840"/>
        <w:jc w:val="left"/>
        <w:rPr>
          <w:rFonts w:ascii="宋体" w:hAnsi="宋体"/>
          <w:bCs/>
          <w:color w:val="000000"/>
          <w:sz w:val="28"/>
          <w:szCs w:val="28"/>
        </w:rPr>
      </w:pPr>
      <w:r>
        <w:rPr>
          <w:rFonts w:ascii="宋体" w:hAnsi="宋体" w:hint="eastAsia"/>
          <w:bCs/>
          <w:color w:val="000000"/>
          <w:sz w:val="28"/>
          <w:szCs w:val="28"/>
        </w:rPr>
        <w:t>52</w:t>
      </w:r>
      <w:r>
        <w:rPr>
          <w:rFonts w:ascii="宋体" w:hAnsi="宋体" w:hint="eastAsia"/>
          <w:color w:val="000000"/>
          <w:sz w:val="28"/>
          <w:szCs w:val="28"/>
        </w:rPr>
        <w:t xml:space="preserve"> </w:t>
      </w:r>
      <w:r>
        <w:rPr>
          <w:rFonts w:ascii="宋体" w:hAnsi="宋体" w:hint="eastAsia"/>
          <w:bCs/>
          <w:color w:val="000000"/>
          <w:sz w:val="28"/>
          <w:szCs w:val="28"/>
        </w:rPr>
        <w:t>交通运输大类</w:t>
      </w:r>
    </w:p>
    <w:p w:rsidR="00C516E7" w:rsidRDefault="00DE1E2A" w:rsidP="00DE1E2A">
      <w:pPr>
        <w:widowControl/>
        <w:spacing w:line="560" w:lineRule="exact"/>
        <w:ind w:firstLineChars="397" w:firstLine="1112"/>
        <w:jc w:val="left"/>
        <w:rPr>
          <w:rFonts w:ascii="宋体" w:hAnsi="宋体"/>
          <w:bCs/>
          <w:color w:val="000000"/>
          <w:sz w:val="28"/>
          <w:szCs w:val="28"/>
        </w:rPr>
      </w:pPr>
      <w:r>
        <w:rPr>
          <w:rFonts w:ascii="宋体" w:hAnsi="宋体" w:hint="eastAsia"/>
          <w:bCs/>
          <w:color w:val="000000"/>
          <w:sz w:val="28"/>
          <w:szCs w:val="28"/>
        </w:rPr>
        <w:t>5202 铁道运输类</w:t>
      </w:r>
    </w:p>
    <w:p w:rsidR="00C516E7" w:rsidRDefault="00DE1E2A">
      <w:pPr>
        <w:widowControl/>
        <w:spacing w:line="560" w:lineRule="exact"/>
        <w:ind w:firstLineChars="500" w:firstLine="1400"/>
        <w:jc w:val="left"/>
        <w:rPr>
          <w:rFonts w:ascii="宋体" w:hAnsi="宋体"/>
          <w:bCs/>
          <w:color w:val="000000"/>
          <w:sz w:val="28"/>
          <w:szCs w:val="28"/>
        </w:rPr>
      </w:pPr>
      <w:r>
        <w:rPr>
          <w:rFonts w:ascii="宋体" w:hAnsi="宋体" w:hint="eastAsia"/>
          <w:color w:val="000000"/>
          <w:sz w:val="28"/>
          <w:szCs w:val="28"/>
        </w:rPr>
        <w:t>520201高速铁道技术</w:t>
      </w:r>
    </w:p>
    <w:p w:rsidR="00C516E7" w:rsidRDefault="00DE1E2A">
      <w:pPr>
        <w:widowControl/>
        <w:spacing w:line="560" w:lineRule="exact"/>
        <w:ind w:firstLineChars="500" w:firstLine="1400"/>
        <w:jc w:val="left"/>
        <w:rPr>
          <w:rFonts w:ascii="宋体" w:hAnsi="宋体"/>
          <w:color w:val="000000"/>
          <w:sz w:val="28"/>
          <w:szCs w:val="28"/>
        </w:rPr>
      </w:pPr>
      <w:r>
        <w:rPr>
          <w:rFonts w:ascii="宋体" w:hAnsi="宋体" w:hint="eastAsia"/>
          <w:color w:val="000000"/>
          <w:sz w:val="28"/>
          <w:szCs w:val="28"/>
        </w:rPr>
        <w:t>520202 电气化铁道技术</w:t>
      </w:r>
    </w:p>
    <w:p w:rsidR="00C516E7" w:rsidRDefault="00DE1E2A">
      <w:pPr>
        <w:widowControl/>
        <w:spacing w:line="560" w:lineRule="exact"/>
        <w:ind w:firstLineChars="500" w:firstLine="1400"/>
        <w:jc w:val="left"/>
        <w:rPr>
          <w:rFonts w:ascii="宋体" w:hAnsi="宋体"/>
          <w:color w:val="000000"/>
          <w:sz w:val="28"/>
          <w:szCs w:val="28"/>
        </w:rPr>
      </w:pPr>
      <w:r>
        <w:rPr>
          <w:rFonts w:ascii="宋体" w:hAnsi="宋体" w:hint="eastAsia"/>
          <w:color w:val="000000"/>
          <w:sz w:val="28"/>
          <w:szCs w:val="28"/>
        </w:rPr>
        <w:t>520203铁道车辆</w:t>
      </w:r>
    </w:p>
    <w:p w:rsidR="00C516E7" w:rsidRDefault="00DE1E2A">
      <w:pPr>
        <w:widowControl/>
        <w:spacing w:line="560" w:lineRule="exact"/>
        <w:ind w:firstLineChars="500" w:firstLine="1400"/>
        <w:jc w:val="left"/>
        <w:rPr>
          <w:rFonts w:ascii="宋体" w:hAnsi="宋体"/>
          <w:color w:val="000000"/>
          <w:sz w:val="28"/>
          <w:szCs w:val="28"/>
        </w:rPr>
      </w:pPr>
      <w:r>
        <w:rPr>
          <w:rFonts w:ascii="宋体" w:hAnsi="宋体" w:hint="eastAsia"/>
          <w:color w:val="000000"/>
          <w:sz w:val="28"/>
          <w:szCs w:val="28"/>
        </w:rPr>
        <w:t>520204 铁道机车车辆</w:t>
      </w:r>
    </w:p>
    <w:p w:rsidR="00C516E7" w:rsidRDefault="00DE1E2A">
      <w:pPr>
        <w:widowControl/>
        <w:spacing w:line="560" w:lineRule="exact"/>
        <w:ind w:firstLineChars="500" w:firstLine="1400"/>
        <w:jc w:val="left"/>
        <w:rPr>
          <w:rFonts w:ascii="宋体" w:hAnsi="宋体"/>
          <w:color w:val="000000"/>
          <w:sz w:val="28"/>
          <w:szCs w:val="28"/>
        </w:rPr>
      </w:pPr>
      <w:r>
        <w:rPr>
          <w:rFonts w:ascii="宋体" w:hAnsi="宋体" w:hint="eastAsia"/>
          <w:color w:val="000000"/>
          <w:sz w:val="28"/>
          <w:szCs w:val="28"/>
        </w:rPr>
        <w:t>520205 铁道通信信号</w:t>
      </w:r>
    </w:p>
    <w:p w:rsidR="00C516E7" w:rsidRDefault="00DE1E2A">
      <w:pPr>
        <w:widowControl/>
        <w:spacing w:line="560" w:lineRule="exact"/>
        <w:ind w:firstLineChars="500" w:firstLine="1400"/>
        <w:jc w:val="left"/>
        <w:rPr>
          <w:rFonts w:ascii="宋体" w:hAnsi="宋体"/>
          <w:color w:val="000000"/>
          <w:sz w:val="28"/>
          <w:szCs w:val="28"/>
        </w:rPr>
      </w:pPr>
      <w:r>
        <w:rPr>
          <w:rFonts w:ascii="宋体" w:hAnsi="宋体" w:hint="eastAsia"/>
          <w:color w:val="000000"/>
          <w:sz w:val="28"/>
          <w:szCs w:val="28"/>
        </w:rPr>
        <w:t>520206 铁道交通运营管理</w:t>
      </w:r>
    </w:p>
    <w:p w:rsidR="00C516E7" w:rsidRDefault="00DE1E2A">
      <w:pPr>
        <w:widowControl/>
        <w:spacing w:line="560" w:lineRule="exact"/>
        <w:ind w:firstLineChars="500" w:firstLine="1400"/>
        <w:jc w:val="left"/>
        <w:rPr>
          <w:rFonts w:ascii="宋体" w:hAnsi="宋体"/>
          <w:color w:val="000000"/>
          <w:sz w:val="28"/>
          <w:szCs w:val="28"/>
        </w:rPr>
      </w:pPr>
      <w:r>
        <w:rPr>
          <w:rFonts w:ascii="宋体" w:hAnsi="宋体" w:hint="eastAsia"/>
          <w:color w:val="000000"/>
          <w:sz w:val="28"/>
          <w:szCs w:val="28"/>
        </w:rPr>
        <w:t>520208 铁道工程技术</w:t>
      </w:r>
    </w:p>
    <w:p w:rsidR="00C516E7" w:rsidRDefault="00DE1E2A">
      <w:pPr>
        <w:widowControl/>
        <w:spacing w:line="560" w:lineRule="exact"/>
        <w:ind w:firstLineChars="500" w:firstLine="1400"/>
        <w:jc w:val="left"/>
        <w:rPr>
          <w:rFonts w:ascii="宋体" w:hAnsi="宋体"/>
          <w:color w:val="000000"/>
          <w:sz w:val="28"/>
          <w:szCs w:val="28"/>
        </w:rPr>
      </w:pPr>
      <w:r>
        <w:rPr>
          <w:rFonts w:ascii="宋体" w:hAnsi="宋体" w:hint="eastAsia"/>
          <w:color w:val="000000"/>
          <w:sz w:val="28"/>
          <w:szCs w:val="28"/>
        </w:rPr>
        <w:t>520210 高速动车组检修技术</w:t>
      </w:r>
    </w:p>
    <w:p w:rsidR="00C516E7" w:rsidRDefault="00DE1E2A">
      <w:pPr>
        <w:widowControl/>
        <w:spacing w:line="560" w:lineRule="exact"/>
        <w:ind w:firstLineChars="500" w:firstLine="1400"/>
        <w:jc w:val="left"/>
        <w:rPr>
          <w:rFonts w:ascii="宋体" w:hAnsi="宋体"/>
          <w:color w:val="000000"/>
          <w:sz w:val="28"/>
          <w:szCs w:val="28"/>
        </w:rPr>
      </w:pPr>
      <w:r>
        <w:rPr>
          <w:rFonts w:ascii="宋体" w:hAnsi="宋体" w:hint="eastAsia"/>
          <w:color w:val="000000"/>
          <w:sz w:val="28"/>
          <w:szCs w:val="28"/>
        </w:rPr>
        <w:t>520212 高速铁路工程及维护技术</w:t>
      </w:r>
    </w:p>
    <w:p w:rsidR="00C516E7" w:rsidRDefault="00DE1E2A" w:rsidP="00DE1E2A">
      <w:pPr>
        <w:widowControl/>
        <w:spacing w:line="560" w:lineRule="exact"/>
        <w:ind w:firstLineChars="397" w:firstLine="1112"/>
        <w:jc w:val="left"/>
        <w:rPr>
          <w:rFonts w:ascii="宋体" w:hAnsi="宋体"/>
          <w:bCs/>
          <w:color w:val="000000"/>
          <w:sz w:val="28"/>
          <w:szCs w:val="28"/>
        </w:rPr>
      </w:pPr>
      <w:r>
        <w:rPr>
          <w:rFonts w:ascii="宋体" w:hAnsi="宋体" w:hint="eastAsia"/>
          <w:bCs/>
          <w:color w:val="000000"/>
          <w:sz w:val="28"/>
          <w:szCs w:val="28"/>
        </w:rPr>
        <w:t>5203 城市轨道交通类</w:t>
      </w:r>
    </w:p>
    <w:p w:rsidR="00C516E7" w:rsidRDefault="00DE1E2A">
      <w:pPr>
        <w:widowControl/>
        <w:spacing w:line="560" w:lineRule="exact"/>
        <w:ind w:firstLineChars="500" w:firstLine="1400"/>
        <w:jc w:val="left"/>
        <w:rPr>
          <w:rFonts w:ascii="宋体" w:hAnsi="宋体"/>
          <w:color w:val="000000"/>
          <w:sz w:val="28"/>
          <w:szCs w:val="28"/>
        </w:rPr>
      </w:pPr>
      <w:r>
        <w:rPr>
          <w:rFonts w:ascii="宋体" w:hAnsi="宋体" w:hint="eastAsia"/>
          <w:color w:val="000000"/>
          <w:sz w:val="28"/>
          <w:szCs w:val="28"/>
        </w:rPr>
        <w:t>520301 城市轨道交通车辆</w:t>
      </w:r>
    </w:p>
    <w:p w:rsidR="00C516E7" w:rsidRDefault="00DE1E2A">
      <w:pPr>
        <w:widowControl/>
        <w:spacing w:line="560" w:lineRule="exact"/>
        <w:ind w:firstLineChars="500" w:firstLine="1400"/>
        <w:jc w:val="left"/>
        <w:rPr>
          <w:rFonts w:ascii="宋体" w:hAnsi="宋体"/>
          <w:color w:val="000000"/>
          <w:sz w:val="28"/>
          <w:szCs w:val="28"/>
        </w:rPr>
      </w:pPr>
      <w:r>
        <w:rPr>
          <w:rFonts w:ascii="宋体" w:hAnsi="宋体" w:hint="eastAsia"/>
          <w:color w:val="000000"/>
          <w:sz w:val="28"/>
          <w:szCs w:val="28"/>
        </w:rPr>
        <w:t>520302 城市轨道交通控制</w:t>
      </w:r>
    </w:p>
    <w:p w:rsidR="00C516E7" w:rsidRDefault="00DE1E2A">
      <w:pPr>
        <w:widowControl/>
        <w:spacing w:line="560" w:lineRule="exact"/>
        <w:ind w:firstLineChars="500" w:firstLine="1400"/>
        <w:jc w:val="left"/>
        <w:rPr>
          <w:rFonts w:ascii="宋体" w:hAnsi="宋体"/>
          <w:color w:val="000000"/>
          <w:sz w:val="28"/>
          <w:szCs w:val="28"/>
        </w:rPr>
      </w:pPr>
      <w:r>
        <w:rPr>
          <w:rFonts w:ascii="宋体" w:hAnsi="宋体" w:hint="eastAsia"/>
          <w:color w:val="000000"/>
          <w:sz w:val="28"/>
          <w:szCs w:val="28"/>
        </w:rPr>
        <w:t>520303 城市轨道交通工程技术</w:t>
      </w:r>
    </w:p>
    <w:p w:rsidR="00C516E7" w:rsidRDefault="00DE1E2A">
      <w:pPr>
        <w:widowControl/>
        <w:spacing w:line="560" w:lineRule="exact"/>
        <w:ind w:firstLineChars="500" w:firstLine="1400"/>
        <w:jc w:val="left"/>
        <w:rPr>
          <w:rFonts w:ascii="宋体" w:hAnsi="宋体"/>
          <w:color w:val="000000"/>
          <w:sz w:val="28"/>
          <w:szCs w:val="28"/>
        </w:rPr>
      </w:pPr>
      <w:r>
        <w:rPr>
          <w:rFonts w:ascii="宋体" w:hAnsi="宋体" w:hint="eastAsia"/>
          <w:color w:val="000000"/>
          <w:sz w:val="28"/>
          <w:szCs w:val="28"/>
        </w:rPr>
        <w:lastRenderedPageBreak/>
        <w:t>520399 城市轨道运输类新专业</w:t>
      </w:r>
    </w:p>
    <w:p w:rsidR="00C516E7" w:rsidRDefault="00DE1E2A">
      <w:pPr>
        <w:widowControl/>
        <w:spacing w:line="560" w:lineRule="exact"/>
        <w:ind w:firstLineChars="300" w:firstLine="840"/>
        <w:jc w:val="left"/>
        <w:rPr>
          <w:rFonts w:ascii="宋体" w:hAnsi="宋体"/>
          <w:color w:val="000000"/>
          <w:sz w:val="28"/>
          <w:szCs w:val="28"/>
        </w:rPr>
      </w:pPr>
      <w:r>
        <w:rPr>
          <w:rFonts w:ascii="宋体" w:hAnsi="宋体" w:hint="eastAsia"/>
          <w:color w:val="000000"/>
          <w:sz w:val="28"/>
          <w:szCs w:val="28"/>
        </w:rPr>
        <w:t>58 制造大类</w:t>
      </w:r>
    </w:p>
    <w:p w:rsidR="00C516E7" w:rsidRDefault="00DE1E2A">
      <w:pPr>
        <w:widowControl/>
        <w:spacing w:line="560" w:lineRule="exact"/>
        <w:ind w:firstLine="560"/>
        <w:jc w:val="left"/>
        <w:rPr>
          <w:rFonts w:ascii="宋体" w:hAnsi="宋体"/>
          <w:color w:val="000000"/>
          <w:sz w:val="28"/>
          <w:szCs w:val="28"/>
        </w:rPr>
      </w:pPr>
      <w:r>
        <w:rPr>
          <w:rFonts w:ascii="宋体" w:hAnsi="宋体" w:hint="eastAsia"/>
          <w:color w:val="000000"/>
          <w:sz w:val="28"/>
          <w:szCs w:val="28"/>
        </w:rPr>
        <w:t xml:space="preserve">    5801机械设计制造类</w:t>
      </w:r>
    </w:p>
    <w:p w:rsidR="00C516E7" w:rsidRDefault="00DE1E2A">
      <w:pPr>
        <w:widowControl/>
        <w:spacing w:line="560" w:lineRule="exact"/>
        <w:ind w:firstLine="560"/>
        <w:jc w:val="left"/>
        <w:rPr>
          <w:rFonts w:ascii="宋体" w:hAnsi="宋体"/>
          <w:color w:val="000000"/>
          <w:sz w:val="28"/>
          <w:szCs w:val="28"/>
        </w:rPr>
      </w:pPr>
      <w:r>
        <w:rPr>
          <w:rFonts w:ascii="宋体" w:hAnsi="宋体" w:hint="eastAsia"/>
          <w:color w:val="000000"/>
          <w:sz w:val="28"/>
          <w:szCs w:val="28"/>
        </w:rPr>
        <w:t xml:space="preserve">      580101 机械设计与制造</w:t>
      </w:r>
    </w:p>
    <w:p w:rsidR="00C516E7" w:rsidRDefault="00DE1E2A">
      <w:pPr>
        <w:widowControl/>
        <w:spacing w:line="560" w:lineRule="exact"/>
        <w:ind w:firstLine="560"/>
        <w:jc w:val="left"/>
        <w:rPr>
          <w:rFonts w:ascii="宋体" w:hAnsi="宋体"/>
          <w:color w:val="000000"/>
          <w:sz w:val="28"/>
          <w:szCs w:val="28"/>
        </w:rPr>
      </w:pPr>
      <w:r>
        <w:rPr>
          <w:rFonts w:ascii="宋体" w:hAnsi="宋体" w:hint="eastAsia"/>
          <w:color w:val="000000"/>
          <w:sz w:val="28"/>
          <w:szCs w:val="28"/>
        </w:rPr>
        <w:t xml:space="preserve">      580102 机械制造与自动化</w:t>
      </w:r>
    </w:p>
    <w:p w:rsidR="00C516E7" w:rsidRDefault="00DE1E2A">
      <w:pPr>
        <w:widowControl/>
        <w:spacing w:line="560" w:lineRule="exact"/>
        <w:ind w:firstLine="560"/>
        <w:jc w:val="left"/>
        <w:rPr>
          <w:rFonts w:ascii="宋体" w:hAnsi="宋体"/>
          <w:color w:val="000000"/>
          <w:sz w:val="28"/>
          <w:szCs w:val="28"/>
        </w:rPr>
      </w:pPr>
      <w:r>
        <w:rPr>
          <w:rFonts w:ascii="宋体" w:hAnsi="宋体" w:hint="eastAsia"/>
          <w:color w:val="000000"/>
          <w:sz w:val="28"/>
          <w:szCs w:val="28"/>
        </w:rPr>
        <w:t xml:space="preserve">      580104 电机与电器</w:t>
      </w:r>
    </w:p>
    <w:p w:rsidR="00C516E7" w:rsidRDefault="00DE1E2A">
      <w:pPr>
        <w:widowControl/>
        <w:spacing w:line="560" w:lineRule="exact"/>
        <w:ind w:firstLineChars="500" w:firstLine="1400"/>
        <w:jc w:val="left"/>
        <w:rPr>
          <w:rFonts w:ascii="宋体" w:hAnsi="宋体"/>
          <w:color w:val="000000"/>
          <w:sz w:val="28"/>
          <w:szCs w:val="28"/>
        </w:rPr>
      </w:pPr>
      <w:r>
        <w:rPr>
          <w:rFonts w:ascii="宋体" w:hAnsi="宋体" w:hint="eastAsia"/>
          <w:color w:val="000000"/>
          <w:sz w:val="28"/>
          <w:szCs w:val="28"/>
        </w:rPr>
        <w:t>580110 计算机辅助设计与制造</w:t>
      </w:r>
    </w:p>
    <w:p w:rsidR="00C516E7" w:rsidRDefault="00DE1E2A">
      <w:pPr>
        <w:widowControl/>
        <w:spacing w:line="560" w:lineRule="exact"/>
        <w:ind w:firstLine="560"/>
        <w:jc w:val="left"/>
        <w:rPr>
          <w:rFonts w:ascii="宋体" w:hAnsi="宋体"/>
          <w:color w:val="000000"/>
          <w:sz w:val="28"/>
          <w:szCs w:val="28"/>
        </w:rPr>
      </w:pPr>
      <w:r>
        <w:rPr>
          <w:rFonts w:ascii="宋体" w:hAnsi="宋体" w:hint="eastAsia"/>
          <w:color w:val="000000"/>
          <w:sz w:val="28"/>
          <w:szCs w:val="28"/>
        </w:rPr>
        <w:t xml:space="preserve">    5802 自动化类</w:t>
      </w:r>
    </w:p>
    <w:p w:rsidR="00C516E7" w:rsidRDefault="00DE1E2A">
      <w:pPr>
        <w:widowControl/>
        <w:spacing w:line="560" w:lineRule="exact"/>
        <w:ind w:firstLine="560"/>
        <w:jc w:val="left"/>
        <w:rPr>
          <w:rFonts w:ascii="宋体" w:hAnsi="宋体"/>
          <w:color w:val="000000"/>
          <w:sz w:val="28"/>
          <w:szCs w:val="28"/>
        </w:rPr>
      </w:pPr>
      <w:r>
        <w:rPr>
          <w:rFonts w:ascii="宋体" w:hAnsi="宋体" w:hint="eastAsia"/>
          <w:color w:val="000000"/>
          <w:sz w:val="28"/>
          <w:szCs w:val="28"/>
        </w:rPr>
        <w:t xml:space="preserve">      580201 机电一体化技术</w:t>
      </w:r>
    </w:p>
    <w:p w:rsidR="00C516E7" w:rsidRDefault="00DE1E2A">
      <w:pPr>
        <w:widowControl/>
        <w:spacing w:line="560" w:lineRule="exact"/>
        <w:ind w:firstLine="560"/>
        <w:jc w:val="left"/>
        <w:rPr>
          <w:rFonts w:ascii="宋体" w:hAnsi="宋体"/>
          <w:color w:val="000000"/>
          <w:sz w:val="28"/>
          <w:szCs w:val="28"/>
        </w:rPr>
      </w:pPr>
      <w:r>
        <w:rPr>
          <w:rFonts w:ascii="宋体" w:hAnsi="宋体" w:hint="eastAsia"/>
          <w:color w:val="000000"/>
          <w:sz w:val="28"/>
          <w:szCs w:val="28"/>
        </w:rPr>
        <w:t xml:space="preserve">      580202 电气自动化技术</w:t>
      </w:r>
    </w:p>
    <w:p w:rsidR="00C516E7" w:rsidRDefault="00DE1E2A">
      <w:pPr>
        <w:widowControl/>
        <w:spacing w:line="560" w:lineRule="exact"/>
        <w:ind w:firstLine="560"/>
        <w:jc w:val="left"/>
        <w:rPr>
          <w:rFonts w:ascii="宋体" w:hAnsi="宋体"/>
          <w:color w:val="000000"/>
          <w:sz w:val="28"/>
          <w:szCs w:val="28"/>
        </w:rPr>
      </w:pPr>
      <w:r>
        <w:rPr>
          <w:rFonts w:ascii="宋体" w:hAnsi="宋体" w:hint="eastAsia"/>
          <w:color w:val="000000"/>
          <w:sz w:val="28"/>
          <w:szCs w:val="28"/>
        </w:rPr>
        <w:t xml:space="preserve">      580205 计算机控制技术</w:t>
      </w:r>
    </w:p>
    <w:p w:rsidR="00C516E7" w:rsidRDefault="00DE1E2A">
      <w:pPr>
        <w:widowControl/>
        <w:spacing w:line="560" w:lineRule="exact"/>
        <w:ind w:firstLine="560"/>
        <w:jc w:val="left"/>
        <w:rPr>
          <w:rFonts w:ascii="宋体" w:hAnsi="宋体"/>
          <w:color w:val="000000"/>
          <w:sz w:val="28"/>
          <w:szCs w:val="28"/>
        </w:rPr>
      </w:pPr>
      <w:r>
        <w:rPr>
          <w:rFonts w:ascii="宋体" w:hAnsi="宋体" w:hint="eastAsia"/>
          <w:color w:val="000000"/>
          <w:sz w:val="28"/>
          <w:szCs w:val="28"/>
        </w:rPr>
        <w:t xml:space="preserve">      580206 工业网络技术</w:t>
      </w:r>
    </w:p>
    <w:p w:rsidR="00C516E7" w:rsidRDefault="00DE1E2A">
      <w:pPr>
        <w:widowControl/>
        <w:spacing w:line="560" w:lineRule="exact"/>
        <w:ind w:firstLine="560"/>
        <w:jc w:val="left"/>
        <w:rPr>
          <w:rFonts w:ascii="宋体" w:hAnsi="宋体"/>
          <w:color w:val="000000"/>
          <w:sz w:val="28"/>
          <w:szCs w:val="28"/>
        </w:rPr>
      </w:pPr>
      <w:r>
        <w:rPr>
          <w:rFonts w:ascii="宋体" w:hAnsi="宋体" w:hint="eastAsia"/>
          <w:color w:val="000000"/>
          <w:sz w:val="28"/>
          <w:szCs w:val="28"/>
        </w:rPr>
        <w:t xml:space="preserve">       580207 检测技术与应用</w:t>
      </w:r>
    </w:p>
    <w:p w:rsidR="00C516E7" w:rsidRDefault="00DE1E2A">
      <w:pPr>
        <w:widowControl/>
        <w:spacing w:line="560" w:lineRule="exact"/>
        <w:ind w:firstLine="560"/>
        <w:jc w:val="left"/>
        <w:rPr>
          <w:rFonts w:ascii="宋体" w:hAnsi="宋体"/>
          <w:color w:val="000000"/>
          <w:sz w:val="28"/>
          <w:szCs w:val="28"/>
        </w:rPr>
      </w:pPr>
      <w:r>
        <w:rPr>
          <w:rFonts w:ascii="宋体" w:hAnsi="宋体" w:hint="eastAsia"/>
          <w:color w:val="000000"/>
          <w:sz w:val="28"/>
          <w:szCs w:val="28"/>
        </w:rPr>
        <w:t xml:space="preserve">       580211 电气测控技术</w:t>
      </w:r>
    </w:p>
    <w:p w:rsidR="00C516E7" w:rsidRDefault="00DE1E2A">
      <w:pPr>
        <w:widowControl/>
        <w:spacing w:line="560" w:lineRule="exact"/>
        <w:ind w:firstLine="560"/>
        <w:jc w:val="left"/>
        <w:rPr>
          <w:rFonts w:ascii="宋体" w:hAnsi="宋体"/>
          <w:color w:val="000000"/>
          <w:sz w:val="28"/>
          <w:szCs w:val="28"/>
        </w:rPr>
      </w:pPr>
      <w:r>
        <w:rPr>
          <w:rFonts w:ascii="宋体" w:hAnsi="宋体" w:hint="eastAsia"/>
          <w:color w:val="000000"/>
          <w:sz w:val="28"/>
          <w:szCs w:val="28"/>
        </w:rPr>
        <w:t xml:space="preserve">       580212 电气工程技术</w:t>
      </w:r>
    </w:p>
    <w:p w:rsidR="00C516E7" w:rsidRDefault="00DE1E2A">
      <w:pPr>
        <w:widowControl/>
        <w:spacing w:line="560" w:lineRule="exact"/>
        <w:ind w:firstLine="560"/>
        <w:jc w:val="left"/>
        <w:rPr>
          <w:rFonts w:ascii="宋体" w:hAnsi="宋体"/>
          <w:color w:val="000000"/>
          <w:sz w:val="28"/>
          <w:szCs w:val="28"/>
        </w:rPr>
      </w:pPr>
      <w:r>
        <w:rPr>
          <w:rFonts w:ascii="宋体" w:hAnsi="宋体" w:hint="eastAsia"/>
          <w:color w:val="000000"/>
          <w:sz w:val="28"/>
          <w:szCs w:val="28"/>
        </w:rPr>
        <w:t xml:space="preserve">     5803 机电设备类</w:t>
      </w:r>
    </w:p>
    <w:p w:rsidR="00C516E7" w:rsidRDefault="00DE1E2A">
      <w:pPr>
        <w:widowControl/>
        <w:spacing w:line="560" w:lineRule="exact"/>
        <w:ind w:firstLine="560"/>
        <w:jc w:val="left"/>
        <w:rPr>
          <w:rFonts w:ascii="宋体" w:hAnsi="宋体"/>
          <w:color w:val="000000"/>
          <w:sz w:val="28"/>
          <w:szCs w:val="28"/>
        </w:rPr>
      </w:pPr>
      <w:r>
        <w:rPr>
          <w:rFonts w:ascii="宋体" w:hAnsi="宋体" w:hint="eastAsia"/>
          <w:color w:val="000000"/>
          <w:sz w:val="28"/>
          <w:szCs w:val="28"/>
        </w:rPr>
        <w:t xml:space="preserve">       580301 机电设备维护与管理</w:t>
      </w:r>
    </w:p>
    <w:p w:rsidR="00C516E7" w:rsidRDefault="00DE1E2A" w:rsidP="00367585">
      <w:pPr>
        <w:widowControl/>
        <w:spacing w:line="560" w:lineRule="exact"/>
        <w:ind w:firstLine="560"/>
        <w:jc w:val="left"/>
      </w:pPr>
      <w:r>
        <w:rPr>
          <w:rFonts w:ascii="宋体" w:hAnsi="宋体" w:hint="eastAsia"/>
          <w:color w:val="000000"/>
          <w:sz w:val="28"/>
          <w:szCs w:val="28"/>
        </w:rPr>
        <w:t xml:space="preserve">       580329 铁路工程机械</w:t>
      </w:r>
    </w:p>
    <w:p w:rsidR="00C516E7" w:rsidRDefault="00DE1E2A">
      <w:pPr>
        <w:pStyle w:val="1"/>
      </w:pPr>
      <w:bookmarkStart w:id="5" w:name="_Toc491101517"/>
      <w:r>
        <w:t>赛项申报专家组</w:t>
      </w:r>
      <w:bookmarkEnd w:id="5"/>
    </w:p>
    <w:p w:rsidR="00C516E7" w:rsidRDefault="00C516E7"/>
    <w:p w:rsidR="00C516E7" w:rsidRDefault="00DE1E2A">
      <w:pPr>
        <w:pStyle w:val="1"/>
      </w:pPr>
      <w:bookmarkStart w:id="6" w:name="_Toc491101518"/>
      <w:r>
        <w:t>赛项目的</w:t>
      </w:r>
      <w:bookmarkEnd w:id="6"/>
    </w:p>
    <w:p w:rsidR="00C516E7" w:rsidRDefault="00DE1E2A">
      <w:pPr>
        <w:widowControl/>
        <w:spacing w:line="375" w:lineRule="atLeast"/>
        <w:ind w:firstLine="560"/>
        <w:jc w:val="left"/>
        <w:rPr>
          <w:rFonts w:ascii="宋体" w:hAnsi="宋体" w:cs="Arial"/>
          <w:kern w:val="0"/>
          <w:sz w:val="28"/>
          <w:szCs w:val="30"/>
        </w:rPr>
      </w:pPr>
      <w:r>
        <w:rPr>
          <w:rFonts w:ascii="宋体" w:hAnsi="宋体" w:cs="Arial" w:hint="eastAsia"/>
          <w:kern w:val="0"/>
          <w:sz w:val="28"/>
          <w:szCs w:val="30"/>
        </w:rPr>
        <w:t>我国</w:t>
      </w:r>
      <w:r>
        <w:rPr>
          <w:rFonts w:ascii="宋体" w:hAnsi="宋体" w:cs="Arial"/>
          <w:kern w:val="0"/>
          <w:sz w:val="28"/>
          <w:szCs w:val="30"/>
        </w:rPr>
        <w:t>十分重视</w:t>
      </w:r>
      <w:r>
        <w:rPr>
          <w:rFonts w:ascii="宋体" w:hAnsi="宋体" w:cs="Arial" w:hint="eastAsia"/>
          <w:kern w:val="0"/>
          <w:sz w:val="28"/>
          <w:szCs w:val="30"/>
        </w:rPr>
        <w:t>高速铁路</w:t>
      </w:r>
      <w:r>
        <w:rPr>
          <w:rFonts w:ascii="宋体" w:hAnsi="宋体" w:cs="Arial"/>
          <w:kern w:val="0"/>
          <w:sz w:val="28"/>
          <w:szCs w:val="30"/>
        </w:rPr>
        <w:t>的建设，</w:t>
      </w:r>
      <w:r w:rsidR="004A1C55" w:rsidRPr="004A1C55">
        <w:rPr>
          <w:rFonts w:ascii="宋体" w:hAnsi="宋体" w:cs="Arial" w:hint="eastAsia"/>
          <w:kern w:val="0"/>
          <w:sz w:val="28"/>
          <w:szCs w:val="30"/>
        </w:rPr>
        <w:t>中国铁路总公司党组书记、总经理陆东福在</w:t>
      </w:r>
      <w:r w:rsidR="004A1C55">
        <w:rPr>
          <w:rFonts w:ascii="宋体" w:hAnsi="宋体" w:cs="Arial" w:hint="eastAsia"/>
          <w:kern w:val="0"/>
          <w:sz w:val="28"/>
          <w:szCs w:val="30"/>
        </w:rPr>
        <w:t>2017年</w:t>
      </w:r>
      <w:r w:rsidR="004A1C55" w:rsidRPr="004A1C55">
        <w:rPr>
          <w:rFonts w:ascii="宋体" w:hAnsi="宋体" w:cs="Arial" w:hint="eastAsia"/>
          <w:kern w:val="0"/>
          <w:sz w:val="28"/>
          <w:szCs w:val="30"/>
        </w:rPr>
        <w:t>1月3日工作会议</w:t>
      </w:r>
      <w:r w:rsidR="004A1C55">
        <w:rPr>
          <w:rFonts w:ascii="宋体" w:hAnsi="宋体" w:cs="Arial" w:hint="eastAsia"/>
          <w:kern w:val="0"/>
          <w:sz w:val="28"/>
          <w:szCs w:val="30"/>
        </w:rPr>
        <w:t>上总结：</w:t>
      </w:r>
      <w:r>
        <w:rPr>
          <w:rFonts w:ascii="宋体" w:hAnsi="宋体" w:cs="Arial" w:hint="eastAsia"/>
          <w:kern w:val="0"/>
          <w:sz w:val="28"/>
          <w:szCs w:val="30"/>
        </w:rPr>
        <w:t>2016年国铁路行业固定资产投资完成8015亿元，投产新线3281公里，新开工项目</w:t>
      </w:r>
      <w:r>
        <w:rPr>
          <w:rFonts w:ascii="宋体" w:hAnsi="宋体" w:cs="Arial" w:hint="eastAsia"/>
          <w:kern w:val="0"/>
          <w:sz w:val="28"/>
          <w:szCs w:val="30"/>
        </w:rPr>
        <w:lastRenderedPageBreak/>
        <w:t>46个，新增投资规模5500亿元，截至2016年底，全国铁路营业里程达12.4万公里，其中高铁运营里程超过2.2万公里，占世界高铁运营总里程60％以上，位居全球第一。目前，中国高铁与其它铁路共同构成的快速客运网已达4万公里以上。</w:t>
      </w:r>
    </w:p>
    <w:p w:rsidR="00C516E7" w:rsidRDefault="00DE1E2A">
      <w:pPr>
        <w:widowControl/>
        <w:spacing w:line="375" w:lineRule="atLeast"/>
        <w:ind w:firstLine="560"/>
        <w:jc w:val="left"/>
        <w:rPr>
          <w:rFonts w:ascii="宋体" w:hAnsi="宋体" w:cs="Arial"/>
          <w:kern w:val="0"/>
          <w:sz w:val="28"/>
          <w:szCs w:val="30"/>
        </w:rPr>
      </w:pPr>
      <w:r>
        <w:rPr>
          <w:rFonts w:ascii="宋体" w:hAnsi="宋体" w:cs="Arial" w:hint="eastAsia"/>
          <w:kern w:val="0"/>
          <w:sz w:val="28"/>
          <w:szCs w:val="30"/>
        </w:rPr>
        <w:t>根据2016年7月新调整后发布的《中长期铁路网规划》，到2020年，中国铁路网规模将达到15万公里，其中高速铁路3万公里。届时中国将建成以“八纵八横”主通道为骨架、区域连接线衔接、城际铁路补充的现代高速铁路网。</w:t>
      </w:r>
    </w:p>
    <w:p w:rsidR="00C516E7" w:rsidRDefault="00DE1E2A">
      <w:pPr>
        <w:spacing w:line="560" w:lineRule="exact"/>
        <w:ind w:firstLine="560"/>
        <w:rPr>
          <w:rFonts w:ascii="宋体" w:hAnsi="宋体" w:cs="Arial"/>
          <w:kern w:val="0"/>
          <w:sz w:val="28"/>
          <w:szCs w:val="30"/>
        </w:rPr>
      </w:pPr>
      <w:r>
        <w:rPr>
          <w:rFonts w:ascii="宋体" w:hAnsi="宋体" w:cs="Arial" w:hint="eastAsia"/>
          <w:kern w:val="0"/>
          <w:sz w:val="28"/>
          <w:szCs w:val="30"/>
        </w:rPr>
        <w:t>为了适应中国高速铁路、客运专线的迅速发展和保证铁路运输安全的需要，原铁道部组织相关专家制定了适合我国国情的中国列车控制系统CTCS（Chinese Train Control System铁路列车控制系统</w:t>
      </w:r>
      <w:r>
        <w:rPr>
          <w:rFonts w:ascii="宋体" w:hAnsi="宋体" w:cs="Arial"/>
          <w:kern w:val="0"/>
          <w:sz w:val="28"/>
          <w:szCs w:val="30"/>
        </w:rPr>
        <w:t>）</w:t>
      </w:r>
      <w:r>
        <w:rPr>
          <w:rFonts w:ascii="宋体" w:hAnsi="宋体" w:cs="Arial" w:hint="eastAsia"/>
          <w:kern w:val="0"/>
          <w:sz w:val="28"/>
          <w:szCs w:val="30"/>
        </w:rPr>
        <w:t>，建立了统一的技术标准，确立数字化、网络化、智能化、一体化发展方向。CTCS系统有两个子系统，即车载子系统和地面子系统。其中本赛项涉及的地面子系统包含应答器、轨道电路、列车控制中心（TCC）/无线闭塞中心（RBC）。</w:t>
      </w:r>
    </w:p>
    <w:p w:rsidR="00C516E7" w:rsidRPr="005E2271" w:rsidRDefault="00DE1E2A">
      <w:pPr>
        <w:spacing w:line="560" w:lineRule="exact"/>
        <w:ind w:firstLine="560"/>
        <w:rPr>
          <w:rFonts w:ascii="宋体" w:hAnsi="宋体" w:cs="Arial"/>
          <w:b/>
          <w:kern w:val="0"/>
          <w:sz w:val="28"/>
          <w:szCs w:val="30"/>
        </w:rPr>
      </w:pPr>
      <w:r>
        <w:rPr>
          <w:rFonts w:ascii="宋体" w:hAnsi="宋体" w:cs="Arial" w:hint="eastAsia"/>
          <w:kern w:val="0"/>
          <w:sz w:val="28"/>
          <w:szCs w:val="30"/>
        </w:rPr>
        <w:t>本赛项紧紧围绕轨道交通信号控制系统实训平台，以列车控制中心（TCC）、客专移频柜内设备（发送器、接收器及衰耗</w:t>
      </w:r>
      <w:r w:rsidR="003507A2">
        <w:rPr>
          <w:rFonts w:ascii="宋体" w:hAnsi="宋体" w:cs="Arial" w:hint="eastAsia"/>
          <w:kern w:val="0"/>
          <w:sz w:val="28"/>
          <w:szCs w:val="30"/>
        </w:rPr>
        <w:t>盘</w:t>
      </w:r>
      <w:r>
        <w:rPr>
          <w:rFonts w:ascii="宋体" w:hAnsi="宋体" w:cs="Arial" w:hint="eastAsia"/>
          <w:kern w:val="0"/>
          <w:sz w:val="28"/>
          <w:szCs w:val="30"/>
        </w:rPr>
        <w:t>）、继电器为载体，充分展现地面列车运行信号控制逻辑设计和信号传输过程</w:t>
      </w:r>
      <w:r>
        <w:rPr>
          <w:rFonts w:ascii="宋体" w:hAnsi="宋体" w:cs="Arial"/>
          <w:kern w:val="0"/>
          <w:sz w:val="28"/>
          <w:szCs w:val="30"/>
        </w:rPr>
        <w:t>，</w:t>
      </w:r>
      <w:r>
        <w:rPr>
          <w:rFonts w:ascii="宋体" w:hAnsi="宋体" w:cs="Arial" w:hint="eastAsia"/>
          <w:kern w:val="0"/>
          <w:sz w:val="28"/>
          <w:szCs w:val="30"/>
        </w:rPr>
        <w:t>全面考查参赛选手对设备的调试、应用、系统运行</w:t>
      </w:r>
      <w:r>
        <w:rPr>
          <w:rFonts w:ascii="宋体" w:hAnsi="宋体" w:cs="Arial"/>
          <w:kern w:val="0"/>
          <w:sz w:val="28"/>
          <w:szCs w:val="30"/>
        </w:rPr>
        <w:t>与故障检测</w:t>
      </w:r>
      <w:r>
        <w:rPr>
          <w:rFonts w:ascii="宋体" w:hAnsi="宋体" w:cs="Arial" w:hint="eastAsia"/>
          <w:kern w:val="0"/>
          <w:sz w:val="28"/>
          <w:szCs w:val="30"/>
        </w:rPr>
        <w:t>，</w:t>
      </w:r>
      <w:r>
        <w:rPr>
          <w:rFonts w:ascii="宋体" w:hAnsi="宋体" w:cs="Arial"/>
          <w:kern w:val="0"/>
          <w:sz w:val="28"/>
          <w:szCs w:val="30"/>
        </w:rPr>
        <w:t>系统</w:t>
      </w:r>
      <w:r>
        <w:rPr>
          <w:rFonts w:ascii="宋体" w:hAnsi="宋体" w:cs="Arial" w:hint="eastAsia"/>
          <w:kern w:val="0"/>
          <w:sz w:val="28"/>
          <w:szCs w:val="30"/>
        </w:rPr>
        <w:t>设备</w:t>
      </w:r>
      <w:r>
        <w:rPr>
          <w:rFonts w:ascii="宋体" w:hAnsi="宋体" w:cs="Arial"/>
          <w:kern w:val="0"/>
          <w:sz w:val="28"/>
          <w:szCs w:val="30"/>
        </w:rPr>
        <w:t>维护</w:t>
      </w:r>
      <w:r>
        <w:rPr>
          <w:rFonts w:ascii="宋体" w:hAnsi="宋体" w:cs="Arial" w:hint="eastAsia"/>
          <w:kern w:val="0"/>
          <w:sz w:val="28"/>
          <w:szCs w:val="30"/>
        </w:rPr>
        <w:t>和职业素养等专业技能。</w:t>
      </w:r>
      <w:r w:rsidRPr="005E2271">
        <w:rPr>
          <w:rFonts w:ascii="宋体" w:hAnsi="宋体" w:cs="Arial" w:hint="eastAsia"/>
          <w:b/>
          <w:kern w:val="0"/>
          <w:sz w:val="28"/>
          <w:szCs w:val="30"/>
        </w:rPr>
        <w:t>本赛项技术平台</w:t>
      </w:r>
      <w:r w:rsidR="005E2271">
        <w:rPr>
          <w:rFonts w:ascii="宋体" w:hAnsi="宋体" w:cs="Arial" w:hint="eastAsia"/>
          <w:b/>
          <w:kern w:val="0"/>
          <w:sz w:val="28"/>
          <w:szCs w:val="30"/>
        </w:rPr>
        <w:t>所包含的所有设备或者系统均达到行业真实设备的功能要求，例如：</w:t>
      </w:r>
      <w:r w:rsidRPr="005E2271">
        <w:rPr>
          <w:rFonts w:ascii="宋体" w:hAnsi="宋体" w:cs="Arial" w:hint="eastAsia"/>
          <w:b/>
          <w:kern w:val="0"/>
          <w:sz w:val="28"/>
          <w:szCs w:val="30"/>
        </w:rPr>
        <w:t>列控中心系统与</w:t>
      </w:r>
      <w:r w:rsidR="005E2271" w:rsidRPr="005E2271">
        <w:rPr>
          <w:rFonts w:ascii="宋体" w:hAnsi="宋体" w:cs="Arial" w:hint="eastAsia"/>
          <w:b/>
          <w:kern w:val="0"/>
          <w:sz w:val="28"/>
          <w:szCs w:val="30"/>
        </w:rPr>
        <w:t>信号设备模拟系统均采用</w:t>
      </w:r>
      <w:r w:rsidRPr="005E2271">
        <w:rPr>
          <w:rFonts w:ascii="宋体" w:hAnsi="宋体" w:cs="Arial" w:hint="eastAsia"/>
          <w:b/>
          <w:kern w:val="0"/>
          <w:sz w:val="28"/>
          <w:szCs w:val="30"/>
        </w:rPr>
        <w:t>真实</w:t>
      </w:r>
      <w:r w:rsidR="005E2271" w:rsidRPr="005E2271">
        <w:rPr>
          <w:rFonts w:ascii="宋体" w:hAnsi="宋体" w:cs="Arial" w:hint="eastAsia"/>
          <w:b/>
          <w:kern w:val="0"/>
          <w:sz w:val="28"/>
          <w:szCs w:val="30"/>
        </w:rPr>
        <w:t>的</w:t>
      </w:r>
      <w:r w:rsidRPr="005E2271">
        <w:rPr>
          <w:rFonts w:ascii="宋体" w:hAnsi="宋体" w:cs="Arial" w:hint="eastAsia"/>
          <w:b/>
          <w:kern w:val="0"/>
          <w:sz w:val="28"/>
          <w:szCs w:val="30"/>
        </w:rPr>
        <w:t>列控中心通信协议，</w:t>
      </w:r>
      <w:r w:rsidR="005E2271" w:rsidRPr="005E2271">
        <w:rPr>
          <w:rFonts w:ascii="宋体" w:hAnsi="宋体" w:cs="Arial" w:hint="eastAsia"/>
          <w:b/>
          <w:kern w:val="0"/>
          <w:sz w:val="28"/>
          <w:szCs w:val="30"/>
        </w:rPr>
        <w:t>两者可以完成真实的行业</w:t>
      </w:r>
      <w:r w:rsidRPr="005E2271">
        <w:rPr>
          <w:rFonts w:ascii="宋体" w:hAnsi="宋体" w:cs="Arial" w:hint="eastAsia"/>
          <w:b/>
          <w:kern w:val="0"/>
          <w:sz w:val="28"/>
          <w:szCs w:val="30"/>
        </w:rPr>
        <w:t>通信过程。</w:t>
      </w:r>
    </w:p>
    <w:p w:rsidR="00C516E7" w:rsidRDefault="00DE1E2A">
      <w:pPr>
        <w:spacing w:line="560" w:lineRule="exact"/>
        <w:ind w:firstLine="560"/>
        <w:rPr>
          <w:rFonts w:ascii="宋体" w:hAnsi="宋体" w:cs="Arial"/>
          <w:kern w:val="0"/>
          <w:sz w:val="28"/>
          <w:szCs w:val="30"/>
        </w:rPr>
      </w:pPr>
      <w:r>
        <w:rPr>
          <w:rFonts w:ascii="宋体" w:hAnsi="宋体" w:cs="Arial" w:hint="eastAsia"/>
          <w:kern w:val="0"/>
          <w:sz w:val="28"/>
          <w:szCs w:val="30"/>
        </w:rPr>
        <w:t>本赛项将铁路行业需求和企业人才需求以及最新的产业技术融</w:t>
      </w:r>
      <w:r>
        <w:rPr>
          <w:rFonts w:ascii="宋体" w:hAnsi="宋体" w:cs="Arial" w:hint="eastAsia"/>
          <w:kern w:val="0"/>
          <w:sz w:val="28"/>
          <w:szCs w:val="30"/>
        </w:rPr>
        <w:lastRenderedPageBreak/>
        <w:t>入比赛内容，推动职业院校教学改革和校企合作，引导铁道类专业的课程设置和教学改革，提高铁道信号及相关专业的人才培养质量，促进职业教育与社会实际需求融合，从而提升学生专业能力和职业素养。</w:t>
      </w:r>
    </w:p>
    <w:p w:rsidR="00C516E7" w:rsidRDefault="00DE1E2A">
      <w:pPr>
        <w:snapToGrid w:val="0"/>
        <w:spacing w:line="560" w:lineRule="exact"/>
        <w:ind w:firstLine="560"/>
        <w:jc w:val="left"/>
        <w:rPr>
          <w:rFonts w:ascii="宋体" w:hAnsi="宋体" w:cs="Arial"/>
          <w:kern w:val="0"/>
          <w:sz w:val="28"/>
          <w:szCs w:val="28"/>
        </w:rPr>
      </w:pPr>
      <w:r>
        <w:rPr>
          <w:rFonts w:ascii="宋体" w:hAnsi="宋体" w:cs="Arial" w:hint="eastAsia"/>
          <w:kern w:val="0"/>
          <w:sz w:val="28"/>
          <w:szCs w:val="28"/>
        </w:rPr>
        <w:t>学生可在赛项的准备</w:t>
      </w:r>
      <w:r>
        <w:rPr>
          <w:rFonts w:ascii="宋体" w:hAnsi="宋体" w:cs="Arial"/>
          <w:kern w:val="0"/>
          <w:sz w:val="28"/>
          <w:szCs w:val="28"/>
        </w:rPr>
        <w:t>过程</w:t>
      </w:r>
      <w:r>
        <w:rPr>
          <w:rFonts w:ascii="宋体" w:hAnsi="宋体" w:cs="Arial" w:hint="eastAsia"/>
          <w:kern w:val="0"/>
          <w:sz w:val="28"/>
          <w:szCs w:val="28"/>
        </w:rPr>
        <w:t>中，通过职业岗位工作项目和工作任务案例的实训，逐步实践“理实一体化”、“做学教一体化”的教学理念，使学生在信号与控制系统设计、应用、调试等方面得到有效的职业技能训练。</w:t>
      </w:r>
    </w:p>
    <w:p w:rsidR="00C516E7" w:rsidRDefault="00DE1E2A">
      <w:pPr>
        <w:snapToGrid w:val="0"/>
        <w:spacing w:line="560" w:lineRule="exact"/>
        <w:ind w:firstLine="560"/>
        <w:jc w:val="left"/>
        <w:rPr>
          <w:rFonts w:ascii="宋体" w:hAnsi="宋体" w:cs="Arial"/>
          <w:kern w:val="0"/>
          <w:sz w:val="28"/>
          <w:szCs w:val="28"/>
        </w:rPr>
      </w:pPr>
      <w:r>
        <w:rPr>
          <w:rFonts w:ascii="宋体" w:hAnsi="宋体" w:cs="Arial" w:hint="eastAsia"/>
          <w:kern w:val="0"/>
          <w:sz w:val="28"/>
          <w:szCs w:val="28"/>
        </w:rPr>
        <w:t>通过本赛项</w:t>
      </w:r>
      <w:r>
        <w:rPr>
          <w:rFonts w:ascii="宋体" w:hAnsi="宋体" w:cs="Arial"/>
          <w:kern w:val="0"/>
          <w:sz w:val="28"/>
          <w:szCs w:val="28"/>
        </w:rPr>
        <w:t>平台，</w:t>
      </w:r>
      <w:r>
        <w:rPr>
          <w:rFonts w:ascii="宋体" w:hAnsi="宋体" w:cs="Arial" w:hint="eastAsia"/>
          <w:kern w:val="0"/>
          <w:sz w:val="28"/>
          <w:szCs w:val="28"/>
        </w:rPr>
        <w:t>可以促进职业院校与行业相关</w:t>
      </w:r>
      <w:r>
        <w:rPr>
          <w:rFonts w:ascii="宋体" w:hAnsi="宋体" w:cs="Arial"/>
          <w:kern w:val="0"/>
          <w:sz w:val="28"/>
          <w:szCs w:val="28"/>
        </w:rPr>
        <w:t>企业</w:t>
      </w:r>
      <w:r>
        <w:rPr>
          <w:rFonts w:ascii="宋体" w:hAnsi="宋体" w:cs="Arial" w:hint="eastAsia"/>
          <w:kern w:val="0"/>
          <w:sz w:val="28"/>
          <w:szCs w:val="28"/>
        </w:rPr>
        <w:t>开展产教研深入合作，真正</w:t>
      </w:r>
      <w:r>
        <w:rPr>
          <w:rFonts w:ascii="宋体" w:hAnsi="宋体" w:cs="Arial"/>
          <w:kern w:val="0"/>
          <w:sz w:val="28"/>
          <w:szCs w:val="28"/>
        </w:rPr>
        <w:t>响应</w:t>
      </w:r>
      <w:r>
        <w:rPr>
          <w:rFonts w:ascii="宋体" w:hAnsi="宋体" w:cs="Arial" w:hint="eastAsia"/>
          <w:kern w:val="0"/>
          <w:sz w:val="28"/>
          <w:szCs w:val="28"/>
        </w:rPr>
        <w:t>教育部提倡的“专业与产业、职业岗位对接；专业课程内容与职业标准对接；教学过程与生产过程对接”的职业教育要求，解决轨道交通通信信号专业人才</w:t>
      </w:r>
      <w:r>
        <w:rPr>
          <w:rFonts w:ascii="宋体" w:hAnsi="宋体" w:cs="Arial"/>
          <w:kern w:val="0"/>
          <w:sz w:val="28"/>
          <w:szCs w:val="28"/>
        </w:rPr>
        <w:t>培养</w:t>
      </w:r>
      <w:r>
        <w:rPr>
          <w:rFonts w:ascii="宋体" w:hAnsi="宋体" w:cs="Arial" w:hint="eastAsia"/>
          <w:kern w:val="0"/>
          <w:sz w:val="28"/>
          <w:szCs w:val="28"/>
        </w:rPr>
        <w:t>路径中“最后一公里”的问题。</w:t>
      </w:r>
    </w:p>
    <w:p w:rsidR="00C516E7" w:rsidRDefault="00DE1E2A">
      <w:pPr>
        <w:pStyle w:val="1"/>
      </w:pPr>
      <w:bookmarkStart w:id="7" w:name="_Toc491101519"/>
      <w:r>
        <w:t>赛项设计原则</w:t>
      </w:r>
      <w:bookmarkEnd w:id="7"/>
    </w:p>
    <w:p w:rsidR="00C516E7" w:rsidRDefault="00DE1E2A">
      <w:pPr>
        <w:pStyle w:val="2"/>
        <w:spacing w:before="156"/>
      </w:pPr>
      <w:bookmarkStart w:id="8" w:name="_Toc491101520"/>
      <w:r>
        <w:t>坚持公开、公平、公正</w:t>
      </w:r>
      <w:bookmarkEnd w:id="8"/>
    </w:p>
    <w:p w:rsidR="00C516E7" w:rsidRDefault="00DE1E2A">
      <w:pPr>
        <w:snapToGrid w:val="0"/>
        <w:spacing w:line="560" w:lineRule="exact"/>
        <w:ind w:firstLine="560"/>
        <w:rPr>
          <w:rFonts w:ascii="宋体" w:hAnsi="宋体" w:cs="Arial"/>
          <w:kern w:val="0"/>
          <w:sz w:val="28"/>
          <w:szCs w:val="30"/>
        </w:rPr>
      </w:pPr>
      <w:r>
        <w:rPr>
          <w:rFonts w:ascii="宋体" w:hAnsi="宋体" w:cs="Arial" w:hint="eastAsia"/>
          <w:kern w:val="0"/>
          <w:sz w:val="28"/>
          <w:szCs w:val="30"/>
        </w:rPr>
        <w:t>整个竞赛过程坚持公平、公正、公开的原则，形成公开考试、公平竞争、公正评选的竞赛导向，赛事全程视频</w:t>
      </w:r>
      <w:r>
        <w:rPr>
          <w:rFonts w:ascii="宋体" w:hAnsi="宋体" w:cs="Arial"/>
          <w:kern w:val="0"/>
          <w:sz w:val="28"/>
          <w:szCs w:val="30"/>
        </w:rPr>
        <w:t>监控</w:t>
      </w:r>
      <w:r>
        <w:rPr>
          <w:rFonts w:ascii="宋体" w:hAnsi="宋体" w:cs="Arial" w:hint="eastAsia"/>
          <w:kern w:val="0"/>
          <w:sz w:val="28"/>
          <w:szCs w:val="30"/>
        </w:rPr>
        <w:t>，为</w:t>
      </w:r>
      <w:r>
        <w:rPr>
          <w:rFonts w:ascii="宋体" w:hAnsi="宋体" w:cs="Arial"/>
          <w:kern w:val="0"/>
          <w:sz w:val="28"/>
          <w:szCs w:val="30"/>
        </w:rPr>
        <w:t>竞赛选手</w:t>
      </w:r>
      <w:r>
        <w:rPr>
          <w:rFonts w:ascii="宋体" w:hAnsi="宋体" w:cs="Arial" w:hint="eastAsia"/>
          <w:kern w:val="0"/>
          <w:sz w:val="28"/>
          <w:szCs w:val="30"/>
        </w:rPr>
        <w:t>搭建</w:t>
      </w:r>
      <w:r>
        <w:rPr>
          <w:rFonts w:ascii="宋体" w:hAnsi="宋体" w:cs="Arial"/>
          <w:kern w:val="0"/>
          <w:sz w:val="28"/>
          <w:szCs w:val="30"/>
        </w:rPr>
        <w:t>起</w:t>
      </w:r>
      <w:r>
        <w:rPr>
          <w:rFonts w:ascii="宋体" w:hAnsi="宋体" w:cs="Arial" w:hint="eastAsia"/>
          <w:kern w:val="0"/>
          <w:sz w:val="28"/>
          <w:szCs w:val="30"/>
        </w:rPr>
        <w:t>公平竞争</w:t>
      </w:r>
      <w:r>
        <w:rPr>
          <w:rFonts w:ascii="宋体" w:hAnsi="宋体" w:cs="Arial"/>
          <w:kern w:val="0"/>
          <w:sz w:val="28"/>
          <w:szCs w:val="30"/>
        </w:rPr>
        <w:t>的平台，</w:t>
      </w:r>
      <w:r>
        <w:rPr>
          <w:rFonts w:ascii="宋体" w:hAnsi="宋体" w:cs="Arial" w:hint="eastAsia"/>
          <w:kern w:val="0"/>
          <w:sz w:val="28"/>
          <w:szCs w:val="30"/>
        </w:rPr>
        <w:t>为职业技能创新型人才培养创造条件。</w:t>
      </w:r>
    </w:p>
    <w:p w:rsidR="00C516E7" w:rsidRDefault="00DE1E2A">
      <w:pPr>
        <w:pStyle w:val="2"/>
        <w:spacing w:before="156"/>
      </w:pPr>
      <w:bookmarkStart w:id="9" w:name="_Toc491101521"/>
      <w:r>
        <w:rPr>
          <w:rFonts w:hint="eastAsia"/>
        </w:rPr>
        <w:t>赛项关联职业岗位面广、人才需求量大、职业院校开设专业点多</w:t>
      </w:r>
      <w:bookmarkEnd w:id="9"/>
    </w:p>
    <w:p w:rsidR="00C516E7" w:rsidRDefault="00DE1E2A">
      <w:pPr>
        <w:snapToGrid w:val="0"/>
        <w:spacing w:line="560" w:lineRule="exact"/>
        <w:ind w:firstLine="560"/>
        <w:rPr>
          <w:rFonts w:ascii="宋体" w:hAnsi="宋体" w:cs="Arial"/>
          <w:kern w:val="0"/>
          <w:sz w:val="28"/>
          <w:szCs w:val="30"/>
        </w:rPr>
      </w:pPr>
      <w:r>
        <w:rPr>
          <w:rFonts w:ascii="宋体" w:hAnsi="宋体" w:cs="Arial" w:hint="eastAsia"/>
          <w:kern w:val="0"/>
          <w:sz w:val="28"/>
          <w:szCs w:val="30"/>
        </w:rPr>
        <w:t>1．赛项关联职业岗位面广。铁路信号技术涵盖了越来越多的高新领域，信号设备逐步趋向数字化、网络化、智能化、一体化。2017年铁路总公司在铁道信号工工种上增加了5个新的岗位：高速铁路</w:t>
      </w:r>
      <w:r>
        <w:rPr>
          <w:rFonts w:ascii="宋体" w:hAnsi="宋体" w:cs="Arial" w:hint="eastAsia"/>
          <w:kern w:val="0"/>
          <w:sz w:val="28"/>
          <w:szCs w:val="30"/>
        </w:rPr>
        <w:lastRenderedPageBreak/>
        <w:t>现场信号设备维修岗位、动车组列控车载信号设备维修岗位、高速铁路控制中心信号设备维修岗位、高速铁路通信综合维修岗位、动车组车载通信设备维修岗位，本赛项涉及的内容与这5个新岗位紧密相关。</w:t>
      </w:r>
    </w:p>
    <w:p w:rsidR="00C516E7" w:rsidRDefault="00DE1E2A">
      <w:pPr>
        <w:snapToGrid w:val="0"/>
        <w:spacing w:line="560" w:lineRule="exact"/>
        <w:ind w:firstLine="560"/>
        <w:rPr>
          <w:rFonts w:ascii="宋体" w:hAnsi="宋体" w:cs="Arial"/>
          <w:kern w:val="0"/>
          <w:sz w:val="28"/>
          <w:szCs w:val="30"/>
        </w:rPr>
      </w:pPr>
      <w:r>
        <w:rPr>
          <w:rFonts w:ascii="宋体" w:hAnsi="宋体" w:cs="Arial" w:hint="eastAsia"/>
          <w:kern w:val="0"/>
          <w:sz w:val="28"/>
          <w:szCs w:val="30"/>
        </w:rPr>
        <w:t>2．人才需求量大。按照中长期铁路网调整规划，到2020年 铁路网规模将达到15万公里，其中高速铁路3万公里，覆盖80%以上的大城市；“十三五”期间，我国铁路建设规划基本建设投资3.8万亿元。连同检测、保养、维修、更换等“铁路后市场” 铁路产业整体将达到10万亿量级。据铁道部发展计划司测算，铁路每投资1亿元，就能提供1000个工作岗位，按电务部门工作岗位占总人数16%的比例估算，铁路和相关企业对信号工及技师的人才需求量非常大。</w:t>
      </w:r>
    </w:p>
    <w:p w:rsidR="00C516E7" w:rsidRDefault="00DE1E2A">
      <w:pPr>
        <w:snapToGrid w:val="0"/>
        <w:spacing w:line="560" w:lineRule="exact"/>
        <w:ind w:firstLine="560"/>
        <w:rPr>
          <w:rFonts w:ascii="宋体" w:hAnsi="宋体" w:cs="Arial"/>
          <w:kern w:val="0"/>
          <w:sz w:val="28"/>
          <w:szCs w:val="30"/>
        </w:rPr>
      </w:pPr>
      <w:r>
        <w:rPr>
          <w:rFonts w:ascii="宋体" w:hAnsi="宋体" w:cs="Arial" w:hint="eastAsia"/>
          <w:kern w:val="0"/>
          <w:sz w:val="28"/>
          <w:szCs w:val="30"/>
        </w:rPr>
        <w:t>3．职业院校开设专业点多。目前举办铁道类专业的高职院校有柳州铁道职业技术学院、武汉铁路职业技术学院、南京铁道职业技术学院、西安铁路职业技术学院、天津铁道职业技术学院等20</w:t>
      </w:r>
      <w:r w:rsidR="001579EE">
        <w:rPr>
          <w:rFonts w:ascii="宋体" w:hAnsi="宋体" w:cs="Arial" w:hint="eastAsia"/>
          <w:kern w:val="0"/>
          <w:sz w:val="28"/>
          <w:szCs w:val="30"/>
        </w:rPr>
        <w:t>余所传统铁道运输类职业院校，也有</w:t>
      </w:r>
      <w:r>
        <w:rPr>
          <w:rFonts w:ascii="宋体" w:hAnsi="宋体" w:cs="Arial" w:hint="eastAsia"/>
          <w:kern w:val="0"/>
          <w:sz w:val="28"/>
          <w:szCs w:val="30"/>
        </w:rPr>
        <w:t>山东职业学院、黑龙江交通职业技术学院、辽宁轨道交通职业技术学院等近百所地方交通运输类高职学院，每年为铁路企业培养铁道通信信号专业技术人才2万余人，且就业率均达到90%以上。</w:t>
      </w:r>
    </w:p>
    <w:p w:rsidR="00C516E7" w:rsidRDefault="00DE1E2A">
      <w:pPr>
        <w:pStyle w:val="2"/>
        <w:spacing w:before="156"/>
      </w:pPr>
      <w:bookmarkStart w:id="10" w:name="_Toc491101522"/>
      <w:r>
        <w:rPr>
          <w:rFonts w:hint="eastAsia"/>
        </w:rPr>
        <w:t>竞赛内容对应相关职业岗位或岗位群、体现专业核心能力与核心知识、涵盖丰富的专业知识与专业技能点</w:t>
      </w:r>
      <w:bookmarkEnd w:id="10"/>
    </w:p>
    <w:p w:rsidR="00C516E7" w:rsidRDefault="00DE1E2A">
      <w:pPr>
        <w:snapToGrid w:val="0"/>
        <w:spacing w:line="560" w:lineRule="exact"/>
        <w:ind w:firstLine="560"/>
        <w:rPr>
          <w:rFonts w:ascii="宋体" w:hAnsi="宋体" w:cs="Arial"/>
          <w:kern w:val="0"/>
          <w:sz w:val="28"/>
          <w:szCs w:val="30"/>
        </w:rPr>
      </w:pPr>
      <w:r>
        <w:rPr>
          <w:rFonts w:ascii="宋体" w:hAnsi="宋体" w:cs="Arial" w:hint="eastAsia"/>
          <w:kern w:val="0"/>
          <w:sz w:val="28"/>
          <w:szCs w:val="30"/>
        </w:rPr>
        <w:t>1．竞赛内容对应铁路信号工岗位群。铁路信号工岗位群要求能从事铁路信号设备生产、安装、调试、维修养护、管理及工程设计与施工、技术改造等工作，具有较强的铁路信号设备基本结构、工</w:t>
      </w:r>
      <w:r>
        <w:rPr>
          <w:rFonts w:ascii="宋体" w:hAnsi="宋体" w:cs="Arial" w:hint="eastAsia"/>
          <w:kern w:val="0"/>
          <w:sz w:val="28"/>
          <w:szCs w:val="30"/>
        </w:rPr>
        <w:lastRenderedPageBreak/>
        <w:t>作原理、技术条件、维护标准、施工工艺等专业技术理论知识和较强的铁路信号设备安装、调试、日常养护、故障处理及检维修等实践技能。本次竞赛实践技能考核内容“</w:t>
      </w:r>
      <w:r w:rsidR="003507A2">
        <w:rPr>
          <w:rFonts w:ascii="宋体" w:hAnsi="宋体" w:cs="Arial" w:hint="eastAsia"/>
          <w:kern w:val="0"/>
          <w:sz w:val="28"/>
          <w:szCs w:val="30"/>
        </w:rPr>
        <w:t>列控中心系统功能、信号设备逻辑设计、</w:t>
      </w:r>
      <w:r>
        <w:rPr>
          <w:rFonts w:ascii="宋体" w:hAnsi="宋体" w:cs="Arial" w:hint="eastAsia"/>
          <w:kern w:val="0"/>
          <w:sz w:val="28"/>
          <w:szCs w:val="30"/>
        </w:rPr>
        <w:t>组合内部配线、焊接与安装、调试、导通，故障检测与处理，日常数据测试与分析，综合应用，工作过程记录、撰写工作报告”都是铁路信号设备安装、调试、日常养护、故障处理及检维修等职业关键能力，也是信号专业的核心能力。</w:t>
      </w:r>
    </w:p>
    <w:p w:rsidR="00C516E7" w:rsidRDefault="00DE1E2A">
      <w:pPr>
        <w:snapToGrid w:val="0"/>
        <w:spacing w:line="560" w:lineRule="exact"/>
        <w:ind w:firstLine="560"/>
        <w:rPr>
          <w:rFonts w:ascii="宋体" w:hAnsi="宋体" w:cs="Arial"/>
          <w:kern w:val="0"/>
          <w:sz w:val="28"/>
          <w:szCs w:val="30"/>
        </w:rPr>
      </w:pPr>
      <w:r>
        <w:rPr>
          <w:rFonts w:ascii="宋体" w:hAnsi="宋体" w:cs="Arial" w:hint="eastAsia"/>
          <w:kern w:val="0"/>
          <w:sz w:val="28"/>
          <w:szCs w:val="30"/>
        </w:rPr>
        <w:t>2．体现专业核心能力与核心知识。本赛项以铁路信号工职业技能鉴定理论标准为要求，考核学生对车站信号、区间信号、列车控制</w:t>
      </w:r>
      <w:r w:rsidR="003507A2">
        <w:rPr>
          <w:rFonts w:ascii="宋体" w:hAnsi="宋体" w:cs="Arial" w:hint="eastAsia"/>
          <w:kern w:val="0"/>
          <w:sz w:val="28"/>
          <w:szCs w:val="30"/>
        </w:rPr>
        <w:t>中心系统、轨道电路等信号专业核心技能</w:t>
      </w:r>
      <w:r>
        <w:rPr>
          <w:rFonts w:ascii="宋体" w:hAnsi="宋体" w:cs="Arial" w:hint="eastAsia"/>
          <w:kern w:val="0"/>
          <w:sz w:val="28"/>
          <w:szCs w:val="30"/>
        </w:rPr>
        <w:t>的掌握情况。通过本赛项的竞赛，考核参赛选手的铁道信号控制系统的安装、调试和维护的技能、检测维修工具的使用技能、现场问题的分析和处理技能</w:t>
      </w:r>
      <w:r w:rsidR="00BF7323">
        <w:rPr>
          <w:rFonts w:ascii="宋体" w:hAnsi="宋体" w:cs="Arial" w:hint="eastAsia"/>
          <w:kern w:val="0"/>
          <w:sz w:val="28"/>
          <w:szCs w:val="30"/>
        </w:rPr>
        <w:t>、信号综合应用、信号逻辑关系设计</w:t>
      </w:r>
      <w:r>
        <w:rPr>
          <w:rFonts w:ascii="宋体" w:hAnsi="宋体" w:cs="Arial" w:hint="eastAsia"/>
          <w:kern w:val="0"/>
          <w:sz w:val="28"/>
          <w:szCs w:val="30"/>
        </w:rPr>
        <w:t>、团队的组织和协作能力。</w:t>
      </w:r>
    </w:p>
    <w:p w:rsidR="00C516E7" w:rsidRDefault="00DE1E2A">
      <w:pPr>
        <w:snapToGrid w:val="0"/>
        <w:spacing w:line="560" w:lineRule="exact"/>
        <w:ind w:firstLine="560"/>
        <w:rPr>
          <w:rFonts w:ascii="宋体" w:hAnsi="宋体" w:cs="Arial"/>
          <w:kern w:val="0"/>
          <w:sz w:val="28"/>
          <w:szCs w:val="30"/>
        </w:rPr>
      </w:pPr>
      <w:r>
        <w:rPr>
          <w:rFonts w:ascii="宋体" w:hAnsi="宋体" w:cs="Arial" w:hint="eastAsia"/>
          <w:kern w:val="0"/>
          <w:sz w:val="28"/>
          <w:szCs w:val="30"/>
        </w:rPr>
        <w:t>3．涵盖丰富的专业知识与专业技能点。本赛项把轨道交通信号控制系统实训平台实际工作项目作为竞赛试题，竞赛内容是现场岗位工作的真实任务，实现考核实际工作过程的全部知识点与专业技能点，做到赛项与实际岗位需求、职业素养培养目标零距离对接，提升高职院校学生的实践能力和技术综合应用能力，培养适合铁路企业相关岗位的“准员工”。</w:t>
      </w:r>
    </w:p>
    <w:p w:rsidR="00C516E7" w:rsidRDefault="00DE1E2A">
      <w:pPr>
        <w:pStyle w:val="2"/>
        <w:spacing w:before="156"/>
      </w:pPr>
      <w:bookmarkStart w:id="11" w:name="_Toc491101523"/>
      <w:r>
        <w:t>根据行业特点，赛项选择相对先进、通用性强、社会保有量高的设备与软件</w:t>
      </w:r>
      <w:bookmarkEnd w:id="11"/>
    </w:p>
    <w:p w:rsidR="00C516E7" w:rsidRDefault="00DE1E2A">
      <w:pPr>
        <w:pStyle w:val="ad"/>
        <w:shd w:val="clear" w:color="auto" w:fill="FFFFFF"/>
        <w:ind w:firstLine="560"/>
        <w:rPr>
          <w:rFonts w:eastAsiaTheme="minorEastAsia" w:cs="Arial"/>
          <w:sz w:val="28"/>
          <w:szCs w:val="28"/>
        </w:rPr>
      </w:pPr>
      <w:r>
        <w:rPr>
          <w:rFonts w:eastAsiaTheme="minorEastAsia" w:cs="Arial" w:hint="eastAsia"/>
          <w:sz w:val="28"/>
          <w:szCs w:val="28"/>
        </w:rPr>
        <w:t>本竞赛</w:t>
      </w:r>
      <w:r>
        <w:rPr>
          <w:rFonts w:eastAsiaTheme="minorEastAsia" w:cs="Arial"/>
          <w:sz w:val="28"/>
          <w:szCs w:val="28"/>
        </w:rPr>
        <w:t>平台</w:t>
      </w:r>
      <w:r w:rsidR="00BF7323">
        <w:rPr>
          <w:rFonts w:eastAsiaTheme="minorEastAsia" w:cs="Arial" w:hint="eastAsia"/>
          <w:sz w:val="28"/>
          <w:szCs w:val="28"/>
        </w:rPr>
        <w:t>在</w:t>
      </w:r>
      <w:r>
        <w:rPr>
          <w:rFonts w:eastAsiaTheme="minorEastAsia" w:cs="Arial" w:hint="eastAsia"/>
          <w:sz w:val="28"/>
          <w:szCs w:val="28"/>
        </w:rPr>
        <w:t>201</w:t>
      </w:r>
      <w:r>
        <w:rPr>
          <w:rFonts w:eastAsiaTheme="minorEastAsia" w:cs="Arial"/>
          <w:sz w:val="28"/>
          <w:szCs w:val="28"/>
        </w:rPr>
        <w:t>5</w:t>
      </w:r>
      <w:r>
        <w:rPr>
          <w:rFonts w:eastAsiaTheme="minorEastAsia" w:cs="Arial" w:hint="eastAsia"/>
          <w:sz w:val="28"/>
          <w:szCs w:val="28"/>
        </w:rPr>
        <w:t>年山东省职</w:t>
      </w:r>
      <w:r>
        <w:rPr>
          <w:rFonts w:eastAsiaTheme="minorEastAsia" w:cs="Arial"/>
          <w:sz w:val="28"/>
          <w:szCs w:val="28"/>
        </w:rPr>
        <w:t>院校</w:t>
      </w:r>
      <w:r w:rsidR="00BF7323">
        <w:rPr>
          <w:rFonts w:eastAsiaTheme="minorEastAsia" w:cs="Arial" w:hint="eastAsia"/>
          <w:sz w:val="28"/>
          <w:szCs w:val="28"/>
        </w:rPr>
        <w:t>信号</w:t>
      </w:r>
      <w:r>
        <w:rPr>
          <w:rFonts w:eastAsiaTheme="minorEastAsia" w:cs="Arial" w:hint="eastAsia"/>
          <w:sz w:val="28"/>
          <w:szCs w:val="28"/>
        </w:rPr>
        <w:t>控制系统赛项中</w:t>
      </w:r>
      <w:r>
        <w:rPr>
          <w:rFonts w:eastAsiaTheme="minorEastAsia" w:cs="Arial"/>
          <w:sz w:val="28"/>
          <w:szCs w:val="28"/>
        </w:rPr>
        <w:t>，</w:t>
      </w:r>
      <w:r>
        <w:rPr>
          <w:rFonts w:eastAsiaTheme="minorEastAsia" w:cs="Arial" w:hint="eastAsia"/>
          <w:sz w:val="28"/>
          <w:szCs w:val="28"/>
        </w:rPr>
        <w:t>被</w:t>
      </w:r>
      <w:r>
        <w:rPr>
          <w:rFonts w:eastAsiaTheme="minorEastAsia" w:cs="Arial"/>
          <w:sz w:val="28"/>
          <w:szCs w:val="28"/>
        </w:rPr>
        <w:t>指</w:t>
      </w:r>
      <w:r w:rsidR="00BF7323">
        <w:rPr>
          <w:rFonts w:eastAsiaTheme="minorEastAsia" w:cs="Arial"/>
          <w:sz w:val="28"/>
          <w:szCs w:val="28"/>
        </w:rPr>
        <w:t>定</w:t>
      </w:r>
      <w:r w:rsidR="00BF7323">
        <w:rPr>
          <w:rFonts w:eastAsiaTheme="minorEastAsia" w:cs="Arial" w:hint="eastAsia"/>
          <w:sz w:val="28"/>
          <w:szCs w:val="28"/>
        </w:rPr>
        <w:t>为</w:t>
      </w:r>
      <w:r>
        <w:rPr>
          <w:rFonts w:eastAsiaTheme="minorEastAsia" w:cs="Arial" w:hint="eastAsia"/>
          <w:sz w:val="28"/>
          <w:szCs w:val="28"/>
        </w:rPr>
        <w:t>竞赛平台，比赛过程</w:t>
      </w:r>
      <w:r>
        <w:rPr>
          <w:rFonts w:eastAsiaTheme="minorEastAsia" w:cs="Arial"/>
          <w:sz w:val="28"/>
          <w:szCs w:val="28"/>
        </w:rPr>
        <w:t>中</w:t>
      </w:r>
      <w:r>
        <w:rPr>
          <w:rFonts w:eastAsiaTheme="minorEastAsia" w:cs="Arial" w:hint="eastAsia"/>
          <w:sz w:val="28"/>
          <w:szCs w:val="28"/>
        </w:rPr>
        <w:t>平台</w:t>
      </w:r>
      <w:r>
        <w:rPr>
          <w:rFonts w:eastAsiaTheme="minorEastAsia" w:cs="Arial"/>
          <w:sz w:val="28"/>
          <w:szCs w:val="28"/>
        </w:rPr>
        <w:t>运行稳定</w:t>
      </w:r>
      <w:r>
        <w:rPr>
          <w:rFonts w:eastAsiaTheme="minorEastAsia" w:cs="Arial" w:hint="eastAsia"/>
          <w:sz w:val="28"/>
          <w:szCs w:val="28"/>
        </w:rPr>
        <w:t>可靠</w:t>
      </w:r>
      <w:r>
        <w:rPr>
          <w:rFonts w:eastAsiaTheme="minorEastAsia" w:cs="Arial"/>
          <w:sz w:val="28"/>
          <w:szCs w:val="28"/>
        </w:rPr>
        <w:t>，零故障，保障了比赛的顺利进行。</w:t>
      </w:r>
    </w:p>
    <w:p w:rsidR="008F7130" w:rsidRPr="008F7130" w:rsidRDefault="00D70C2F">
      <w:pPr>
        <w:pStyle w:val="ad"/>
        <w:shd w:val="clear" w:color="auto" w:fill="FFFFFF"/>
        <w:ind w:firstLine="560"/>
        <w:rPr>
          <w:rFonts w:eastAsiaTheme="minorEastAsia" w:cs="Arial"/>
          <w:sz w:val="28"/>
          <w:szCs w:val="28"/>
        </w:rPr>
      </w:pPr>
      <w:r>
        <w:rPr>
          <w:rFonts w:eastAsiaTheme="minorEastAsia" w:cs="Arial" w:hint="eastAsia"/>
          <w:sz w:val="28"/>
          <w:szCs w:val="28"/>
        </w:rPr>
        <w:lastRenderedPageBreak/>
        <w:t>2016年、</w:t>
      </w:r>
      <w:r w:rsidR="008F7130">
        <w:rPr>
          <w:rFonts w:eastAsiaTheme="minorEastAsia" w:cs="Arial" w:hint="eastAsia"/>
          <w:sz w:val="28"/>
          <w:szCs w:val="28"/>
        </w:rPr>
        <w:t>2017年</w:t>
      </w:r>
      <w:r w:rsidR="008F7130">
        <w:rPr>
          <w:rFonts w:cs="Arial" w:hint="eastAsia"/>
          <w:sz w:val="28"/>
          <w:szCs w:val="28"/>
        </w:rPr>
        <w:t>该平台被列为黑龙江省</w:t>
      </w:r>
      <w:r w:rsidR="008F7130">
        <w:rPr>
          <w:rFonts w:eastAsiaTheme="minorEastAsia" w:cs="Arial" w:hint="eastAsia"/>
          <w:sz w:val="28"/>
          <w:szCs w:val="28"/>
        </w:rPr>
        <w:t>信号控制系统</w:t>
      </w:r>
      <w:r w:rsidR="008F7130">
        <w:rPr>
          <w:rFonts w:eastAsiaTheme="minorEastAsia" w:cs="Arial"/>
          <w:sz w:val="28"/>
          <w:szCs w:val="28"/>
        </w:rPr>
        <w:t>设计与应用</w:t>
      </w:r>
      <w:r w:rsidR="008F7130">
        <w:rPr>
          <w:rFonts w:eastAsiaTheme="minorEastAsia" w:cs="Arial" w:hint="eastAsia"/>
          <w:sz w:val="28"/>
          <w:szCs w:val="28"/>
        </w:rPr>
        <w:t>赛项的</w:t>
      </w:r>
      <w:r w:rsidR="008F7130">
        <w:rPr>
          <w:rFonts w:eastAsiaTheme="minorEastAsia" w:cs="Arial"/>
          <w:sz w:val="28"/>
          <w:szCs w:val="28"/>
        </w:rPr>
        <w:t>技术平台，</w:t>
      </w:r>
      <w:r w:rsidR="008F7130">
        <w:rPr>
          <w:rFonts w:eastAsiaTheme="minorEastAsia" w:cs="Arial" w:hint="eastAsia"/>
          <w:sz w:val="28"/>
          <w:szCs w:val="28"/>
        </w:rPr>
        <w:t>并且</w:t>
      </w:r>
      <w:r w:rsidR="008F7130">
        <w:rPr>
          <w:rFonts w:eastAsiaTheme="minorEastAsia" w:cs="Arial"/>
          <w:sz w:val="28"/>
          <w:szCs w:val="28"/>
        </w:rPr>
        <w:t>在</w:t>
      </w:r>
      <w:r w:rsidR="008F7130">
        <w:rPr>
          <w:rFonts w:cs="Arial" w:hint="eastAsia"/>
          <w:color w:val="000000" w:themeColor="text1"/>
          <w:sz w:val="28"/>
          <w:szCs w:val="28"/>
        </w:rPr>
        <w:t>整个</w:t>
      </w:r>
      <w:r w:rsidR="008F7130">
        <w:rPr>
          <w:rFonts w:cs="Arial"/>
          <w:color w:val="000000" w:themeColor="text1"/>
          <w:sz w:val="28"/>
          <w:szCs w:val="28"/>
        </w:rPr>
        <w:t>的</w:t>
      </w:r>
      <w:r w:rsidR="008F7130">
        <w:rPr>
          <w:rFonts w:cs="Arial" w:hint="eastAsia"/>
          <w:color w:val="000000" w:themeColor="text1"/>
          <w:sz w:val="28"/>
          <w:szCs w:val="28"/>
        </w:rPr>
        <w:t>比赛</w:t>
      </w:r>
      <w:r w:rsidR="008F7130">
        <w:rPr>
          <w:rFonts w:cs="Arial"/>
          <w:color w:val="000000" w:themeColor="text1"/>
          <w:sz w:val="28"/>
          <w:szCs w:val="28"/>
        </w:rPr>
        <w:t>时间</w:t>
      </w:r>
      <w:r w:rsidR="008F7130">
        <w:rPr>
          <w:rFonts w:cs="Arial" w:hint="eastAsia"/>
          <w:color w:val="000000" w:themeColor="text1"/>
          <w:sz w:val="28"/>
          <w:szCs w:val="28"/>
        </w:rPr>
        <w:t>内</w:t>
      </w:r>
      <w:r w:rsidR="008F7130">
        <w:rPr>
          <w:rFonts w:cs="Arial"/>
          <w:color w:val="000000" w:themeColor="text1"/>
          <w:sz w:val="28"/>
          <w:szCs w:val="28"/>
        </w:rPr>
        <w:t>运行稳定</w:t>
      </w:r>
      <w:r w:rsidR="008F7130">
        <w:rPr>
          <w:rFonts w:cs="Arial" w:hint="eastAsia"/>
          <w:color w:val="000000" w:themeColor="text1"/>
          <w:sz w:val="28"/>
          <w:szCs w:val="28"/>
        </w:rPr>
        <w:t>，</w:t>
      </w:r>
      <w:r w:rsidR="008F7130">
        <w:rPr>
          <w:rFonts w:eastAsiaTheme="minorEastAsia" w:cs="Arial" w:hint="eastAsia"/>
          <w:sz w:val="28"/>
          <w:szCs w:val="28"/>
        </w:rPr>
        <w:t>为</w:t>
      </w:r>
      <w:r w:rsidR="008F7130">
        <w:rPr>
          <w:rFonts w:eastAsiaTheme="minorEastAsia" w:cs="Arial"/>
          <w:sz w:val="28"/>
          <w:szCs w:val="28"/>
        </w:rPr>
        <w:t>参赛</w:t>
      </w:r>
      <w:r w:rsidR="008F7130">
        <w:rPr>
          <w:rFonts w:eastAsiaTheme="minorEastAsia" w:cs="Arial" w:hint="eastAsia"/>
          <w:sz w:val="28"/>
          <w:szCs w:val="28"/>
        </w:rPr>
        <w:t>选手</w:t>
      </w:r>
      <w:r w:rsidR="008F7130">
        <w:rPr>
          <w:rFonts w:eastAsiaTheme="minorEastAsia" w:cs="Arial"/>
          <w:sz w:val="28"/>
          <w:szCs w:val="28"/>
        </w:rPr>
        <w:t>顺利完成比赛提供了良好的</w:t>
      </w:r>
      <w:r w:rsidR="008F7130">
        <w:rPr>
          <w:rFonts w:eastAsiaTheme="minorEastAsia" w:cs="Arial" w:hint="eastAsia"/>
          <w:sz w:val="28"/>
          <w:szCs w:val="28"/>
        </w:rPr>
        <w:t>软硬件基础。</w:t>
      </w:r>
    </w:p>
    <w:p w:rsidR="00C516E7" w:rsidRDefault="00DE1E2A">
      <w:pPr>
        <w:pStyle w:val="ad"/>
        <w:shd w:val="clear" w:color="auto" w:fill="FFFFFF"/>
        <w:ind w:firstLine="560"/>
        <w:rPr>
          <w:rFonts w:eastAsiaTheme="minorEastAsia" w:cs="Arial"/>
          <w:sz w:val="28"/>
          <w:szCs w:val="28"/>
        </w:rPr>
      </w:pPr>
      <w:r>
        <w:rPr>
          <w:rFonts w:eastAsiaTheme="minorEastAsia" w:cs="Arial" w:hint="eastAsia"/>
          <w:sz w:val="28"/>
          <w:szCs w:val="28"/>
        </w:rPr>
        <w:t>2017年6月23日，</w:t>
      </w:r>
      <w:r>
        <w:rPr>
          <w:rFonts w:cs="Arial" w:hint="eastAsia"/>
          <w:sz w:val="28"/>
          <w:szCs w:val="28"/>
        </w:rPr>
        <w:t>该平台又被列为北京市</w:t>
      </w:r>
      <w:r w:rsidR="008F7130">
        <w:rPr>
          <w:rFonts w:eastAsiaTheme="minorEastAsia" w:cs="Arial" w:hint="eastAsia"/>
          <w:sz w:val="28"/>
          <w:szCs w:val="28"/>
        </w:rPr>
        <w:t>信号控制系统</w:t>
      </w:r>
      <w:r w:rsidR="008F7130">
        <w:rPr>
          <w:rFonts w:eastAsiaTheme="minorEastAsia" w:cs="Arial"/>
          <w:sz w:val="28"/>
          <w:szCs w:val="28"/>
        </w:rPr>
        <w:t>应用</w:t>
      </w:r>
      <w:r w:rsidR="008F7130">
        <w:rPr>
          <w:rFonts w:eastAsiaTheme="minorEastAsia" w:cs="Arial" w:hint="eastAsia"/>
          <w:sz w:val="28"/>
          <w:szCs w:val="28"/>
        </w:rPr>
        <w:t>赛项</w:t>
      </w:r>
      <w:r>
        <w:rPr>
          <w:rFonts w:eastAsiaTheme="minorEastAsia" w:cs="Arial" w:hint="eastAsia"/>
          <w:sz w:val="28"/>
          <w:szCs w:val="28"/>
        </w:rPr>
        <w:t>的</w:t>
      </w:r>
      <w:r>
        <w:rPr>
          <w:rFonts w:eastAsiaTheme="minorEastAsia" w:cs="Arial"/>
          <w:sz w:val="28"/>
          <w:szCs w:val="28"/>
        </w:rPr>
        <w:t>技术平台，赛项</w:t>
      </w:r>
      <w:r>
        <w:rPr>
          <w:rFonts w:eastAsiaTheme="minorEastAsia" w:cs="Arial" w:hint="eastAsia"/>
          <w:sz w:val="28"/>
          <w:szCs w:val="28"/>
        </w:rPr>
        <w:t>在北京信息职业技术学院隆重举行，由北京工业职业技术学院、北京农业职业技术学院、北京信息职业技术学院的5个参赛队伍，15名参赛选手参加。</w:t>
      </w:r>
      <w:r w:rsidR="008F7130" w:rsidRPr="008F7130">
        <w:rPr>
          <w:rFonts w:eastAsiaTheme="minorEastAsia" w:cs="Arial" w:hint="eastAsia"/>
          <w:sz w:val="28"/>
          <w:szCs w:val="28"/>
        </w:rPr>
        <w:t>在</w:t>
      </w:r>
      <w:r w:rsidRPr="008F7130">
        <w:rPr>
          <w:rFonts w:eastAsiaTheme="minorEastAsia" w:cs="Arial" w:hint="eastAsia"/>
          <w:sz w:val="28"/>
          <w:szCs w:val="28"/>
        </w:rPr>
        <w:t>比赛</w:t>
      </w:r>
      <w:r w:rsidR="008F7130" w:rsidRPr="008F7130">
        <w:rPr>
          <w:rFonts w:eastAsiaTheme="minorEastAsia" w:cs="Arial" w:hint="eastAsia"/>
          <w:sz w:val="28"/>
          <w:szCs w:val="28"/>
        </w:rPr>
        <w:t>和</w:t>
      </w:r>
      <w:r w:rsidR="008F7130" w:rsidRPr="008F7130">
        <w:rPr>
          <w:rFonts w:eastAsiaTheme="minorEastAsia" w:cs="Arial"/>
          <w:sz w:val="28"/>
          <w:szCs w:val="28"/>
        </w:rPr>
        <w:t>训练</w:t>
      </w:r>
      <w:r w:rsidR="008F7130" w:rsidRPr="008F7130">
        <w:rPr>
          <w:rFonts w:eastAsiaTheme="minorEastAsia" w:cs="Arial" w:hint="eastAsia"/>
          <w:sz w:val="28"/>
          <w:szCs w:val="28"/>
        </w:rPr>
        <w:t>期间</w:t>
      </w:r>
      <w:r w:rsidRPr="008F7130">
        <w:rPr>
          <w:rFonts w:eastAsiaTheme="minorEastAsia" w:cs="Arial"/>
          <w:sz w:val="28"/>
          <w:szCs w:val="28"/>
        </w:rPr>
        <w:t>，</w:t>
      </w:r>
      <w:r w:rsidR="008F7130" w:rsidRPr="008F7130">
        <w:rPr>
          <w:rFonts w:eastAsiaTheme="minorEastAsia" w:cs="Arial" w:hint="eastAsia"/>
          <w:sz w:val="28"/>
          <w:szCs w:val="28"/>
        </w:rPr>
        <w:t>技术平台</w:t>
      </w:r>
      <w:r w:rsidRPr="008F7130">
        <w:rPr>
          <w:rFonts w:eastAsiaTheme="minorEastAsia" w:cs="Arial" w:hint="eastAsia"/>
          <w:sz w:val="28"/>
          <w:szCs w:val="28"/>
        </w:rPr>
        <w:t>功能</w:t>
      </w:r>
      <w:r w:rsidRPr="008F7130">
        <w:rPr>
          <w:rFonts w:eastAsiaTheme="minorEastAsia" w:cs="Arial"/>
          <w:sz w:val="28"/>
          <w:szCs w:val="28"/>
        </w:rPr>
        <w:t>成熟可靠</w:t>
      </w:r>
      <w:r w:rsidR="008F7130" w:rsidRPr="008F7130">
        <w:rPr>
          <w:rFonts w:eastAsiaTheme="minorEastAsia" w:cs="Arial" w:hint="eastAsia"/>
          <w:sz w:val="28"/>
          <w:szCs w:val="28"/>
        </w:rPr>
        <w:t>，</w:t>
      </w:r>
      <w:r w:rsidR="008F7130" w:rsidRPr="008F7130">
        <w:rPr>
          <w:rFonts w:eastAsiaTheme="minorEastAsia" w:cs="Arial"/>
          <w:sz w:val="28"/>
          <w:szCs w:val="28"/>
        </w:rPr>
        <w:t>没有出现任何技术故障问题</w:t>
      </w:r>
      <w:r>
        <w:rPr>
          <w:rFonts w:eastAsiaTheme="minorEastAsia" w:cs="Arial" w:hint="eastAsia"/>
          <w:sz w:val="28"/>
          <w:szCs w:val="28"/>
        </w:rPr>
        <w:t>。</w:t>
      </w:r>
    </w:p>
    <w:p w:rsidR="00C516E7" w:rsidRDefault="00DE1E2A" w:rsidP="008F7130">
      <w:pPr>
        <w:pStyle w:val="ad"/>
        <w:shd w:val="clear" w:color="auto" w:fill="FFFFFF"/>
        <w:ind w:firstLine="560"/>
        <w:rPr>
          <w:rFonts w:eastAsiaTheme="minorEastAsia" w:cs="Arial"/>
          <w:sz w:val="28"/>
          <w:szCs w:val="28"/>
        </w:rPr>
      </w:pPr>
      <w:r>
        <w:rPr>
          <w:rFonts w:eastAsiaTheme="minorEastAsia" w:cs="Arial" w:hint="eastAsia"/>
          <w:sz w:val="28"/>
          <w:szCs w:val="28"/>
        </w:rPr>
        <w:t>该竞赛平台采用行业</w:t>
      </w:r>
      <w:r>
        <w:rPr>
          <w:rFonts w:eastAsiaTheme="minorEastAsia" w:cs="Arial"/>
          <w:sz w:val="28"/>
          <w:szCs w:val="28"/>
        </w:rPr>
        <w:t>应用</w:t>
      </w:r>
      <w:r>
        <w:rPr>
          <w:rFonts w:eastAsiaTheme="minorEastAsia" w:cs="Arial" w:hint="eastAsia"/>
          <w:sz w:val="28"/>
          <w:szCs w:val="28"/>
        </w:rPr>
        <w:t>级别产品，</w:t>
      </w:r>
      <w:r>
        <w:rPr>
          <w:rFonts w:eastAsiaTheme="minorEastAsia" w:cs="Arial"/>
          <w:sz w:val="28"/>
          <w:szCs w:val="28"/>
        </w:rPr>
        <w:t>通过领先的技术实力和优异的产品</w:t>
      </w:r>
      <w:r>
        <w:rPr>
          <w:rFonts w:eastAsiaTheme="minorEastAsia" w:cs="Arial" w:hint="eastAsia"/>
          <w:sz w:val="28"/>
          <w:szCs w:val="28"/>
        </w:rPr>
        <w:t>及</w:t>
      </w:r>
      <w:r>
        <w:rPr>
          <w:rFonts w:eastAsiaTheme="minorEastAsia" w:cs="Arial"/>
          <w:sz w:val="28"/>
          <w:szCs w:val="28"/>
        </w:rPr>
        <w:t>服务质量，在同行业领域</w:t>
      </w:r>
      <w:r>
        <w:rPr>
          <w:rFonts w:eastAsiaTheme="minorEastAsia" w:cs="Arial" w:hint="eastAsia"/>
          <w:sz w:val="28"/>
          <w:szCs w:val="28"/>
        </w:rPr>
        <w:t>处于领先地位。平台中涉及的列控中心系统具备与真实列控中心相同的核心逻辑功能、接口标准和数据传输频率。轨道电路移频设备符合与真实设备相同的接口标准、实现与真实设备相同的核心逻辑功能、故障现象等。而列控中心和轨道电路是铁路信号中必不可少的信号设备。本系统具有客用专线铁路相关信号系统的功能逻辑。</w:t>
      </w:r>
    </w:p>
    <w:p w:rsidR="00C516E7" w:rsidRDefault="00DE1E2A" w:rsidP="008F7130">
      <w:pPr>
        <w:pStyle w:val="ad"/>
        <w:shd w:val="clear" w:color="auto" w:fill="FFFFFF"/>
        <w:ind w:firstLine="560"/>
        <w:rPr>
          <w:rFonts w:eastAsiaTheme="minorEastAsia" w:cs="Arial"/>
          <w:sz w:val="28"/>
          <w:szCs w:val="28"/>
        </w:rPr>
      </w:pPr>
      <w:r>
        <w:rPr>
          <w:rFonts w:eastAsiaTheme="minorEastAsia" w:cs="Arial" w:hint="eastAsia"/>
          <w:sz w:val="28"/>
          <w:szCs w:val="28"/>
        </w:rPr>
        <w:t>该竞赛平台</w:t>
      </w:r>
      <w:r>
        <w:rPr>
          <w:rFonts w:eastAsiaTheme="minorEastAsia" w:cs="Arial"/>
          <w:sz w:val="28"/>
          <w:szCs w:val="28"/>
        </w:rPr>
        <w:t>通过领先的技术实力和优异的产品</w:t>
      </w:r>
      <w:r>
        <w:rPr>
          <w:rFonts w:eastAsiaTheme="minorEastAsia" w:cs="Arial" w:hint="eastAsia"/>
          <w:sz w:val="28"/>
          <w:szCs w:val="28"/>
        </w:rPr>
        <w:t>及</w:t>
      </w:r>
      <w:r>
        <w:rPr>
          <w:rFonts w:eastAsiaTheme="minorEastAsia" w:cs="Arial"/>
          <w:sz w:val="28"/>
          <w:szCs w:val="28"/>
        </w:rPr>
        <w:t>服务质量，在同行业领域中建立了稳固的市场地位</w:t>
      </w:r>
      <w:r>
        <w:rPr>
          <w:rFonts w:eastAsiaTheme="minorEastAsia" w:cs="Arial" w:hint="eastAsia"/>
          <w:sz w:val="28"/>
          <w:szCs w:val="28"/>
        </w:rPr>
        <w:t>，并树立了</w:t>
      </w:r>
      <w:r>
        <w:rPr>
          <w:rFonts w:eastAsiaTheme="minorEastAsia" w:cs="Arial"/>
          <w:sz w:val="28"/>
          <w:szCs w:val="28"/>
        </w:rPr>
        <w:t>良好的服务品牌</w:t>
      </w:r>
      <w:r>
        <w:rPr>
          <w:rFonts w:eastAsiaTheme="minorEastAsia" w:cs="Arial" w:hint="eastAsia"/>
          <w:sz w:val="28"/>
          <w:szCs w:val="28"/>
        </w:rPr>
        <w:t>。目前在</w:t>
      </w:r>
      <w:r>
        <w:rPr>
          <w:rFonts w:eastAsiaTheme="minorEastAsia" w:cs="Arial"/>
          <w:sz w:val="28"/>
          <w:szCs w:val="28"/>
        </w:rPr>
        <w:t>山东、</w:t>
      </w:r>
      <w:r>
        <w:rPr>
          <w:rFonts w:eastAsiaTheme="minorEastAsia" w:cs="Arial" w:hint="eastAsia"/>
          <w:sz w:val="28"/>
          <w:szCs w:val="28"/>
        </w:rPr>
        <w:t>北京</w:t>
      </w:r>
      <w:r>
        <w:rPr>
          <w:rFonts w:eastAsiaTheme="minorEastAsia" w:cs="Arial"/>
          <w:sz w:val="28"/>
          <w:szCs w:val="28"/>
        </w:rPr>
        <w:t>、</w:t>
      </w:r>
      <w:r>
        <w:rPr>
          <w:rFonts w:eastAsiaTheme="minorEastAsia" w:cs="Arial" w:hint="eastAsia"/>
          <w:sz w:val="28"/>
          <w:szCs w:val="28"/>
        </w:rPr>
        <w:t>吉林</w:t>
      </w:r>
      <w:r w:rsidR="00213A7B">
        <w:rPr>
          <w:rFonts w:eastAsiaTheme="minorEastAsia" w:cs="Arial" w:hint="eastAsia"/>
          <w:sz w:val="28"/>
          <w:szCs w:val="28"/>
        </w:rPr>
        <w:t>、黑龙江</w:t>
      </w:r>
      <w:r>
        <w:rPr>
          <w:rFonts w:eastAsiaTheme="minorEastAsia" w:cs="Arial" w:hint="eastAsia"/>
          <w:sz w:val="28"/>
          <w:szCs w:val="28"/>
        </w:rPr>
        <w:t>、江苏</w:t>
      </w:r>
      <w:r>
        <w:rPr>
          <w:rFonts w:eastAsiaTheme="minorEastAsia" w:cs="Arial"/>
          <w:sz w:val="28"/>
          <w:szCs w:val="28"/>
        </w:rPr>
        <w:t>、</w:t>
      </w:r>
      <w:r>
        <w:rPr>
          <w:rFonts w:eastAsiaTheme="minorEastAsia" w:cs="Arial" w:hint="eastAsia"/>
          <w:sz w:val="28"/>
          <w:szCs w:val="28"/>
        </w:rPr>
        <w:t>浙江</w:t>
      </w:r>
      <w:r>
        <w:rPr>
          <w:rFonts w:eastAsiaTheme="minorEastAsia" w:cs="Arial"/>
          <w:sz w:val="28"/>
          <w:szCs w:val="28"/>
        </w:rPr>
        <w:t>、广东</w:t>
      </w:r>
      <w:r>
        <w:rPr>
          <w:rFonts w:eastAsiaTheme="minorEastAsia" w:cs="Arial" w:hint="eastAsia"/>
          <w:sz w:val="28"/>
          <w:szCs w:val="28"/>
        </w:rPr>
        <w:t>等省市</w:t>
      </w:r>
      <w:r>
        <w:rPr>
          <w:rFonts w:eastAsiaTheme="minorEastAsia" w:cs="Arial"/>
          <w:sz w:val="28"/>
          <w:szCs w:val="28"/>
        </w:rPr>
        <w:t>的</w:t>
      </w:r>
      <w:r>
        <w:rPr>
          <w:rFonts w:eastAsiaTheme="minorEastAsia" w:cs="Arial" w:hint="eastAsia"/>
          <w:sz w:val="28"/>
          <w:szCs w:val="28"/>
        </w:rPr>
        <w:t>职业院校中得到广泛使用。</w:t>
      </w:r>
    </w:p>
    <w:p w:rsidR="00C516E7" w:rsidRDefault="00DE1E2A">
      <w:pPr>
        <w:pStyle w:val="1"/>
      </w:pPr>
      <w:bookmarkStart w:id="12" w:name="_Toc491101524"/>
      <w:r>
        <w:lastRenderedPageBreak/>
        <w:t>赛项方案的特色与创新点</w:t>
      </w:r>
      <w:bookmarkEnd w:id="12"/>
    </w:p>
    <w:p w:rsidR="00C516E7" w:rsidRDefault="00DE1E2A">
      <w:pPr>
        <w:pStyle w:val="2"/>
        <w:spacing w:before="156"/>
      </w:pPr>
      <w:bookmarkStart w:id="13" w:name="_Toc491101525"/>
      <w:r>
        <w:rPr>
          <w:rFonts w:hint="eastAsia"/>
        </w:rPr>
        <w:t>比赛内容全面涵盖关键技术点</w:t>
      </w:r>
      <w:bookmarkEnd w:id="13"/>
    </w:p>
    <w:p w:rsidR="00C516E7" w:rsidRPr="005E2271" w:rsidRDefault="00DE1E2A" w:rsidP="005E2271">
      <w:pPr>
        <w:spacing w:line="560" w:lineRule="exact"/>
        <w:ind w:firstLine="560"/>
        <w:rPr>
          <w:rFonts w:ascii="宋体" w:hAnsi="宋体" w:cs="Arial"/>
          <w:b/>
          <w:kern w:val="0"/>
          <w:sz w:val="28"/>
          <w:szCs w:val="30"/>
        </w:rPr>
      </w:pPr>
      <w:r>
        <w:rPr>
          <w:rFonts w:ascii="宋体" w:hAnsi="宋体" w:cs="Arial" w:hint="eastAsia"/>
          <w:kern w:val="0"/>
          <w:sz w:val="28"/>
          <w:szCs w:val="30"/>
        </w:rPr>
        <w:t>本竞赛对接国家战略，在内容上以</w:t>
      </w:r>
      <w:r>
        <w:rPr>
          <w:rFonts w:ascii="宋体" w:hAnsi="宋体" w:cs="Arial"/>
          <w:kern w:val="0"/>
          <w:sz w:val="28"/>
          <w:szCs w:val="30"/>
        </w:rPr>
        <w:t>轨道交通</w:t>
      </w:r>
      <w:r>
        <w:rPr>
          <w:rFonts w:ascii="宋体" w:hAnsi="宋体" w:cs="Arial" w:hint="eastAsia"/>
          <w:kern w:val="0"/>
          <w:sz w:val="28"/>
          <w:szCs w:val="30"/>
        </w:rPr>
        <w:t>中的</w:t>
      </w:r>
      <w:r>
        <w:rPr>
          <w:rFonts w:ascii="宋体" w:hAnsi="宋体" w:cs="Arial"/>
          <w:kern w:val="0"/>
          <w:sz w:val="28"/>
          <w:szCs w:val="30"/>
        </w:rPr>
        <w:t>高速铁路</w:t>
      </w:r>
      <w:r>
        <w:rPr>
          <w:rFonts w:ascii="宋体" w:hAnsi="宋体" w:cs="Arial" w:hint="eastAsia"/>
          <w:kern w:val="0"/>
          <w:sz w:val="28"/>
          <w:szCs w:val="30"/>
        </w:rPr>
        <w:t>信号控制系统</w:t>
      </w:r>
      <w:r>
        <w:rPr>
          <w:rFonts w:ascii="宋体" w:hAnsi="宋体" w:cs="Arial"/>
          <w:kern w:val="0"/>
          <w:sz w:val="28"/>
          <w:szCs w:val="30"/>
        </w:rPr>
        <w:t>为</w:t>
      </w:r>
      <w:r>
        <w:rPr>
          <w:rFonts w:ascii="宋体" w:hAnsi="宋体" w:cs="Arial" w:hint="eastAsia"/>
          <w:kern w:val="0"/>
          <w:sz w:val="28"/>
          <w:szCs w:val="30"/>
        </w:rPr>
        <w:t>背景，涵盖铁路信号工岗位技能、体现信号工程项目特色、引领专业教学改革。竞赛内容与实际信号系统一致，根据真实信号工程需求设计相关信号设备、操作标准；</w:t>
      </w:r>
      <w:r w:rsidR="005E2271">
        <w:rPr>
          <w:rFonts w:ascii="宋体" w:hAnsi="宋体" w:cs="Arial" w:hint="eastAsia"/>
          <w:b/>
          <w:kern w:val="0"/>
          <w:sz w:val="28"/>
          <w:szCs w:val="30"/>
        </w:rPr>
        <w:t>例如：</w:t>
      </w:r>
      <w:r w:rsidR="005E2271" w:rsidRPr="005E2271">
        <w:rPr>
          <w:rFonts w:ascii="宋体" w:hAnsi="宋体" w:cs="Arial" w:hint="eastAsia"/>
          <w:b/>
          <w:kern w:val="0"/>
          <w:sz w:val="28"/>
          <w:szCs w:val="30"/>
        </w:rPr>
        <w:t>列控中心系统与信号设备模拟系统均采用真实的列控中心通信协议，两者可以完成真实的行业通信过程。</w:t>
      </w:r>
      <w:r>
        <w:rPr>
          <w:rFonts w:ascii="宋体" w:hAnsi="宋体" w:cs="Arial" w:hint="eastAsia"/>
          <w:kern w:val="0"/>
          <w:sz w:val="28"/>
          <w:szCs w:val="30"/>
        </w:rPr>
        <w:t>评判标准按照信号工程项目验收规范进行。实现了赛项与企业工作任务对接。</w:t>
      </w:r>
    </w:p>
    <w:p w:rsidR="00C516E7" w:rsidRDefault="00DE1E2A">
      <w:pPr>
        <w:spacing w:line="560" w:lineRule="exact"/>
        <w:ind w:firstLine="560"/>
        <w:rPr>
          <w:rFonts w:ascii="宋体" w:hAnsi="宋体" w:cs="Arial"/>
          <w:kern w:val="0"/>
          <w:sz w:val="28"/>
          <w:szCs w:val="30"/>
        </w:rPr>
      </w:pPr>
      <w:r>
        <w:rPr>
          <w:rFonts w:ascii="宋体" w:hAnsi="宋体" w:cs="Arial" w:hint="eastAsia"/>
          <w:kern w:val="0"/>
          <w:sz w:val="28"/>
          <w:szCs w:val="30"/>
        </w:rPr>
        <w:t>考核学生对信号控制系统的安装</w:t>
      </w:r>
      <w:r w:rsidR="00A32213">
        <w:rPr>
          <w:rFonts w:ascii="宋体" w:hAnsi="宋体" w:cs="Arial" w:hint="eastAsia"/>
          <w:kern w:val="0"/>
          <w:sz w:val="28"/>
          <w:szCs w:val="30"/>
        </w:rPr>
        <w:t>、</w:t>
      </w:r>
      <w:r>
        <w:rPr>
          <w:rFonts w:ascii="宋体" w:hAnsi="宋体" w:cs="Arial" w:hint="eastAsia"/>
          <w:kern w:val="0"/>
          <w:sz w:val="28"/>
          <w:szCs w:val="30"/>
        </w:rPr>
        <w:t>配线</w:t>
      </w:r>
      <w:r w:rsidR="00A32213">
        <w:rPr>
          <w:rFonts w:ascii="宋体" w:hAnsi="宋体" w:cs="Arial" w:hint="eastAsia"/>
          <w:kern w:val="0"/>
          <w:sz w:val="28"/>
          <w:szCs w:val="30"/>
        </w:rPr>
        <w:t>、</w:t>
      </w:r>
      <w:r>
        <w:rPr>
          <w:rFonts w:ascii="宋体" w:hAnsi="宋体" w:cs="Arial" w:hint="eastAsia"/>
          <w:kern w:val="0"/>
          <w:sz w:val="28"/>
          <w:szCs w:val="30"/>
        </w:rPr>
        <w:t>焊接</w:t>
      </w:r>
      <w:r w:rsidR="00A32213">
        <w:rPr>
          <w:rFonts w:ascii="宋体" w:hAnsi="宋体" w:cs="Arial" w:hint="eastAsia"/>
          <w:kern w:val="0"/>
          <w:sz w:val="28"/>
          <w:szCs w:val="30"/>
        </w:rPr>
        <w:t>、</w:t>
      </w:r>
      <w:r>
        <w:rPr>
          <w:rFonts w:ascii="宋体" w:hAnsi="宋体" w:cs="Arial" w:hint="eastAsia"/>
          <w:kern w:val="0"/>
          <w:sz w:val="28"/>
          <w:szCs w:val="30"/>
        </w:rPr>
        <w:t>调试；故障检测与处理；数据测试与分析；信号控制系统的综合应用；工作过程记录与撰写报告等五个环节所要求的全部专业知识和技术应用能力。</w:t>
      </w:r>
    </w:p>
    <w:p w:rsidR="00C516E7" w:rsidRDefault="00DE1E2A">
      <w:pPr>
        <w:ind w:firstLine="560"/>
        <w:rPr>
          <w:rFonts w:ascii="宋体" w:hAnsi="宋体" w:cs="Arial"/>
          <w:kern w:val="0"/>
          <w:sz w:val="28"/>
          <w:szCs w:val="30"/>
        </w:rPr>
      </w:pPr>
      <w:r>
        <w:rPr>
          <w:rFonts w:ascii="宋体" w:hAnsi="宋体" w:cs="Arial" w:hint="eastAsia"/>
          <w:kern w:val="0"/>
          <w:sz w:val="28"/>
          <w:szCs w:val="30"/>
        </w:rPr>
        <w:t>另外，</w:t>
      </w:r>
      <w:r>
        <w:rPr>
          <w:rFonts w:ascii="宋体" w:hAnsi="宋体" w:cs="Arial"/>
          <w:kern w:val="0"/>
          <w:sz w:val="28"/>
          <w:szCs w:val="30"/>
        </w:rPr>
        <w:t>本竞赛平台设有</w:t>
      </w:r>
      <w:r>
        <w:rPr>
          <w:rFonts w:ascii="宋体" w:hAnsi="宋体" w:cs="Arial" w:hint="eastAsia"/>
          <w:kern w:val="0"/>
          <w:sz w:val="28"/>
          <w:szCs w:val="30"/>
        </w:rPr>
        <w:t>功能</w:t>
      </w:r>
      <w:r>
        <w:rPr>
          <w:rFonts w:ascii="宋体" w:hAnsi="宋体" w:cs="Arial"/>
          <w:kern w:val="0"/>
          <w:sz w:val="28"/>
          <w:szCs w:val="30"/>
        </w:rPr>
        <w:t>扩展区，可以</w:t>
      </w:r>
      <w:r>
        <w:rPr>
          <w:rFonts w:ascii="宋体" w:hAnsi="宋体" w:cs="Arial" w:hint="eastAsia"/>
          <w:kern w:val="0"/>
          <w:sz w:val="28"/>
          <w:szCs w:val="30"/>
        </w:rPr>
        <w:t>实现与实物应答器、真实移频柜对接</w:t>
      </w:r>
      <w:r>
        <w:rPr>
          <w:rFonts w:ascii="宋体" w:hAnsi="宋体" w:cs="Arial"/>
          <w:kern w:val="0"/>
          <w:sz w:val="28"/>
          <w:szCs w:val="30"/>
        </w:rPr>
        <w:t>。</w:t>
      </w:r>
    </w:p>
    <w:p w:rsidR="00C516E7" w:rsidRDefault="00DE1E2A">
      <w:pPr>
        <w:pStyle w:val="2"/>
        <w:spacing w:before="156"/>
      </w:pPr>
      <w:bookmarkStart w:id="14" w:name="_Toc491101526"/>
      <w:r>
        <w:rPr>
          <w:rFonts w:hint="eastAsia"/>
        </w:rPr>
        <w:t>竞赛过程对接行业创新解决方案</w:t>
      </w:r>
      <w:bookmarkEnd w:id="14"/>
    </w:p>
    <w:p w:rsidR="00C516E7" w:rsidRPr="00F95729" w:rsidRDefault="00DE1E2A" w:rsidP="00EA7D10">
      <w:pPr>
        <w:spacing w:line="560" w:lineRule="exact"/>
        <w:ind w:firstLine="560"/>
        <w:rPr>
          <w:rFonts w:ascii="宋体" w:hAnsi="宋体" w:cs="Arial"/>
          <w:kern w:val="0"/>
          <w:sz w:val="28"/>
          <w:szCs w:val="30"/>
        </w:rPr>
      </w:pPr>
      <w:r>
        <w:rPr>
          <w:rFonts w:ascii="宋体" w:hAnsi="宋体" w:cs="宋体" w:hint="eastAsia"/>
          <w:kern w:val="0"/>
          <w:sz w:val="28"/>
          <w:szCs w:val="30"/>
        </w:rPr>
        <w:t>本竞赛环境与实际应用场景相近，</w:t>
      </w:r>
      <w:r>
        <w:rPr>
          <w:rFonts w:ascii="宋体" w:hAnsi="宋体" w:cs="Arial" w:hint="eastAsia"/>
          <w:kern w:val="0"/>
          <w:sz w:val="28"/>
          <w:szCs w:val="30"/>
        </w:rPr>
        <w:t>突出工程实践和创新能力。以轨道</w:t>
      </w:r>
      <w:r>
        <w:rPr>
          <w:rFonts w:ascii="宋体" w:hAnsi="宋体" w:cs="Arial"/>
          <w:kern w:val="0"/>
          <w:sz w:val="28"/>
          <w:szCs w:val="30"/>
        </w:rPr>
        <w:t>交通</w:t>
      </w:r>
      <w:r>
        <w:rPr>
          <w:rFonts w:ascii="宋体" w:hAnsi="宋体" w:cs="Arial" w:hint="eastAsia"/>
          <w:kern w:val="0"/>
          <w:sz w:val="28"/>
          <w:szCs w:val="30"/>
        </w:rPr>
        <w:t>中的</w:t>
      </w:r>
      <w:r>
        <w:rPr>
          <w:rFonts w:ascii="宋体" w:hAnsi="宋体" w:cs="Arial"/>
          <w:kern w:val="0"/>
          <w:sz w:val="28"/>
          <w:szCs w:val="30"/>
        </w:rPr>
        <w:t>高速铁路</w:t>
      </w:r>
      <w:r>
        <w:rPr>
          <w:rFonts w:ascii="宋体" w:hAnsi="宋体" w:cs="Arial" w:hint="eastAsia"/>
          <w:kern w:val="0"/>
          <w:sz w:val="28"/>
          <w:szCs w:val="30"/>
        </w:rPr>
        <w:t>信号控制</w:t>
      </w:r>
      <w:r>
        <w:rPr>
          <w:rFonts w:ascii="宋体" w:hAnsi="宋体" w:cs="Arial"/>
          <w:kern w:val="0"/>
          <w:sz w:val="28"/>
          <w:szCs w:val="30"/>
        </w:rPr>
        <w:t>行业为背景</w:t>
      </w:r>
      <w:r>
        <w:rPr>
          <w:rFonts w:ascii="宋体" w:hAnsi="宋体" w:cs="Arial" w:hint="eastAsia"/>
          <w:kern w:val="0"/>
          <w:sz w:val="28"/>
          <w:szCs w:val="30"/>
        </w:rPr>
        <w:t>，</w:t>
      </w:r>
      <w:r>
        <w:rPr>
          <w:rFonts w:ascii="宋体" w:hAnsi="宋体" w:cs="Arial"/>
          <w:kern w:val="0"/>
          <w:sz w:val="28"/>
          <w:szCs w:val="30"/>
        </w:rPr>
        <w:t>用真实的行业环境来检验学生的</w:t>
      </w:r>
      <w:r>
        <w:rPr>
          <w:rFonts w:ascii="宋体" w:hAnsi="宋体" w:cs="Arial" w:hint="eastAsia"/>
          <w:kern w:val="0"/>
          <w:sz w:val="28"/>
          <w:szCs w:val="30"/>
        </w:rPr>
        <w:t>岗位</w:t>
      </w:r>
      <w:r>
        <w:rPr>
          <w:rFonts w:ascii="宋体" w:hAnsi="宋体" w:cs="Arial"/>
          <w:kern w:val="0"/>
          <w:sz w:val="28"/>
          <w:szCs w:val="30"/>
        </w:rPr>
        <w:t>职业能力</w:t>
      </w:r>
      <w:r>
        <w:rPr>
          <w:rFonts w:ascii="宋体" w:hAnsi="宋体" w:cs="Arial" w:hint="eastAsia"/>
          <w:kern w:val="0"/>
          <w:sz w:val="28"/>
          <w:szCs w:val="30"/>
        </w:rPr>
        <w:t>。</w:t>
      </w:r>
      <w:r w:rsidR="00F95729" w:rsidRPr="005E2271">
        <w:rPr>
          <w:rFonts w:ascii="宋体" w:hAnsi="宋体" w:cs="Arial" w:hint="eastAsia"/>
          <w:b/>
          <w:kern w:val="0"/>
          <w:sz w:val="28"/>
          <w:szCs w:val="30"/>
        </w:rPr>
        <w:t>本赛项技术平台</w:t>
      </w:r>
      <w:r w:rsidR="00F95729">
        <w:rPr>
          <w:rFonts w:ascii="宋体" w:hAnsi="宋体" w:cs="Arial" w:hint="eastAsia"/>
          <w:b/>
          <w:kern w:val="0"/>
          <w:sz w:val="28"/>
          <w:szCs w:val="30"/>
        </w:rPr>
        <w:t>所包含的所有设备或者系统均达到行业真实设备的功能要求，例如：</w:t>
      </w:r>
      <w:r w:rsidR="00F95729" w:rsidRPr="005E2271">
        <w:rPr>
          <w:rFonts w:ascii="宋体" w:hAnsi="宋体" w:cs="Arial" w:hint="eastAsia"/>
          <w:b/>
          <w:kern w:val="0"/>
          <w:sz w:val="28"/>
          <w:szCs w:val="30"/>
        </w:rPr>
        <w:t>列控中心系统与信号设备模拟系统均采用真实的列控中心通信协议，两者可以完成真实的行业通信过程。</w:t>
      </w:r>
    </w:p>
    <w:p w:rsidR="00C516E7" w:rsidRDefault="00DE1E2A">
      <w:pPr>
        <w:pStyle w:val="2"/>
        <w:spacing w:before="156"/>
      </w:pPr>
      <w:bookmarkStart w:id="15" w:name="_Toc491101527"/>
      <w:r>
        <w:rPr>
          <w:rFonts w:hint="eastAsia"/>
        </w:rPr>
        <w:t>竞赛过程贴近工程</w:t>
      </w:r>
      <w:r>
        <w:t>实践</w:t>
      </w:r>
      <w:bookmarkEnd w:id="15"/>
    </w:p>
    <w:p w:rsidR="00C516E7" w:rsidRDefault="00DE1E2A">
      <w:pPr>
        <w:snapToGrid w:val="0"/>
        <w:spacing w:line="560" w:lineRule="exact"/>
        <w:ind w:firstLineChars="240" w:firstLine="672"/>
        <w:rPr>
          <w:rFonts w:ascii="宋体" w:hAnsi="宋体" w:cs="宋体"/>
          <w:sz w:val="28"/>
          <w:szCs w:val="30"/>
        </w:rPr>
      </w:pPr>
      <w:r>
        <w:rPr>
          <w:rFonts w:ascii="宋体" w:hAnsi="宋体" w:cs="宋体" w:hint="eastAsia"/>
          <w:kern w:val="0"/>
          <w:sz w:val="28"/>
          <w:szCs w:val="30"/>
        </w:rPr>
        <w:t>本竞赛环境与实际应用场景相近，使比赛内容更加直观、形象、</w:t>
      </w:r>
      <w:r>
        <w:rPr>
          <w:rFonts w:ascii="宋体" w:hAnsi="宋体" w:cs="宋体" w:hint="eastAsia"/>
          <w:kern w:val="0"/>
          <w:sz w:val="28"/>
          <w:szCs w:val="30"/>
        </w:rPr>
        <w:lastRenderedPageBreak/>
        <w:t>真实，赛项内容设置着重突出对选手</w:t>
      </w:r>
      <w:r>
        <w:rPr>
          <w:rFonts w:ascii="宋体" w:hAnsi="宋体" w:cs="Arial" w:hint="eastAsia"/>
          <w:kern w:val="0"/>
          <w:sz w:val="28"/>
          <w:szCs w:val="30"/>
        </w:rPr>
        <w:t>通信与控制</w:t>
      </w:r>
      <w:r>
        <w:rPr>
          <w:rFonts w:hint="eastAsia"/>
          <w:sz w:val="28"/>
          <w:szCs w:val="30"/>
        </w:rPr>
        <w:t>工程实践与创新能力</w:t>
      </w:r>
      <w:r>
        <w:rPr>
          <w:rFonts w:ascii="宋体" w:hAnsi="宋体" w:cs="宋体" w:hint="eastAsia"/>
          <w:kern w:val="0"/>
          <w:sz w:val="28"/>
          <w:szCs w:val="30"/>
        </w:rPr>
        <w:t>的考查和锻炼，通过准备并参加本赛项，将使学生获得极大的职业技能锻炼和提升，具备职业创新意识，这些经验积累将为参赛学生就业后能够迅速投入到实际岗位工作中奠定坚实的职业技能基础。</w:t>
      </w:r>
    </w:p>
    <w:p w:rsidR="00C516E7" w:rsidRDefault="00DE1E2A">
      <w:pPr>
        <w:pStyle w:val="2"/>
        <w:spacing w:before="156"/>
      </w:pPr>
      <w:bookmarkStart w:id="16" w:name="_Toc491101528"/>
      <w:r>
        <w:rPr>
          <w:rFonts w:hint="eastAsia"/>
        </w:rPr>
        <w:t>竞赛资源转化</w:t>
      </w:r>
      <w:bookmarkEnd w:id="16"/>
    </w:p>
    <w:p w:rsidR="00C516E7" w:rsidRDefault="00DE1E2A">
      <w:pPr>
        <w:pStyle w:val="11"/>
        <w:spacing w:line="560" w:lineRule="exact"/>
        <w:ind w:firstLineChars="0" w:firstLine="600"/>
        <w:rPr>
          <w:rFonts w:ascii="宋体" w:hAnsi="宋体" w:cs="宋体"/>
          <w:kern w:val="0"/>
          <w:sz w:val="28"/>
          <w:szCs w:val="30"/>
        </w:rPr>
      </w:pPr>
      <w:r>
        <w:rPr>
          <w:rFonts w:ascii="宋体" w:hAnsi="宋体" w:cs="宋体" w:hint="eastAsia"/>
          <w:kern w:val="0"/>
          <w:sz w:val="28"/>
          <w:szCs w:val="30"/>
        </w:rPr>
        <w:t>本次竞赛秉承“以赛促学、以赛促教”的宗旨，在比赛前、比赛后</w:t>
      </w:r>
      <w:r>
        <w:rPr>
          <w:rFonts w:ascii="宋体" w:hAnsi="宋体" w:cs="宋体"/>
          <w:kern w:val="0"/>
          <w:sz w:val="28"/>
          <w:szCs w:val="30"/>
        </w:rPr>
        <w:t>采用</w:t>
      </w:r>
      <w:r>
        <w:rPr>
          <w:rFonts w:ascii="宋体" w:hAnsi="宋体" w:cs="宋体" w:hint="eastAsia"/>
          <w:kern w:val="0"/>
          <w:sz w:val="28"/>
          <w:szCs w:val="30"/>
        </w:rPr>
        <w:t>竞赛</w:t>
      </w:r>
      <w:r>
        <w:rPr>
          <w:rFonts w:ascii="宋体" w:hAnsi="宋体" w:cs="宋体"/>
          <w:kern w:val="0"/>
          <w:sz w:val="28"/>
          <w:szCs w:val="30"/>
        </w:rPr>
        <w:t>资源转化研讨、</w:t>
      </w:r>
      <w:r>
        <w:rPr>
          <w:rFonts w:ascii="宋体" w:hAnsi="宋体" w:cs="宋体" w:hint="eastAsia"/>
          <w:kern w:val="0"/>
          <w:sz w:val="28"/>
          <w:szCs w:val="30"/>
        </w:rPr>
        <w:t>专业</w:t>
      </w:r>
      <w:r>
        <w:rPr>
          <w:rFonts w:ascii="宋体" w:hAnsi="宋体" w:cs="宋体"/>
          <w:kern w:val="0"/>
          <w:sz w:val="28"/>
          <w:szCs w:val="30"/>
        </w:rPr>
        <w:t>人才培养</w:t>
      </w:r>
      <w:r>
        <w:rPr>
          <w:rFonts w:ascii="宋体" w:hAnsi="宋体" w:cs="宋体" w:hint="eastAsia"/>
          <w:kern w:val="0"/>
          <w:sz w:val="28"/>
          <w:szCs w:val="30"/>
        </w:rPr>
        <w:t>研讨</w:t>
      </w:r>
      <w:r>
        <w:rPr>
          <w:rFonts w:ascii="宋体" w:hAnsi="宋体" w:cs="宋体"/>
          <w:kern w:val="0"/>
          <w:sz w:val="28"/>
          <w:szCs w:val="30"/>
        </w:rPr>
        <w:t>等多种</w:t>
      </w:r>
      <w:r>
        <w:rPr>
          <w:rFonts w:ascii="宋体" w:hAnsi="宋体" w:cs="宋体" w:hint="eastAsia"/>
          <w:kern w:val="0"/>
          <w:sz w:val="28"/>
          <w:szCs w:val="30"/>
        </w:rPr>
        <w:t>活动引导专业教育教学改革。</w:t>
      </w:r>
    </w:p>
    <w:p w:rsidR="00C516E7" w:rsidRDefault="00DE1E2A">
      <w:pPr>
        <w:pStyle w:val="11"/>
        <w:spacing w:line="560" w:lineRule="exact"/>
        <w:ind w:firstLineChars="0" w:firstLine="600"/>
        <w:jc w:val="left"/>
        <w:rPr>
          <w:rFonts w:ascii="宋体" w:hAnsi="宋体" w:cs="宋体"/>
          <w:kern w:val="0"/>
          <w:sz w:val="28"/>
          <w:szCs w:val="28"/>
        </w:rPr>
      </w:pPr>
      <w:r>
        <w:rPr>
          <w:rFonts w:ascii="宋体" w:hAnsi="宋体" w:cs="宋体" w:hint="eastAsia"/>
          <w:kern w:val="0"/>
          <w:sz w:val="28"/>
          <w:szCs w:val="28"/>
        </w:rPr>
        <w:t>本次</w:t>
      </w:r>
      <w:r>
        <w:rPr>
          <w:rFonts w:ascii="宋体" w:hAnsi="宋体" w:cs="宋体"/>
          <w:kern w:val="0"/>
          <w:sz w:val="28"/>
          <w:szCs w:val="28"/>
        </w:rPr>
        <w:t>技能大赛</w:t>
      </w:r>
      <w:r>
        <w:rPr>
          <w:rFonts w:ascii="宋体" w:hAnsi="宋体" w:cs="宋体" w:hint="eastAsia"/>
          <w:kern w:val="0"/>
          <w:sz w:val="28"/>
          <w:szCs w:val="28"/>
        </w:rPr>
        <w:t>结束</w:t>
      </w:r>
      <w:r>
        <w:rPr>
          <w:rFonts w:ascii="宋体" w:hAnsi="宋体" w:cs="宋体"/>
          <w:kern w:val="0"/>
          <w:sz w:val="28"/>
          <w:szCs w:val="28"/>
        </w:rPr>
        <w:t>后，</w:t>
      </w:r>
      <w:r>
        <w:rPr>
          <w:rFonts w:ascii="宋体" w:hAnsi="宋体" w:cs="宋体" w:hint="eastAsia"/>
          <w:kern w:val="0"/>
          <w:sz w:val="28"/>
          <w:szCs w:val="28"/>
        </w:rPr>
        <w:t>要在</w:t>
      </w:r>
      <w:r>
        <w:rPr>
          <w:rFonts w:ascii="宋体" w:hAnsi="宋体" w:cs="宋体"/>
          <w:kern w:val="0"/>
          <w:sz w:val="28"/>
          <w:szCs w:val="28"/>
        </w:rPr>
        <w:t>资源</w:t>
      </w:r>
      <w:r>
        <w:rPr>
          <w:rFonts w:ascii="宋体" w:hAnsi="宋体" w:cs="宋体" w:hint="eastAsia"/>
          <w:kern w:val="0"/>
          <w:sz w:val="28"/>
          <w:szCs w:val="28"/>
        </w:rPr>
        <w:t>转化方面</w:t>
      </w:r>
      <w:r>
        <w:rPr>
          <w:rFonts w:ascii="宋体" w:hAnsi="宋体" w:cs="宋体"/>
          <w:kern w:val="0"/>
          <w:sz w:val="28"/>
          <w:szCs w:val="28"/>
        </w:rPr>
        <w:t>继续</w:t>
      </w:r>
      <w:r>
        <w:rPr>
          <w:rFonts w:ascii="宋体" w:hAnsi="宋体" w:cs="宋体" w:hint="eastAsia"/>
          <w:kern w:val="0"/>
          <w:sz w:val="28"/>
          <w:szCs w:val="28"/>
        </w:rPr>
        <w:t>加大</w:t>
      </w:r>
      <w:r>
        <w:rPr>
          <w:rFonts w:ascii="宋体" w:hAnsi="宋体" w:cs="宋体"/>
          <w:kern w:val="0"/>
          <w:sz w:val="28"/>
          <w:szCs w:val="28"/>
        </w:rPr>
        <w:t>力度，具体实现以下目标：</w:t>
      </w:r>
    </w:p>
    <w:p w:rsidR="00C516E7" w:rsidRDefault="001579EE">
      <w:pPr>
        <w:pStyle w:val="11"/>
        <w:spacing w:line="560" w:lineRule="exact"/>
        <w:ind w:firstLine="562"/>
        <w:jc w:val="left"/>
        <w:rPr>
          <w:rFonts w:ascii="宋体" w:eastAsiaTheme="minorEastAsia" w:hAnsi="宋体" w:cs="Arial"/>
          <w:kern w:val="0"/>
          <w:sz w:val="28"/>
          <w:szCs w:val="28"/>
        </w:rPr>
      </w:pPr>
      <w:r>
        <w:rPr>
          <w:rStyle w:val="5Char"/>
          <w:rFonts w:hint="eastAsia"/>
          <w:sz w:val="28"/>
        </w:rPr>
        <w:t>1.</w:t>
      </w:r>
      <w:r w:rsidR="00DE1E2A">
        <w:rPr>
          <w:rStyle w:val="5Char"/>
          <w:rFonts w:hint="eastAsia"/>
          <w:sz w:val="28"/>
        </w:rPr>
        <w:t>完善竞赛</w:t>
      </w:r>
      <w:r w:rsidR="00DE1E2A">
        <w:rPr>
          <w:rStyle w:val="5Char"/>
          <w:sz w:val="28"/>
        </w:rPr>
        <w:t>资源库建设。</w:t>
      </w:r>
      <w:r w:rsidR="00DE1E2A">
        <w:rPr>
          <w:rFonts w:ascii="宋体" w:hAnsi="宋体" w:cs="宋体" w:hint="eastAsia"/>
          <w:kern w:val="0"/>
          <w:sz w:val="28"/>
          <w:szCs w:val="28"/>
        </w:rPr>
        <w:t>比赛后</w:t>
      </w:r>
      <w:r w:rsidR="00DE1E2A">
        <w:rPr>
          <w:rFonts w:ascii="宋体" w:hAnsi="宋体" w:cs="宋体" w:hint="eastAsia"/>
          <w:sz w:val="28"/>
          <w:szCs w:val="28"/>
        </w:rPr>
        <w:t>将赛项题库、视频资料</w:t>
      </w:r>
      <w:r w:rsidR="00DE1E2A">
        <w:rPr>
          <w:rFonts w:ascii="宋体" w:hAnsi="宋体" w:cs="宋体"/>
          <w:sz w:val="28"/>
          <w:szCs w:val="28"/>
        </w:rPr>
        <w:t>、</w:t>
      </w:r>
      <w:r w:rsidR="00DE1E2A">
        <w:rPr>
          <w:rFonts w:ascii="宋体" w:hAnsi="宋体" w:cs="宋体" w:hint="eastAsia"/>
          <w:sz w:val="28"/>
          <w:szCs w:val="28"/>
        </w:rPr>
        <w:t>实训教程、企业案例等转换为资源库基础素材，放于云平台的教学资源体系，实时分享教学优质资源，</w:t>
      </w:r>
      <w:r w:rsidR="00DE1E2A">
        <w:rPr>
          <w:rFonts w:ascii="宋体" w:hAnsi="宋体" w:cs="宋体" w:hint="eastAsia"/>
          <w:kern w:val="0"/>
          <w:sz w:val="28"/>
          <w:szCs w:val="28"/>
        </w:rPr>
        <w:t xml:space="preserve">促进赛项资源转化成果的推广。 </w:t>
      </w:r>
    </w:p>
    <w:p w:rsidR="00C516E7" w:rsidRDefault="001579EE">
      <w:pPr>
        <w:pStyle w:val="-11"/>
        <w:spacing w:line="560" w:lineRule="exact"/>
        <w:ind w:firstLine="562"/>
        <w:jc w:val="left"/>
        <w:rPr>
          <w:rFonts w:ascii="宋体" w:hAnsi="宋体" w:cs="宋体"/>
          <w:sz w:val="28"/>
          <w:szCs w:val="28"/>
        </w:rPr>
      </w:pPr>
      <w:r>
        <w:rPr>
          <w:rStyle w:val="5Char"/>
          <w:rFonts w:hint="eastAsia"/>
          <w:sz w:val="28"/>
        </w:rPr>
        <w:t>2.</w:t>
      </w:r>
      <w:r w:rsidR="00DE1E2A">
        <w:rPr>
          <w:rStyle w:val="5Char"/>
          <w:rFonts w:hint="eastAsia"/>
          <w:sz w:val="28"/>
        </w:rPr>
        <w:t>推动课程</w:t>
      </w:r>
      <w:r w:rsidR="00DE1E2A">
        <w:rPr>
          <w:rStyle w:val="5Char"/>
          <w:sz w:val="28"/>
        </w:rPr>
        <w:t>体系</w:t>
      </w:r>
      <w:r w:rsidR="00DE1E2A">
        <w:rPr>
          <w:rStyle w:val="5Char"/>
          <w:rFonts w:hint="eastAsia"/>
          <w:sz w:val="28"/>
        </w:rPr>
        <w:t>创新</w:t>
      </w:r>
      <w:r w:rsidR="00DE1E2A">
        <w:rPr>
          <w:rStyle w:val="5Char"/>
          <w:sz w:val="28"/>
        </w:rPr>
        <w:t>改革。</w:t>
      </w:r>
      <w:r w:rsidR="00DE1E2A">
        <w:rPr>
          <w:rFonts w:ascii="宋体" w:hAnsi="宋体" w:cs="宋体" w:hint="eastAsia"/>
          <w:sz w:val="28"/>
          <w:szCs w:val="28"/>
        </w:rPr>
        <w:t>联合</w:t>
      </w:r>
      <w:r w:rsidR="00DE1E2A">
        <w:rPr>
          <w:rFonts w:ascii="宋体" w:hAnsi="宋体" w:cs="宋体"/>
          <w:sz w:val="28"/>
          <w:szCs w:val="28"/>
        </w:rPr>
        <w:t>部分</w:t>
      </w:r>
      <w:r w:rsidR="00DE1E2A">
        <w:rPr>
          <w:rFonts w:ascii="宋体" w:hAnsi="宋体" w:cs="宋体" w:hint="eastAsia"/>
          <w:sz w:val="28"/>
          <w:szCs w:val="28"/>
        </w:rPr>
        <w:t>高</w:t>
      </w:r>
      <w:r w:rsidR="00DE1E2A">
        <w:rPr>
          <w:rFonts w:ascii="宋体" w:hAnsi="宋体" w:cs="宋体"/>
          <w:sz w:val="28"/>
          <w:szCs w:val="28"/>
        </w:rPr>
        <w:t>职学院，组织竞赛经验分享会，</w:t>
      </w:r>
      <w:r w:rsidR="00DE1E2A">
        <w:rPr>
          <w:rFonts w:ascii="宋体" w:hAnsi="宋体" w:cs="宋体" w:hint="eastAsia"/>
          <w:sz w:val="28"/>
          <w:szCs w:val="28"/>
        </w:rPr>
        <w:t>计划于2018年10月份之前，结合赛项相关内容，推动20所</w:t>
      </w:r>
      <w:r w:rsidR="00DE1E2A">
        <w:rPr>
          <w:rFonts w:ascii="宋体" w:hAnsi="宋体" w:cs="Arial" w:hint="eastAsia"/>
          <w:kern w:val="0"/>
          <w:sz w:val="28"/>
          <w:szCs w:val="28"/>
        </w:rPr>
        <w:t>轨道交通通信信号类院校</w:t>
      </w:r>
      <w:r w:rsidR="00DE1E2A">
        <w:rPr>
          <w:rFonts w:ascii="宋体" w:hAnsi="宋体" w:cs="Arial"/>
          <w:kern w:val="0"/>
          <w:sz w:val="28"/>
          <w:szCs w:val="28"/>
        </w:rPr>
        <w:t>的</w:t>
      </w:r>
      <w:r w:rsidR="00DE1E2A">
        <w:rPr>
          <w:rFonts w:ascii="宋体" w:hAnsi="宋体" w:cs="Arial" w:hint="eastAsia"/>
          <w:kern w:val="0"/>
          <w:sz w:val="28"/>
          <w:szCs w:val="28"/>
        </w:rPr>
        <w:t>专业</w:t>
      </w:r>
      <w:r w:rsidR="00DE1E2A">
        <w:rPr>
          <w:rFonts w:ascii="宋体" w:hAnsi="宋体" w:cs="宋体" w:hint="eastAsia"/>
          <w:sz w:val="28"/>
          <w:szCs w:val="28"/>
        </w:rPr>
        <w:t>建设方案、课程体系和教学计划改革。</w:t>
      </w:r>
    </w:p>
    <w:p w:rsidR="00C516E7" w:rsidRDefault="001579EE">
      <w:pPr>
        <w:pStyle w:val="11"/>
        <w:spacing w:line="276" w:lineRule="auto"/>
        <w:ind w:firstLine="562"/>
        <w:rPr>
          <w:rFonts w:ascii="仿宋" w:eastAsia="仿宋" w:hAnsi="仿宋"/>
          <w:sz w:val="28"/>
          <w:szCs w:val="28"/>
        </w:rPr>
      </w:pPr>
      <w:r>
        <w:rPr>
          <w:rStyle w:val="5Char"/>
          <w:rFonts w:hint="eastAsia"/>
          <w:sz w:val="28"/>
        </w:rPr>
        <w:t>3.</w:t>
      </w:r>
      <w:r w:rsidR="00DE1E2A">
        <w:rPr>
          <w:rStyle w:val="5Char"/>
          <w:sz w:val="28"/>
        </w:rPr>
        <w:t>移动数字化</w:t>
      </w:r>
      <w:r w:rsidR="00DE1E2A">
        <w:rPr>
          <w:rStyle w:val="5Char"/>
          <w:rFonts w:hint="eastAsia"/>
          <w:sz w:val="28"/>
        </w:rPr>
        <w:t>教学</w:t>
      </w:r>
      <w:r w:rsidR="00DE1E2A">
        <w:rPr>
          <w:rStyle w:val="5Char"/>
          <w:sz w:val="28"/>
        </w:rPr>
        <w:t>课程资源</w:t>
      </w:r>
      <w:r w:rsidR="00DE1E2A">
        <w:rPr>
          <w:rStyle w:val="5Char"/>
          <w:rFonts w:hint="eastAsia"/>
          <w:sz w:val="28"/>
        </w:rPr>
        <w:t>建设</w:t>
      </w:r>
      <w:r w:rsidR="00DE1E2A">
        <w:rPr>
          <w:rStyle w:val="5Char"/>
          <w:sz w:val="28"/>
        </w:rPr>
        <w:t>。</w:t>
      </w:r>
      <w:r w:rsidR="00DE1E2A">
        <w:rPr>
          <w:rFonts w:ascii="宋体" w:hAnsi="宋体" w:cs="宋体"/>
          <w:sz w:val="28"/>
          <w:szCs w:val="28"/>
        </w:rPr>
        <w:t>建设适合移动环境下学习的移动数字化课程和资源，服务于教师的课堂教学和学生的自主学习，推动学生情景化、趣味化、交互性的自主学习。201</w:t>
      </w:r>
      <w:r w:rsidR="00DE1E2A">
        <w:rPr>
          <w:rFonts w:ascii="宋体" w:hAnsi="宋体" w:cs="宋体" w:hint="eastAsia"/>
          <w:sz w:val="28"/>
          <w:szCs w:val="28"/>
        </w:rPr>
        <w:t>8年6月份</w:t>
      </w:r>
      <w:r w:rsidR="00DE1E2A">
        <w:rPr>
          <w:rFonts w:ascii="宋体" w:hAnsi="宋体" w:cs="宋体"/>
          <w:sz w:val="28"/>
          <w:szCs w:val="28"/>
        </w:rPr>
        <w:t>开始</w:t>
      </w:r>
      <w:r w:rsidR="00DE1E2A">
        <w:rPr>
          <w:rFonts w:ascii="宋体" w:hAnsi="宋体" w:cs="宋体" w:hint="eastAsia"/>
          <w:sz w:val="28"/>
          <w:szCs w:val="28"/>
        </w:rPr>
        <w:t>联合部分优秀高职学校，编写《列车运行信号</w:t>
      </w:r>
      <w:r w:rsidR="00DE1E2A">
        <w:rPr>
          <w:rFonts w:ascii="宋体" w:hAnsi="宋体" w:cs="宋体"/>
          <w:sz w:val="28"/>
          <w:szCs w:val="28"/>
        </w:rPr>
        <w:t>与控制</w:t>
      </w:r>
      <w:r w:rsidR="00DE1E2A">
        <w:rPr>
          <w:rFonts w:ascii="宋体" w:hAnsi="宋体" w:cs="宋体" w:hint="eastAsia"/>
          <w:sz w:val="28"/>
          <w:szCs w:val="28"/>
        </w:rPr>
        <w:t>系统》数字化</w:t>
      </w:r>
      <w:r w:rsidR="00DE1E2A">
        <w:rPr>
          <w:rFonts w:ascii="宋体" w:hAnsi="宋体" w:cs="宋体"/>
          <w:sz w:val="28"/>
          <w:szCs w:val="28"/>
        </w:rPr>
        <w:t>教材</w:t>
      </w:r>
      <w:r w:rsidR="00DE1E2A">
        <w:rPr>
          <w:rFonts w:ascii="宋体" w:hAnsi="宋体" w:cs="宋体" w:hint="eastAsia"/>
          <w:sz w:val="28"/>
          <w:szCs w:val="28"/>
        </w:rPr>
        <w:t>，教材</w:t>
      </w:r>
      <w:r w:rsidR="00DE1E2A">
        <w:rPr>
          <w:rFonts w:ascii="宋体" w:hAnsi="宋体" w:cs="宋体"/>
          <w:sz w:val="28"/>
          <w:szCs w:val="28"/>
        </w:rPr>
        <w:t>融入可碎片化学习的微课、 动画、音频等新媒体内容</w:t>
      </w:r>
      <w:r w:rsidR="00DE1E2A">
        <w:rPr>
          <w:rFonts w:ascii="宋体" w:hAnsi="宋体" w:cs="宋体" w:hint="eastAsia"/>
          <w:sz w:val="28"/>
          <w:szCs w:val="28"/>
        </w:rPr>
        <w:t>，计划2018年12月</w:t>
      </w:r>
      <w:r w:rsidR="00DE1E2A">
        <w:rPr>
          <w:rFonts w:ascii="宋体" w:hAnsi="宋体" w:cs="宋体"/>
          <w:sz w:val="28"/>
          <w:szCs w:val="28"/>
        </w:rPr>
        <w:t>底前制作完成，</w:t>
      </w:r>
      <w:r w:rsidR="00DE1E2A">
        <w:rPr>
          <w:rFonts w:ascii="宋体" w:hAnsi="宋体" w:cs="宋体" w:hint="eastAsia"/>
          <w:sz w:val="28"/>
          <w:szCs w:val="28"/>
        </w:rPr>
        <w:t>供开设高职</w:t>
      </w:r>
      <w:r w:rsidR="00DE1E2A">
        <w:rPr>
          <w:rFonts w:ascii="宋体" w:hAnsi="宋体" w:cs="Arial" w:hint="eastAsia"/>
          <w:kern w:val="0"/>
          <w:sz w:val="28"/>
          <w:szCs w:val="28"/>
        </w:rPr>
        <w:t>轨道交通通信信号</w:t>
      </w:r>
      <w:r w:rsidR="00DE1E2A">
        <w:rPr>
          <w:rFonts w:ascii="宋体" w:hAnsi="宋体" w:cs="宋体" w:hint="eastAsia"/>
          <w:sz w:val="28"/>
          <w:szCs w:val="28"/>
        </w:rPr>
        <w:t>专</w:t>
      </w:r>
      <w:r w:rsidR="00DE1E2A">
        <w:rPr>
          <w:rFonts w:ascii="宋体" w:hAnsi="宋体" w:cs="宋体" w:hint="eastAsia"/>
          <w:sz w:val="28"/>
          <w:szCs w:val="28"/>
        </w:rPr>
        <w:lastRenderedPageBreak/>
        <w:t>业的学校使用。</w:t>
      </w:r>
    </w:p>
    <w:p w:rsidR="00C516E7" w:rsidRDefault="001579EE">
      <w:pPr>
        <w:pStyle w:val="-11"/>
        <w:spacing w:line="560" w:lineRule="exact"/>
        <w:ind w:firstLineChars="0"/>
        <w:rPr>
          <w:rFonts w:ascii="宋体" w:eastAsiaTheme="minorEastAsia" w:hAnsi="宋体" w:cs="Arial"/>
          <w:kern w:val="0"/>
          <w:sz w:val="28"/>
          <w:szCs w:val="30"/>
        </w:rPr>
      </w:pPr>
      <w:r>
        <w:rPr>
          <w:rStyle w:val="5Char"/>
          <w:rFonts w:hint="eastAsia"/>
          <w:sz w:val="28"/>
        </w:rPr>
        <w:t>4.</w:t>
      </w:r>
      <w:r w:rsidR="00DE1E2A">
        <w:rPr>
          <w:rStyle w:val="5Char"/>
          <w:rFonts w:hint="eastAsia"/>
          <w:sz w:val="28"/>
        </w:rPr>
        <w:t>推动师资</w:t>
      </w:r>
      <w:r w:rsidR="00DE1E2A">
        <w:rPr>
          <w:rStyle w:val="5Char"/>
          <w:sz w:val="28"/>
        </w:rPr>
        <w:t>队伍建设</w:t>
      </w:r>
      <w:r w:rsidR="00DE1E2A">
        <w:rPr>
          <w:rStyle w:val="5Char"/>
          <w:rFonts w:hint="eastAsia"/>
          <w:sz w:val="28"/>
        </w:rPr>
        <w:t>。</w:t>
      </w:r>
      <w:r w:rsidR="00DE1E2A">
        <w:rPr>
          <w:rFonts w:ascii="宋体" w:hAnsi="宋体" w:cs="宋体" w:hint="eastAsia"/>
          <w:kern w:val="0"/>
          <w:sz w:val="28"/>
          <w:szCs w:val="28"/>
        </w:rPr>
        <w:t>比赛结束</w:t>
      </w:r>
      <w:r w:rsidR="00DE1E2A">
        <w:rPr>
          <w:rFonts w:ascii="宋体" w:hAnsi="宋体" w:cs="宋体"/>
          <w:kern w:val="0"/>
          <w:sz w:val="28"/>
          <w:szCs w:val="28"/>
        </w:rPr>
        <w:t>后，通过组织研讨会、研修班等活动推动中职相关专业的师资队伍</w:t>
      </w:r>
      <w:r w:rsidR="00DE1E2A">
        <w:rPr>
          <w:rFonts w:ascii="宋体" w:hAnsi="宋体" w:cs="宋体" w:hint="eastAsia"/>
          <w:kern w:val="0"/>
          <w:sz w:val="28"/>
          <w:szCs w:val="28"/>
        </w:rPr>
        <w:t>建设</w:t>
      </w:r>
      <w:r w:rsidR="00DE1E2A">
        <w:rPr>
          <w:rFonts w:ascii="宋体" w:hAnsi="宋体" w:cs="宋体"/>
          <w:kern w:val="0"/>
          <w:sz w:val="28"/>
          <w:szCs w:val="28"/>
        </w:rPr>
        <w:t>，</w:t>
      </w:r>
      <w:r w:rsidR="00DE1E2A">
        <w:rPr>
          <w:rFonts w:ascii="宋体" w:hAnsi="宋体" w:cs="Arial" w:hint="eastAsia"/>
          <w:kern w:val="0"/>
          <w:sz w:val="28"/>
          <w:szCs w:val="28"/>
        </w:rPr>
        <w:t>通过</w:t>
      </w:r>
      <w:r w:rsidR="00DE1E2A">
        <w:rPr>
          <w:rFonts w:ascii="宋体" w:eastAsiaTheme="minorEastAsia" w:hAnsi="宋体" w:cs="Arial" w:hint="eastAsia"/>
          <w:kern w:val="0"/>
          <w:sz w:val="28"/>
          <w:szCs w:val="28"/>
        </w:rPr>
        <w:t>将技能大赛的赛项内容拓展转化为职业岗位工作任务教学模块，作为教师工作任务实践教学的重要案例，真正实现“做中</w:t>
      </w:r>
      <w:r w:rsidR="00DE1E2A">
        <w:rPr>
          <w:rFonts w:ascii="宋体" w:eastAsiaTheme="minorEastAsia" w:hAnsi="宋体" w:cs="Arial" w:hint="eastAsia"/>
          <w:kern w:val="0"/>
          <w:sz w:val="28"/>
          <w:szCs w:val="30"/>
        </w:rPr>
        <w:t>学，学中做，做学教一体化”。师资队伍建设的具体</w:t>
      </w:r>
      <w:r w:rsidR="00DE1E2A">
        <w:rPr>
          <w:rFonts w:ascii="宋体" w:eastAsiaTheme="minorEastAsia" w:hAnsi="宋体" w:cs="Arial"/>
          <w:kern w:val="0"/>
          <w:sz w:val="28"/>
          <w:szCs w:val="30"/>
        </w:rPr>
        <w:t>计划如下：</w:t>
      </w:r>
    </w:p>
    <w:p w:rsidR="00BA707B" w:rsidRDefault="00BA707B">
      <w:pPr>
        <w:pStyle w:val="-11"/>
        <w:spacing w:line="560" w:lineRule="exact"/>
        <w:ind w:firstLineChars="0"/>
        <w:rPr>
          <w:rFonts w:ascii="宋体" w:hAnsi="宋体" w:cs="宋体"/>
          <w:kern w:val="0"/>
          <w:sz w:val="28"/>
          <w:szCs w:val="30"/>
        </w:rPr>
      </w:pPr>
    </w:p>
    <w:tbl>
      <w:tblPr>
        <w:tblStyle w:val="af2"/>
        <w:tblW w:w="8528" w:type="dxa"/>
        <w:tblLayout w:type="fixed"/>
        <w:tblLook w:val="04A0" w:firstRow="1" w:lastRow="0" w:firstColumn="1" w:lastColumn="0" w:noHBand="0" w:noVBand="1"/>
      </w:tblPr>
      <w:tblGrid>
        <w:gridCol w:w="817"/>
        <w:gridCol w:w="2838"/>
        <w:gridCol w:w="1561"/>
        <w:gridCol w:w="1134"/>
        <w:gridCol w:w="993"/>
        <w:gridCol w:w="1185"/>
      </w:tblGrid>
      <w:tr w:rsidR="00C516E7">
        <w:tc>
          <w:tcPr>
            <w:tcW w:w="817" w:type="dxa"/>
          </w:tcPr>
          <w:p w:rsidR="00C516E7" w:rsidRDefault="00DE1E2A">
            <w:pPr>
              <w:pStyle w:val="-11"/>
              <w:spacing w:line="560" w:lineRule="exact"/>
              <w:ind w:firstLineChars="0" w:firstLine="0"/>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序号</w:t>
            </w:r>
          </w:p>
        </w:tc>
        <w:tc>
          <w:tcPr>
            <w:tcW w:w="2838" w:type="dxa"/>
          </w:tcPr>
          <w:p w:rsidR="00C516E7" w:rsidRDefault="00DE1E2A">
            <w:pPr>
              <w:pStyle w:val="-11"/>
              <w:spacing w:line="560" w:lineRule="exact"/>
              <w:ind w:firstLineChars="0" w:firstLine="0"/>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活动内容</w:t>
            </w:r>
          </w:p>
        </w:tc>
        <w:tc>
          <w:tcPr>
            <w:tcW w:w="1561" w:type="dxa"/>
          </w:tcPr>
          <w:p w:rsidR="00C516E7" w:rsidRDefault="00DE1E2A">
            <w:pPr>
              <w:pStyle w:val="-11"/>
              <w:spacing w:line="560" w:lineRule="exact"/>
              <w:ind w:firstLineChars="0" w:firstLine="0"/>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时间</w:t>
            </w:r>
          </w:p>
        </w:tc>
        <w:tc>
          <w:tcPr>
            <w:tcW w:w="1134" w:type="dxa"/>
          </w:tcPr>
          <w:p w:rsidR="00C516E7" w:rsidRDefault="00DE1E2A">
            <w:pPr>
              <w:pStyle w:val="-11"/>
              <w:spacing w:line="560" w:lineRule="exact"/>
              <w:ind w:firstLineChars="0" w:firstLine="0"/>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形式</w:t>
            </w:r>
          </w:p>
        </w:tc>
        <w:tc>
          <w:tcPr>
            <w:tcW w:w="993" w:type="dxa"/>
          </w:tcPr>
          <w:p w:rsidR="00C516E7" w:rsidRDefault="00DE1E2A">
            <w:pPr>
              <w:pStyle w:val="-11"/>
              <w:spacing w:line="560" w:lineRule="exact"/>
              <w:ind w:firstLineChars="0" w:firstLine="0"/>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地点</w:t>
            </w:r>
          </w:p>
        </w:tc>
        <w:tc>
          <w:tcPr>
            <w:tcW w:w="1185" w:type="dxa"/>
          </w:tcPr>
          <w:p w:rsidR="00C516E7" w:rsidRDefault="00DE1E2A">
            <w:pPr>
              <w:pStyle w:val="-11"/>
              <w:spacing w:line="560" w:lineRule="exact"/>
              <w:ind w:firstLineChars="0" w:firstLine="0"/>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备注</w:t>
            </w:r>
          </w:p>
        </w:tc>
      </w:tr>
      <w:tr w:rsidR="00C516E7">
        <w:tc>
          <w:tcPr>
            <w:tcW w:w="817" w:type="dxa"/>
          </w:tcPr>
          <w:p w:rsidR="00C516E7" w:rsidRDefault="00DE1E2A">
            <w:pPr>
              <w:pStyle w:val="-11"/>
              <w:spacing w:line="560" w:lineRule="exact"/>
              <w:ind w:firstLineChars="0" w:firstLine="0"/>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1</w:t>
            </w:r>
          </w:p>
        </w:tc>
        <w:tc>
          <w:tcPr>
            <w:tcW w:w="2838" w:type="dxa"/>
          </w:tcPr>
          <w:p w:rsidR="00C516E7" w:rsidRDefault="00DE1E2A">
            <w:pPr>
              <w:pStyle w:val="-11"/>
              <w:spacing w:line="560" w:lineRule="exact"/>
              <w:ind w:firstLineChars="0" w:firstLine="0"/>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轨道交通通信信号技术</w:t>
            </w:r>
            <w:r>
              <w:rPr>
                <w:rFonts w:asciiTheme="minorEastAsia" w:eastAsiaTheme="minorEastAsia" w:hAnsiTheme="minorEastAsia" w:cs="宋体"/>
                <w:kern w:val="0"/>
                <w:sz w:val="28"/>
                <w:szCs w:val="28"/>
              </w:rPr>
              <w:t>研讨会</w:t>
            </w:r>
          </w:p>
        </w:tc>
        <w:tc>
          <w:tcPr>
            <w:tcW w:w="1561" w:type="dxa"/>
          </w:tcPr>
          <w:p w:rsidR="00C516E7" w:rsidRDefault="00DE1E2A">
            <w:pPr>
              <w:pStyle w:val="-11"/>
              <w:spacing w:line="560" w:lineRule="exact"/>
              <w:ind w:firstLineChars="0" w:firstLine="0"/>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2018年</w:t>
            </w:r>
            <w:r>
              <w:rPr>
                <w:rFonts w:asciiTheme="minorEastAsia" w:eastAsiaTheme="minorEastAsia" w:hAnsiTheme="minorEastAsia" w:cs="宋体"/>
                <w:kern w:val="0"/>
                <w:sz w:val="28"/>
                <w:szCs w:val="28"/>
              </w:rPr>
              <w:t>8</w:t>
            </w:r>
            <w:r>
              <w:rPr>
                <w:rFonts w:asciiTheme="minorEastAsia" w:eastAsiaTheme="minorEastAsia" w:hAnsiTheme="minorEastAsia" w:cs="宋体" w:hint="eastAsia"/>
                <w:kern w:val="0"/>
                <w:sz w:val="28"/>
                <w:szCs w:val="28"/>
              </w:rPr>
              <w:t>月</w:t>
            </w:r>
          </w:p>
        </w:tc>
        <w:tc>
          <w:tcPr>
            <w:tcW w:w="1134" w:type="dxa"/>
          </w:tcPr>
          <w:p w:rsidR="00C516E7" w:rsidRDefault="00DE1E2A">
            <w:pPr>
              <w:pStyle w:val="-11"/>
              <w:spacing w:line="560" w:lineRule="exact"/>
              <w:ind w:firstLineChars="0" w:firstLine="0"/>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研讨会</w:t>
            </w:r>
          </w:p>
        </w:tc>
        <w:tc>
          <w:tcPr>
            <w:tcW w:w="993" w:type="dxa"/>
          </w:tcPr>
          <w:p w:rsidR="00C516E7" w:rsidRDefault="00DE1E2A">
            <w:pPr>
              <w:pStyle w:val="-11"/>
              <w:spacing w:line="560" w:lineRule="exact"/>
              <w:ind w:firstLineChars="0" w:firstLine="0"/>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北京</w:t>
            </w:r>
          </w:p>
        </w:tc>
        <w:tc>
          <w:tcPr>
            <w:tcW w:w="1185" w:type="dxa"/>
          </w:tcPr>
          <w:p w:rsidR="00C516E7" w:rsidRDefault="00C516E7">
            <w:pPr>
              <w:pStyle w:val="-11"/>
              <w:spacing w:line="560" w:lineRule="exact"/>
              <w:ind w:firstLineChars="0" w:firstLine="0"/>
              <w:jc w:val="left"/>
              <w:rPr>
                <w:rFonts w:asciiTheme="minorEastAsia" w:eastAsiaTheme="minorEastAsia" w:hAnsiTheme="minorEastAsia" w:cs="宋体"/>
                <w:kern w:val="0"/>
                <w:sz w:val="28"/>
                <w:szCs w:val="28"/>
              </w:rPr>
            </w:pPr>
          </w:p>
        </w:tc>
      </w:tr>
      <w:tr w:rsidR="00C516E7">
        <w:tc>
          <w:tcPr>
            <w:tcW w:w="817" w:type="dxa"/>
          </w:tcPr>
          <w:p w:rsidR="00C516E7" w:rsidRDefault="00DE1E2A">
            <w:pPr>
              <w:pStyle w:val="-11"/>
              <w:spacing w:line="560" w:lineRule="exact"/>
              <w:ind w:firstLineChars="0" w:firstLine="0"/>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2</w:t>
            </w:r>
          </w:p>
        </w:tc>
        <w:tc>
          <w:tcPr>
            <w:tcW w:w="2838" w:type="dxa"/>
          </w:tcPr>
          <w:p w:rsidR="00C516E7" w:rsidRDefault="00DE1E2A">
            <w:pPr>
              <w:pStyle w:val="-11"/>
              <w:spacing w:line="560" w:lineRule="exact"/>
              <w:ind w:firstLineChars="0" w:firstLine="0"/>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轨道交通通信信号技术产业创新应用</w:t>
            </w:r>
          </w:p>
        </w:tc>
        <w:tc>
          <w:tcPr>
            <w:tcW w:w="1561" w:type="dxa"/>
          </w:tcPr>
          <w:p w:rsidR="00C516E7" w:rsidRDefault="00DE1E2A">
            <w:pPr>
              <w:pStyle w:val="-11"/>
              <w:spacing w:line="560" w:lineRule="exact"/>
              <w:ind w:firstLineChars="0" w:firstLine="0"/>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2018年</w:t>
            </w:r>
            <w:r>
              <w:rPr>
                <w:rFonts w:asciiTheme="minorEastAsia" w:eastAsiaTheme="minorEastAsia" w:hAnsiTheme="minorEastAsia" w:cs="宋体"/>
                <w:kern w:val="0"/>
                <w:sz w:val="28"/>
                <w:szCs w:val="28"/>
              </w:rPr>
              <w:t>10</w:t>
            </w:r>
            <w:r>
              <w:rPr>
                <w:rFonts w:asciiTheme="minorEastAsia" w:eastAsiaTheme="minorEastAsia" w:hAnsiTheme="minorEastAsia" w:cs="宋体" w:hint="eastAsia"/>
                <w:kern w:val="0"/>
                <w:sz w:val="28"/>
                <w:szCs w:val="28"/>
              </w:rPr>
              <w:t>月</w:t>
            </w:r>
          </w:p>
        </w:tc>
        <w:tc>
          <w:tcPr>
            <w:tcW w:w="1134" w:type="dxa"/>
          </w:tcPr>
          <w:p w:rsidR="00C516E7" w:rsidRDefault="00DE1E2A">
            <w:pPr>
              <w:pStyle w:val="-11"/>
              <w:spacing w:line="560" w:lineRule="exact"/>
              <w:ind w:firstLineChars="0" w:firstLine="0"/>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研修班</w:t>
            </w:r>
          </w:p>
        </w:tc>
        <w:tc>
          <w:tcPr>
            <w:tcW w:w="993" w:type="dxa"/>
          </w:tcPr>
          <w:p w:rsidR="00C516E7" w:rsidRDefault="00DE1E2A">
            <w:pPr>
              <w:pStyle w:val="-11"/>
              <w:spacing w:line="560" w:lineRule="exact"/>
              <w:ind w:firstLineChars="0" w:firstLine="0"/>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北京</w:t>
            </w:r>
          </w:p>
        </w:tc>
        <w:tc>
          <w:tcPr>
            <w:tcW w:w="1185" w:type="dxa"/>
          </w:tcPr>
          <w:p w:rsidR="00C516E7" w:rsidRDefault="00C516E7">
            <w:pPr>
              <w:pStyle w:val="-11"/>
              <w:spacing w:line="560" w:lineRule="exact"/>
              <w:ind w:firstLineChars="0" w:firstLine="0"/>
              <w:jc w:val="left"/>
              <w:rPr>
                <w:rFonts w:asciiTheme="minorEastAsia" w:eastAsiaTheme="minorEastAsia" w:hAnsiTheme="minorEastAsia" w:cs="宋体"/>
                <w:kern w:val="0"/>
                <w:sz w:val="28"/>
                <w:szCs w:val="28"/>
              </w:rPr>
            </w:pPr>
          </w:p>
        </w:tc>
      </w:tr>
      <w:tr w:rsidR="00C516E7">
        <w:tc>
          <w:tcPr>
            <w:tcW w:w="817" w:type="dxa"/>
          </w:tcPr>
          <w:p w:rsidR="00C516E7" w:rsidRDefault="00DE1E2A">
            <w:pPr>
              <w:pStyle w:val="-11"/>
              <w:spacing w:line="560" w:lineRule="exact"/>
              <w:ind w:firstLineChars="0" w:firstLine="0"/>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3</w:t>
            </w:r>
          </w:p>
        </w:tc>
        <w:tc>
          <w:tcPr>
            <w:tcW w:w="2838" w:type="dxa"/>
          </w:tcPr>
          <w:p w:rsidR="00C516E7" w:rsidRDefault="00DE1E2A">
            <w:pPr>
              <w:pStyle w:val="-11"/>
              <w:spacing w:line="560" w:lineRule="exact"/>
              <w:ind w:firstLineChars="0" w:firstLine="0"/>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轨道交通通信信号关键</w:t>
            </w:r>
            <w:r>
              <w:rPr>
                <w:rFonts w:asciiTheme="minorEastAsia" w:eastAsiaTheme="minorEastAsia" w:hAnsiTheme="minorEastAsia" w:cs="宋体"/>
                <w:kern w:val="0"/>
                <w:sz w:val="28"/>
                <w:szCs w:val="28"/>
              </w:rPr>
              <w:t>技术</w:t>
            </w:r>
            <w:r>
              <w:rPr>
                <w:rFonts w:asciiTheme="minorEastAsia" w:eastAsiaTheme="minorEastAsia" w:hAnsiTheme="minorEastAsia" w:cs="宋体" w:hint="eastAsia"/>
                <w:kern w:val="0"/>
                <w:sz w:val="28"/>
                <w:szCs w:val="28"/>
              </w:rPr>
              <w:t>-一线</w:t>
            </w:r>
            <w:r>
              <w:rPr>
                <w:rFonts w:asciiTheme="minorEastAsia" w:eastAsiaTheme="minorEastAsia" w:hAnsiTheme="minorEastAsia" w:cs="宋体"/>
                <w:kern w:val="0"/>
                <w:sz w:val="28"/>
                <w:szCs w:val="28"/>
              </w:rPr>
              <w:t>骨干教师培训</w:t>
            </w:r>
          </w:p>
        </w:tc>
        <w:tc>
          <w:tcPr>
            <w:tcW w:w="1561" w:type="dxa"/>
          </w:tcPr>
          <w:p w:rsidR="00C516E7" w:rsidRDefault="00DE1E2A">
            <w:pPr>
              <w:pStyle w:val="-11"/>
              <w:spacing w:line="560" w:lineRule="exact"/>
              <w:ind w:firstLineChars="0" w:firstLine="0"/>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2018年</w:t>
            </w:r>
            <w:r>
              <w:rPr>
                <w:rFonts w:asciiTheme="minorEastAsia" w:eastAsiaTheme="minorEastAsia" w:hAnsiTheme="minorEastAsia" w:cs="宋体"/>
                <w:kern w:val="0"/>
                <w:sz w:val="28"/>
                <w:szCs w:val="28"/>
              </w:rPr>
              <w:t>11</w:t>
            </w:r>
            <w:r>
              <w:rPr>
                <w:rFonts w:asciiTheme="minorEastAsia" w:eastAsiaTheme="minorEastAsia" w:hAnsiTheme="minorEastAsia" w:cs="宋体" w:hint="eastAsia"/>
                <w:kern w:val="0"/>
                <w:sz w:val="28"/>
                <w:szCs w:val="28"/>
              </w:rPr>
              <w:t>月</w:t>
            </w:r>
          </w:p>
        </w:tc>
        <w:tc>
          <w:tcPr>
            <w:tcW w:w="1134" w:type="dxa"/>
          </w:tcPr>
          <w:p w:rsidR="00C516E7" w:rsidRDefault="00DE1E2A">
            <w:pPr>
              <w:pStyle w:val="-11"/>
              <w:spacing w:line="560" w:lineRule="exact"/>
              <w:ind w:firstLineChars="0" w:firstLine="0"/>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研修班</w:t>
            </w:r>
          </w:p>
        </w:tc>
        <w:tc>
          <w:tcPr>
            <w:tcW w:w="993" w:type="dxa"/>
          </w:tcPr>
          <w:p w:rsidR="00C516E7" w:rsidRDefault="00DE1E2A">
            <w:pPr>
              <w:pStyle w:val="-11"/>
              <w:spacing w:line="560" w:lineRule="exact"/>
              <w:ind w:firstLineChars="0" w:firstLine="0"/>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北京</w:t>
            </w:r>
          </w:p>
        </w:tc>
        <w:tc>
          <w:tcPr>
            <w:tcW w:w="1185" w:type="dxa"/>
          </w:tcPr>
          <w:p w:rsidR="00C516E7" w:rsidRDefault="00C516E7">
            <w:pPr>
              <w:pStyle w:val="-11"/>
              <w:spacing w:line="560" w:lineRule="exact"/>
              <w:ind w:firstLineChars="0" w:firstLine="0"/>
              <w:jc w:val="left"/>
              <w:rPr>
                <w:rFonts w:asciiTheme="minorEastAsia" w:eastAsiaTheme="minorEastAsia" w:hAnsiTheme="minorEastAsia" w:cs="宋体"/>
                <w:kern w:val="0"/>
                <w:sz w:val="28"/>
                <w:szCs w:val="28"/>
              </w:rPr>
            </w:pPr>
          </w:p>
        </w:tc>
      </w:tr>
    </w:tbl>
    <w:p w:rsidR="00C516E7" w:rsidRDefault="00DE1E2A">
      <w:pPr>
        <w:pStyle w:val="1"/>
      </w:pPr>
      <w:bookmarkStart w:id="17" w:name="_Toc491101529"/>
      <w:r>
        <w:t>竞赛内容简介（须附英文对照简介）</w:t>
      </w:r>
      <w:bookmarkEnd w:id="17"/>
    </w:p>
    <w:p w:rsidR="00C516E7" w:rsidRDefault="00DE1E2A">
      <w:pPr>
        <w:spacing w:line="560" w:lineRule="exact"/>
        <w:ind w:firstLine="560"/>
        <w:rPr>
          <w:rFonts w:ascii="宋体" w:hAnsi="宋体" w:cs="Arial"/>
          <w:kern w:val="0"/>
          <w:sz w:val="28"/>
          <w:szCs w:val="30"/>
        </w:rPr>
      </w:pPr>
      <w:bookmarkStart w:id="18" w:name="OLE_LINK60"/>
      <w:r>
        <w:rPr>
          <w:rFonts w:ascii="宋体" w:hAnsi="宋体" w:cs="Arial" w:hint="eastAsia"/>
          <w:kern w:val="0"/>
          <w:sz w:val="28"/>
          <w:szCs w:val="30"/>
        </w:rPr>
        <w:t>轨道交通信号控制系统设计与应用主要以地面列车运行控制系统为技术主体，由轨道交通信号控制系统实物组合柜和信号主控制台组成。轨道交通信号控制系统实物组合柜包含列控中心模拟机、模拟轨道（8区段）、一套移频柜内设备（发送器、接收器、衰耗盘）、防雷模拟网络盘、继电器等设备；信号主控制台包含与列控中心相关信号设备模拟系统，列控中心操作客户端，轨道交通信号控制系统维护终端。搭建轨道交通信号控制系统，实现符合真实列控中心规范的核心功能（如三点检查、列控中心初始化、改方请求、</w:t>
      </w:r>
      <w:r>
        <w:rPr>
          <w:rFonts w:ascii="宋体" w:hAnsi="宋体" w:cs="Arial" w:hint="eastAsia"/>
          <w:kern w:val="0"/>
          <w:sz w:val="28"/>
          <w:szCs w:val="30"/>
        </w:rPr>
        <w:lastRenderedPageBreak/>
        <w:t>轨道电路发码控制、轨道电路模拟量和开关量数据的实时监测、CAN总线通讯等功能），让学生通过实践来掌握相关技术。</w:t>
      </w:r>
    </w:p>
    <w:p w:rsidR="00C516E7" w:rsidRDefault="00DE1E2A">
      <w:pPr>
        <w:spacing w:line="560" w:lineRule="exact"/>
        <w:ind w:firstLine="560"/>
        <w:rPr>
          <w:rFonts w:ascii="宋体" w:hAnsi="宋体" w:cs="Arial"/>
          <w:kern w:val="0"/>
          <w:sz w:val="28"/>
          <w:szCs w:val="28"/>
        </w:rPr>
      </w:pPr>
      <w:r>
        <w:rPr>
          <w:rFonts w:ascii="宋体" w:hAnsi="宋体" w:cs="Arial"/>
          <w:kern w:val="0"/>
          <w:sz w:val="28"/>
          <w:szCs w:val="28"/>
        </w:rPr>
        <w:t>The design and application of the rail transit signal control system is mainly composed of the ground train operation control system as the technical subject, which is composed of the physical combination</w:t>
      </w:r>
      <w:r>
        <w:rPr>
          <w:rFonts w:ascii="宋体" w:hAnsi="宋体" w:cs="Arial" w:hint="eastAsia"/>
          <w:kern w:val="0"/>
          <w:sz w:val="28"/>
          <w:szCs w:val="28"/>
        </w:rPr>
        <w:t xml:space="preserve"> </w:t>
      </w:r>
      <w:r>
        <w:rPr>
          <w:rFonts w:ascii="宋体" w:hAnsi="宋体" w:cs="宋体"/>
          <w:sz w:val="28"/>
          <w:szCs w:val="30"/>
        </w:rPr>
        <w:t>cabinet</w:t>
      </w:r>
      <w:r>
        <w:rPr>
          <w:rFonts w:ascii="宋体" w:hAnsi="宋体" w:cs="Arial"/>
          <w:kern w:val="0"/>
          <w:sz w:val="28"/>
          <w:szCs w:val="28"/>
        </w:rPr>
        <w:t xml:space="preserve"> of the rail transit signal control system and the signal master </w:t>
      </w:r>
      <w:proofErr w:type="spellStart"/>
      <w:r>
        <w:rPr>
          <w:rFonts w:ascii="宋体" w:hAnsi="宋体" w:cs="Arial"/>
          <w:kern w:val="0"/>
          <w:sz w:val="28"/>
          <w:szCs w:val="28"/>
        </w:rPr>
        <w:t>console.Rail</w:t>
      </w:r>
      <w:proofErr w:type="spellEnd"/>
      <w:r>
        <w:rPr>
          <w:rFonts w:ascii="宋体" w:hAnsi="宋体" w:cs="Arial"/>
          <w:kern w:val="0"/>
          <w:sz w:val="28"/>
          <w:szCs w:val="28"/>
        </w:rPr>
        <w:t xml:space="preserve"> transit signal control system physical units contain the train control center </w:t>
      </w:r>
      <w:proofErr w:type="spellStart"/>
      <w:r>
        <w:rPr>
          <w:rFonts w:ascii="宋体" w:hAnsi="宋体" w:cs="Arial"/>
          <w:kern w:val="0"/>
          <w:sz w:val="28"/>
          <w:szCs w:val="28"/>
        </w:rPr>
        <w:t>simulator,simulated</w:t>
      </w:r>
      <w:proofErr w:type="spellEnd"/>
      <w:r>
        <w:rPr>
          <w:rFonts w:ascii="宋体" w:hAnsi="宋体" w:cs="Arial"/>
          <w:kern w:val="0"/>
          <w:sz w:val="28"/>
          <w:szCs w:val="28"/>
        </w:rPr>
        <w:t xml:space="preserve"> orbit </w:t>
      </w:r>
      <w:r>
        <w:rPr>
          <w:rFonts w:ascii="宋体" w:hAnsi="宋体" w:cs="Arial" w:hint="eastAsia"/>
          <w:kern w:val="0"/>
          <w:sz w:val="28"/>
          <w:szCs w:val="28"/>
        </w:rPr>
        <w:t xml:space="preserve"> </w:t>
      </w:r>
      <w:r>
        <w:rPr>
          <w:rFonts w:ascii="宋体" w:hAnsi="宋体" w:cs="Arial"/>
          <w:kern w:val="0"/>
          <w:sz w:val="28"/>
          <w:szCs w:val="28"/>
        </w:rPr>
        <w:t>(8 sections),</w:t>
      </w:r>
      <w:r>
        <w:rPr>
          <w:rFonts w:ascii="宋体" w:hAnsi="宋体" w:cs="Arial" w:hint="eastAsia"/>
          <w:kern w:val="0"/>
          <w:sz w:val="28"/>
          <w:szCs w:val="28"/>
        </w:rPr>
        <w:t xml:space="preserve">a set of </w:t>
      </w:r>
      <w:r>
        <w:rPr>
          <w:rFonts w:ascii="宋体" w:hAnsi="宋体" w:cs="宋体"/>
          <w:sz w:val="28"/>
          <w:szCs w:val="30"/>
        </w:rPr>
        <w:t>equipment in the frequency shift cabinet</w:t>
      </w:r>
      <w:r>
        <w:rPr>
          <w:rFonts w:ascii="宋体" w:hAnsi="宋体" w:cs="Arial" w:hint="eastAsia"/>
          <w:kern w:val="0"/>
          <w:sz w:val="28"/>
          <w:szCs w:val="28"/>
        </w:rPr>
        <w:t xml:space="preserve"> </w:t>
      </w:r>
      <w:r>
        <w:rPr>
          <w:rFonts w:ascii="宋体" w:hAnsi="宋体" w:cs="Arial"/>
          <w:kern w:val="0"/>
          <w:sz w:val="28"/>
          <w:szCs w:val="28"/>
        </w:rPr>
        <w:t>(sender, receiver,</w:t>
      </w:r>
      <w:r>
        <w:rPr>
          <w:rFonts w:ascii="宋体" w:hAnsi="宋体" w:cs="Arial" w:hint="eastAsia"/>
          <w:kern w:val="0"/>
          <w:sz w:val="28"/>
          <w:szCs w:val="28"/>
        </w:rPr>
        <w:t xml:space="preserve"> </w:t>
      </w:r>
      <w:r>
        <w:rPr>
          <w:rFonts w:ascii="宋体" w:hAnsi="宋体" w:cs="Arial"/>
          <w:kern w:val="0"/>
          <w:sz w:val="28"/>
          <w:szCs w:val="28"/>
        </w:rPr>
        <w:t>attenuation</w:t>
      </w:r>
      <w:r>
        <w:rPr>
          <w:rFonts w:ascii="宋体" w:hAnsi="宋体" w:cs="Arial" w:hint="eastAsia"/>
          <w:kern w:val="0"/>
          <w:sz w:val="28"/>
          <w:szCs w:val="28"/>
        </w:rPr>
        <w:t xml:space="preserve"> device</w:t>
      </w:r>
      <w:r>
        <w:rPr>
          <w:rFonts w:ascii="宋体" w:hAnsi="宋体" w:cs="Arial"/>
          <w:kern w:val="0"/>
          <w:sz w:val="28"/>
          <w:szCs w:val="28"/>
        </w:rPr>
        <w:t>),lightning</w:t>
      </w:r>
      <w:r>
        <w:rPr>
          <w:rFonts w:ascii="宋体" w:hAnsi="宋体" w:cs="Arial" w:hint="eastAsia"/>
          <w:kern w:val="0"/>
          <w:sz w:val="28"/>
          <w:szCs w:val="28"/>
        </w:rPr>
        <w:t xml:space="preserve"> </w:t>
      </w:r>
      <w:r>
        <w:rPr>
          <w:rFonts w:ascii="宋体" w:hAnsi="宋体" w:cs="Arial"/>
          <w:kern w:val="0"/>
          <w:sz w:val="28"/>
          <w:szCs w:val="28"/>
        </w:rPr>
        <w:t xml:space="preserve">protection simulation network disk, </w:t>
      </w:r>
      <w:proofErr w:type="spellStart"/>
      <w:r>
        <w:rPr>
          <w:rFonts w:ascii="宋体" w:hAnsi="宋体" w:cs="Arial"/>
          <w:kern w:val="0"/>
          <w:sz w:val="28"/>
          <w:szCs w:val="28"/>
        </w:rPr>
        <w:t>relay</w:t>
      </w:r>
      <w:r>
        <w:rPr>
          <w:rFonts w:ascii="宋体" w:hAnsi="宋体" w:cs="Arial" w:hint="eastAsia"/>
          <w:kern w:val="0"/>
          <w:sz w:val="28"/>
          <w:szCs w:val="28"/>
        </w:rPr>
        <w:t>,</w:t>
      </w:r>
      <w:r>
        <w:rPr>
          <w:rFonts w:ascii="宋体" w:hAnsi="宋体" w:cs="宋体"/>
          <w:sz w:val="28"/>
          <w:szCs w:val="30"/>
        </w:rPr>
        <w:t>etc</w:t>
      </w:r>
      <w:r>
        <w:rPr>
          <w:rFonts w:ascii="宋体" w:hAnsi="宋体" w:cs="Arial"/>
          <w:kern w:val="0"/>
          <w:sz w:val="28"/>
          <w:szCs w:val="28"/>
        </w:rPr>
        <w:t>;The</w:t>
      </w:r>
      <w:proofErr w:type="spellEnd"/>
      <w:r>
        <w:rPr>
          <w:rFonts w:ascii="宋体" w:hAnsi="宋体" w:cs="Arial"/>
          <w:kern w:val="0"/>
          <w:sz w:val="28"/>
          <w:szCs w:val="28"/>
        </w:rPr>
        <w:t xml:space="preserve"> signal master console contains the analog system of the relevant signal equipment of the </w:t>
      </w:r>
      <w:r>
        <w:rPr>
          <w:rFonts w:ascii="宋体" w:hAnsi="宋体" w:cs="Arial" w:hint="eastAsia"/>
          <w:kern w:val="0"/>
          <w:sz w:val="28"/>
          <w:szCs w:val="28"/>
        </w:rPr>
        <w:t xml:space="preserve">train </w:t>
      </w:r>
      <w:r>
        <w:rPr>
          <w:rFonts w:ascii="宋体" w:hAnsi="宋体" w:cs="Arial"/>
          <w:kern w:val="0"/>
          <w:sz w:val="28"/>
          <w:szCs w:val="28"/>
        </w:rPr>
        <w:t xml:space="preserve">control center, the operating client of the </w:t>
      </w:r>
      <w:r>
        <w:rPr>
          <w:rFonts w:ascii="宋体" w:hAnsi="宋体" w:cs="Arial" w:hint="eastAsia"/>
          <w:kern w:val="0"/>
          <w:sz w:val="28"/>
          <w:szCs w:val="28"/>
        </w:rPr>
        <w:t xml:space="preserve">train </w:t>
      </w:r>
      <w:r>
        <w:rPr>
          <w:rFonts w:ascii="宋体" w:hAnsi="宋体" w:cs="Arial"/>
          <w:kern w:val="0"/>
          <w:sz w:val="28"/>
          <w:szCs w:val="28"/>
        </w:rPr>
        <w:t xml:space="preserve">control center, and the maintenance terminal of the rail transit signal control </w:t>
      </w:r>
      <w:proofErr w:type="spellStart"/>
      <w:r>
        <w:rPr>
          <w:rFonts w:ascii="宋体" w:hAnsi="宋体" w:cs="Arial"/>
          <w:kern w:val="0"/>
          <w:sz w:val="28"/>
          <w:szCs w:val="28"/>
        </w:rPr>
        <w:t>system.</w:t>
      </w:r>
      <w:r>
        <w:rPr>
          <w:rFonts w:ascii="宋体" w:hAnsi="宋体" w:cs="宋体"/>
          <w:sz w:val="28"/>
          <w:szCs w:val="30"/>
        </w:rPr>
        <w:t>Set</w:t>
      </w:r>
      <w:proofErr w:type="spellEnd"/>
      <w:r>
        <w:rPr>
          <w:rFonts w:ascii="宋体" w:hAnsi="宋体" w:cs="宋体"/>
          <w:sz w:val="28"/>
          <w:szCs w:val="30"/>
        </w:rPr>
        <w:t xml:space="preserve"> up the </w:t>
      </w:r>
      <w:r>
        <w:rPr>
          <w:rFonts w:ascii="宋体" w:hAnsi="宋体" w:cs="Arial" w:hint="eastAsia"/>
          <w:kern w:val="0"/>
          <w:sz w:val="28"/>
          <w:szCs w:val="28"/>
        </w:rPr>
        <w:t>rail</w:t>
      </w:r>
      <w:r>
        <w:rPr>
          <w:rFonts w:ascii="宋体" w:hAnsi="宋体" w:cs="Arial"/>
          <w:kern w:val="0"/>
          <w:sz w:val="28"/>
          <w:szCs w:val="28"/>
        </w:rPr>
        <w:t xml:space="preserve"> transit signal control system, </w:t>
      </w:r>
      <w:r>
        <w:rPr>
          <w:rFonts w:ascii="宋体" w:hAnsi="宋体" w:cs="宋体" w:hint="eastAsia"/>
          <w:sz w:val="28"/>
          <w:szCs w:val="30"/>
        </w:rPr>
        <w:t>r</w:t>
      </w:r>
      <w:r>
        <w:rPr>
          <w:rFonts w:ascii="宋体" w:hAnsi="宋体" w:cs="宋体"/>
          <w:sz w:val="28"/>
          <w:szCs w:val="30"/>
        </w:rPr>
        <w:t>ealize</w:t>
      </w:r>
      <w:r>
        <w:rPr>
          <w:rFonts w:ascii="宋体" w:hAnsi="宋体" w:cs="Arial"/>
          <w:kern w:val="0"/>
          <w:sz w:val="28"/>
          <w:szCs w:val="28"/>
        </w:rPr>
        <w:t xml:space="preserve"> the core functions of the train control center in the real standard (such as </w:t>
      </w:r>
      <w:r>
        <w:rPr>
          <w:rFonts w:ascii="宋体" w:hAnsi="宋体" w:cs="Arial" w:hint="eastAsia"/>
          <w:kern w:val="0"/>
          <w:sz w:val="28"/>
          <w:szCs w:val="28"/>
        </w:rPr>
        <w:t xml:space="preserve">three </w:t>
      </w:r>
      <w:r>
        <w:rPr>
          <w:rFonts w:ascii="宋体" w:hAnsi="宋体" w:cs="Arial"/>
          <w:kern w:val="0"/>
          <w:sz w:val="28"/>
          <w:szCs w:val="28"/>
        </w:rPr>
        <w:t>inspection</w:t>
      </w:r>
      <w:r>
        <w:rPr>
          <w:rFonts w:ascii="宋体" w:hAnsi="宋体" w:cs="Arial" w:hint="eastAsia"/>
          <w:kern w:val="0"/>
          <w:sz w:val="28"/>
          <w:szCs w:val="28"/>
        </w:rPr>
        <w:t>s</w:t>
      </w:r>
      <w:r>
        <w:rPr>
          <w:rFonts w:ascii="宋体" w:hAnsi="宋体" w:cs="Arial"/>
          <w:kern w:val="0"/>
          <w:sz w:val="28"/>
          <w:szCs w:val="28"/>
        </w:rPr>
        <w:t xml:space="preserve">, train control center in the initialization, change request, track circuit code control, track circuit analog and switch quantity data, real-time monitoring, CAN bus communication, </w:t>
      </w:r>
      <w:proofErr w:type="spellStart"/>
      <w:r>
        <w:rPr>
          <w:rFonts w:ascii="宋体" w:hAnsi="宋体" w:cs="Arial"/>
          <w:kern w:val="0"/>
          <w:sz w:val="28"/>
          <w:szCs w:val="28"/>
        </w:rPr>
        <w:t>etc</w:t>
      </w:r>
      <w:proofErr w:type="spellEnd"/>
      <w:r>
        <w:rPr>
          <w:rFonts w:ascii="宋体" w:hAnsi="宋体" w:cs="Arial"/>
          <w:kern w:val="0"/>
          <w:sz w:val="28"/>
          <w:szCs w:val="28"/>
        </w:rPr>
        <w:t>), let the students to master relevant technology through practice.</w:t>
      </w:r>
    </w:p>
    <w:bookmarkEnd w:id="18"/>
    <w:p w:rsidR="00C516E7" w:rsidRDefault="00DE1E2A">
      <w:pPr>
        <w:spacing w:line="560" w:lineRule="exact"/>
        <w:ind w:firstLine="560"/>
        <w:rPr>
          <w:rFonts w:ascii="宋体" w:hAnsi="宋体" w:cs="宋体"/>
          <w:sz w:val="28"/>
          <w:szCs w:val="30"/>
        </w:rPr>
      </w:pPr>
      <w:r>
        <w:rPr>
          <w:rFonts w:ascii="宋体" w:hAnsi="宋体" w:cs="宋体" w:hint="eastAsia"/>
          <w:sz w:val="28"/>
          <w:szCs w:val="30"/>
        </w:rPr>
        <w:t>竞赛内容主要包括：</w:t>
      </w:r>
    </w:p>
    <w:p w:rsidR="00C516E7" w:rsidRDefault="00DE1E2A">
      <w:pPr>
        <w:pStyle w:val="2"/>
        <w:spacing w:before="156"/>
      </w:pPr>
      <w:r>
        <w:rPr>
          <w:rFonts w:hint="eastAsia"/>
        </w:rPr>
        <w:lastRenderedPageBreak/>
        <w:t>列控中心、移频柜内设备、模拟环境等信号系统逻辑关系设计</w:t>
      </w:r>
    </w:p>
    <w:p w:rsidR="00C516E7" w:rsidRDefault="00DE1E2A">
      <w:pPr>
        <w:spacing w:line="560" w:lineRule="exact"/>
        <w:ind w:firstLine="560"/>
        <w:rPr>
          <w:rFonts w:ascii="宋体" w:hAnsi="宋体" w:cs="宋体"/>
          <w:sz w:val="28"/>
          <w:szCs w:val="30"/>
        </w:rPr>
      </w:pPr>
      <w:r>
        <w:rPr>
          <w:rFonts w:ascii="宋体" w:hAnsi="宋体" w:cs="宋体" w:hint="eastAsia"/>
          <w:sz w:val="28"/>
          <w:szCs w:val="30"/>
        </w:rPr>
        <w:t>根据提供的轨道交通信号系统使用场景，在</w:t>
      </w:r>
      <w:r>
        <w:rPr>
          <w:rFonts w:ascii="宋体" w:hAnsi="宋体" w:cs="Arial" w:hint="eastAsia"/>
          <w:kern w:val="0"/>
          <w:sz w:val="28"/>
          <w:szCs w:val="30"/>
        </w:rPr>
        <w:t>信号主控制台上设计各信号设备所对应的位置和逻辑关系。</w:t>
      </w:r>
    </w:p>
    <w:p w:rsidR="00C516E7" w:rsidRDefault="00DE1E2A">
      <w:pPr>
        <w:pStyle w:val="2"/>
        <w:spacing w:before="156"/>
      </w:pPr>
      <w:r>
        <w:rPr>
          <w:rFonts w:hint="eastAsia"/>
        </w:rPr>
        <w:t>信号控制系统组合内部安装、配线、焊接、调试、测量和分析</w:t>
      </w:r>
    </w:p>
    <w:p w:rsidR="00C516E7" w:rsidRDefault="00DE1E2A">
      <w:pPr>
        <w:spacing w:line="560" w:lineRule="exact"/>
        <w:ind w:firstLine="560"/>
        <w:rPr>
          <w:rFonts w:ascii="宋体" w:hAnsi="宋体" w:cs="宋体"/>
          <w:sz w:val="28"/>
          <w:szCs w:val="30"/>
        </w:rPr>
      </w:pPr>
      <w:r>
        <w:rPr>
          <w:rFonts w:ascii="宋体" w:hAnsi="宋体" w:cs="宋体" w:hint="eastAsia"/>
          <w:sz w:val="28"/>
          <w:szCs w:val="30"/>
        </w:rPr>
        <w:t>根据提供的电路原理图和设备组合内部配线图，按照信号设备施工标准和要求进行安装、更换和配线，按规定工艺进行焊接，根据要求进行通电试验和调试。</w:t>
      </w:r>
    </w:p>
    <w:p w:rsidR="00C516E7" w:rsidRDefault="00DE1E2A">
      <w:pPr>
        <w:pStyle w:val="2"/>
        <w:spacing w:before="156"/>
      </w:pPr>
      <w:r>
        <w:rPr>
          <w:rFonts w:hint="eastAsia"/>
        </w:rPr>
        <w:t>完成信号控制系统的故障检测与处理</w:t>
      </w:r>
    </w:p>
    <w:p w:rsidR="00C516E7" w:rsidRDefault="00DE1E2A">
      <w:pPr>
        <w:spacing w:line="560" w:lineRule="exact"/>
        <w:ind w:firstLine="560"/>
        <w:rPr>
          <w:rFonts w:ascii="宋体" w:hAnsi="宋体" w:cs="宋体"/>
          <w:sz w:val="28"/>
          <w:szCs w:val="30"/>
        </w:rPr>
      </w:pPr>
      <w:r>
        <w:rPr>
          <w:rFonts w:ascii="宋体" w:hAnsi="宋体" w:cs="宋体" w:hint="eastAsia"/>
          <w:sz w:val="28"/>
          <w:szCs w:val="30"/>
        </w:rPr>
        <w:t>学生通过观察系统故障现象、分析故障原因、用测试工具查找故障点并处理故障。</w:t>
      </w:r>
    </w:p>
    <w:p w:rsidR="00C516E7" w:rsidRDefault="00DE1E2A">
      <w:pPr>
        <w:pStyle w:val="2"/>
        <w:spacing w:before="156"/>
      </w:pPr>
      <w:r>
        <w:rPr>
          <w:rFonts w:hint="eastAsia"/>
        </w:rPr>
        <w:t>信号控制系统的综合应用</w:t>
      </w:r>
    </w:p>
    <w:p w:rsidR="00C516E7" w:rsidRDefault="00DE1E2A">
      <w:pPr>
        <w:spacing w:line="560" w:lineRule="exact"/>
        <w:ind w:firstLine="560"/>
        <w:rPr>
          <w:rFonts w:ascii="宋体" w:hAnsi="宋体" w:cs="宋体"/>
          <w:sz w:val="28"/>
          <w:szCs w:val="30"/>
        </w:rPr>
      </w:pPr>
      <w:r>
        <w:rPr>
          <w:rFonts w:ascii="宋体" w:hAnsi="宋体" w:cs="宋体" w:hint="eastAsia"/>
          <w:sz w:val="28"/>
          <w:szCs w:val="30"/>
        </w:rPr>
        <w:t>学生按照要求，完成特定场景的应用。通过操作模拟列控中心、模拟移频柜、轨道和列车等设备实现场景的演变过程。</w:t>
      </w:r>
    </w:p>
    <w:p w:rsidR="00C516E7" w:rsidRDefault="00DE1E2A">
      <w:pPr>
        <w:pStyle w:val="2"/>
        <w:spacing w:before="156"/>
      </w:pPr>
      <w:r>
        <w:rPr>
          <w:rFonts w:hint="eastAsia"/>
        </w:rPr>
        <w:t>工作过程记录、撰写工作报告</w:t>
      </w:r>
    </w:p>
    <w:p w:rsidR="00C516E7" w:rsidRDefault="00DE1E2A">
      <w:pPr>
        <w:spacing w:line="560" w:lineRule="exact"/>
        <w:ind w:firstLine="560"/>
        <w:rPr>
          <w:rFonts w:ascii="宋体" w:hAnsi="宋体" w:cs="宋体"/>
          <w:sz w:val="28"/>
          <w:szCs w:val="30"/>
        </w:rPr>
      </w:pPr>
      <w:r>
        <w:rPr>
          <w:rFonts w:ascii="宋体" w:hAnsi="宋体" w:cs="宋体" w:hint="eastAsia"/>
          <w:sz w:val="28"/>
          <w:szCs w:val="30"/>
        </w:rPr>
        <w:t>对整个工作过程进行记录，并按要求撰写工作报告，考核学生对工作过程的记录、分析和总结能力。</w:t>
      </w:r>
    </w:p>
    <w:p w:rsidR="00C516E7" w:rsidRDefault="00DE1E2A">
      <w:pPr>
        <w:spacing w:line="560" w:lineRule="exact"/>
        <w:ind w:firstLine="560"/>
        <w:rPr>
          <w:rFonts w:ascii="宋体" w:hAnsi="宋体" w:cs="宋体"/>
          <w:sz w:val="28"/>
          <w:szCs w:val="30"/>
        </w:rPr>
      </w:pPr>
      <w:r>
        <w:rPr>
          <w:rFonts w:ascii="宋体" w:hAnsi="宋体" w:cs="宋体"/>
          <w:sz w:val="28"/>
          <w:szCs w:val="30"/>
        </w:rPr>
        <w:t>The competition includes:</w:t>
      </w:r>
    </w:p>
    <w:p w:rsidR="00C516E7" w:rsidRDefault="00DE1E2A">
      <w:pPr>
        <w:spacing w:line="560" w:lineRule="exact"/>
        <w:ind w:firstLine="560"/>
        <w:rPr>
          <w:rFonts w:ascii="宋体" w:hAnsi="宋体" w:cs="宋体"/>
          <w:sz w:val="28"/>
          <w:szCs w:val="30"/>
        </w:rPr>
      </w:pPr>
      <w:r>
        <w:rPr>
          <w:rFonts w:ascii="宋体" w:hAnsi="宋体" w:cs="宋体"/>
          <w:sz w:val="28"/>
          <w:szCs w:val="30"/>
        </w:rPr>
        <w:t>(</w:t>
      </w:r>
      <w:r>
        <w:rPr>
          <w:rFonts w:ascii="宋体" w:hAnsi="宋体" w:cs="宋体" w:hint="eastAsia"/>
          <w:sz w:val="28"/>
          <w:szCs w:val="30"/>
        </w:rPr>
        <w:t>1</w:t>
      </w:r>
      <w:r>
        <w:rPr>
          <w:rFonts w:ascii="宋体" w:hAnsi="宋体" w:cs="宋体"/>
          <w:sz w:val="28"/>
          <w:szCs w:val="30"/>
        </w:rPr>
        <w:t xml:space="preserve">) complete the design of the logic relation of the signal system such as the </w:t>
      </w:r>
      <w:r>
        <w:rPr>
          <w:rFonts w:ascii="宋体" w:hAnsi="宋体" w:cs="宋体" w:hint="eastAsia"/>
          <w:sz w:val="28"/>
          <w:szCs w:val="30"/>
        </w:rPr>
        <w:t>train</w:t>
      </w:r>
      <w:r>
        <w:rPr>
          <w:rFonts w:ascii="宋体" w:hAnsi="宋体" w:cs="宋体"/>
          <w:sz w:val="28"/>
          <w:szCs w:val="30"/>
        </w:rPr>
        <w:t xml:space="preserve"> control center, the equipment in the frequency shift cabinet and the simulation environment</w:t>
      </w:r>
    </w:p>
    <w:p w:rsidR="00C516E7" w:rsidRDefault="00DE1E2A">
      <w:pPr>
        <w:spacing w:line="560" w:lineRule="exact"/>
        <w:ind w:firstLine="560"/>
        <w:rPr>
          <w:rFonts w:ascii="宋体" w:hAnsi="宋体" w:cs="宋体"/>
          <w:sz w:val="28"/>
          <w:szCs w:val="30"/>
        </w:rPr>
      </w:pPr>
      <w:r>
        <w:rPr>
          <w:rFonts w:ascii="宋体" w:hAnsi="宋体" w:cs="宋体"/>
          <w:sz w:val="28"/>
          <w:szCs w:val="30"/>
        </w:rPr>
        <w:t>According to the provided</w:t>
      </w:r>
      <w:r>
        <w:rPr>
          <w:rFonts w:ascii="宋体" w:hAnsi="宋体" w:cs="宋体" w:hint="eastAsia"/>
          <w:sz w:val="28"/>
          <w:szCs w:val="30"/>
        </w:rPr>
        <w:t xml:space="preserve"> u</w:t>
      </w:r>
      <w:r>
        <w:rPr>
          <w:rFonts w:ascii="宋体" w:hAnsi="宋体" w:cs="宋体"/>
          <w:sz w:val="28"/>
          <w:szCs w:val="30"/>
        </w:rPr>
        <w:t xml:space="preserve">sage scenarios of the  rail </w:t>
      </w:r>
      <w:r>
        <w:rPr>
          <w:rFonts w:ascii="宋体" w:hAnsi="宋体" w:cs="宋体"/>
          <w:sz w:val="28"/>
          <w:szCs w:val="30"/>
        </w:rPr>
        <w:lastRenderedPageBreak/>
        <w:t>transit signal system, the position and logical relation of each signal equipment are designed on the main control stage of the signal.</w:t>
      </w:r>
    </w:p>
    <w:p w:rsidR="00C516E7" w:rsidRDefault="00DE1E2A">
      <w:pPr>
        <w:spacing w:line="560" w:lineRule="exact"/>
        <w:ind w:firstLine="560"/>
        <w:rPr>
          <w:rFonts w:ascii="宋体" w:hAnsi="宋体" w:cs="宋体"/>
          <w:sz w:val="28"/>
          <w:szCs w:val="30"/>
        </w:rPr>
      </w:pPr>
      <w:r>
        <w:rPr>
          <w:rFonts w:ascii="宋体" w:hAnsi="宋体" w:cs="宋体"/>
          <w:sz w:val="28"/>
          <w:szCs w:val="30"/>
        </w:rPr>
        <w:t>(2) complete the internal installation, wiring, welding, debugging, measurement and analysis of the signal control system</w:t>
      </w:r>
    </w:p>
    <w:p w:rsidR="00C516E7" w:rsidRDefault="00DE1E2A">
      <w:pPr>
        <w:spacing w:line="560" w:lineRule="exact"/>
        <w:ind w:firstLine="560"/>
        <w:rPr>
          <w:rFonts w:ascii="宋体" w:hAnsi="宋体" w:cs="宋体"/>
          <w:sz w:val="28"/>
          <w:szCs w:val="30"/>
        </w:rPr>
      </w:pPr>
      <w:r>
        <w:rPr>
          <w:rFonts w:ascii="宋体" w:hAnsi="宋体" w:cs="宋体"/>
          <w:sz w:val="28"/>
          <w:szCs w:val="30"/>
        </w:rPr>
        <w:t>According to the circuit principle diagram and equipment internal wiring diagram, according to the construction standards and requirements for signal equipment installation, replacement and wiring, welding process according to regulations, electricity experiment was carried out according to the requirement and debugging.</w:t>
      </w:r>
    </w:p>
    <w:p w:rsidR="00C516E7" w:rsidRDefault="00DE1E2A">
      <w:pPr>
        <w:spacing w:line="560" w:lineRule="exact"/>
        <w:ind w:firstLine="560"/>
        <w:rPr>
          <w:rFonts w:ascii="宋体" w:hAnsi="宋体" w:cs="宋体"/>
          <w:sz w:val="28"/>
          <w:szCs w:val="30"/>
        </w:rPr>
      </w:pPr>
      <w:r>
        <w:rPr>
          <w:rFonts w:ascii="宋体" w:hAnsi="宋体" w:cs="宋体"/>
          <w:sz w:val="28"/>
          <w:szCs w:val="30"/>
        </w:rPr>
        <w:t>(3)complete the fault detection and processing of signal control system</w:t>
      </w:r>
    </w:p>
    <w:p w:rsidR="00C516E7" w:rsidRDefault="00DE1E2A">
      <w:pPr>
        <w:spacing w:line="560" w:lineRule="exact"/>
        <w:ind w:firstLine="560"/>
        <w:rPr>
          <w:rFonts w:ascii="宋体" w:hAnsi="宋体" w:cs="宋体"/>
          <w:sz w:val="28"/>
          <w:szCs w:val="30"/>
        </w:rPr>
      </w:pPr>
      <w:r>
        <w:rPr>
          <w:rFonts w:ascii="宋体" w:hAnsi="宋体" w:cs="宋体"/>
          <w:sz w:val="28"/>
          <w:szCs w:val="30"/>
        </w:rPr>
        <w:t>Through observing system failure, analyzing the cause of failure, and using the test tool to find the failure point and handle the fault.</w:t>
      </w:r>
    </w:p>
    <w:p w:rsidR="00C516E7" w:rsidRDefault="00DE1E2A">
      <w:pPr>
        <w:spacing w:line="560" w:lineRule="exact"/>
        <w:ind w:firstLine="560"/>
        <w:rPr>
          <w:rFonts w:ascii="宋体" w:hAnsi="宋体" w:cs="宋体"/>
          <w:sz w:val="28"/>
          <w:szCs w:val="30"/>
        </w:rPr>
      </w:pPr>
      <w:r>
        <w:rPr>
          <w:rFonts w:ascii="宋体" w:hAnsi="宋体" w:cs="宋体"/>
          <w:sz w:val="28"/>
          <w:szCs w:val="30"/>
        </w:rPr>
        <w:t>(4) complete the integrated application of signal control system</w:t>
      </w:r>
    </w:p>
    <w:p w:rsidR="00C516E7" w:rsidRDefault="00DE1E2A">
      <w:pPr>
        <w:spacing w:line="560" w:lineRule="exact"/>
        <w:ind w:firstLine="560"/>
        <w:rPr>
          <w:rFonts w:ascii="宋体" w:hAnsi="宋体" w:cs="宋体"/>
          <w:sz w:val="28"/>
          <w:szCs w:val="30"/>
        </w:rPr>
      </w:pPr>
      <w:r>
        <w:rPr>
          <w:rFonts w:ascii="宋体" w:hAnsi="宋体" w:cs="宋体"/>
          <w:sz w:val="28"/>
          <w:szCs w:val="30"/>
        </w:rPr>
        <w:t xml:space="preserve">Students are required to complete specific </w:t>
      </w:r>
      <w:proofErr w:type="spellStart"/>
      <w:r>
        <w:rPr>
          <w:rFonts w:ascii="宋体" w:hAnsi="宋体" w:cs="宋体"/>
          <w:sz w:val="28"/>
          <w:szCs w:val="30"/>
        </w:rPr>
        <w:t>scenarios.The</w:t>
      </w:r>
      <w:proofErr w:type="spellEnd"/>
      <w:r>
        <w:rPr>
          <w:rFonts w:ascii="宋体" w:hAnsi="宋体" w:cs="宋体"/>
          <w:sz w:val="28"/>
          <w:szCs w:val="30"/>
        </w:rPr>
        <w:t xml:space="preserve"> evolution process of the scene is realized through the operation of the simulated </w:t>
      </w:r>
      <w:r>
        <w:rPr>
          <w:rFonts w:ascii="宋体" w:hAnsi="宋体" w:cs="宋体" w:hint="eastAsia"/>
          <w:sz w:val="28"/>
          <w:szCs w:val="30"/>
        </w:rPr>
        <w:t xml:space="preserve"> </w:t>
      </w:r>
      <w:r>
        <w:rPr>
          <w:rFonts w:ascii="宋体" w:hAnsi="宋体" w:cs="宋体"/>
          <w:sz w:val="28"/>
          <w:szCs w:val="30"/>
        </w:rPr>
        <w:t>train control center, the simulated frequency shift ark, the orbit and the train.</w:t>
      </w:r>
    </w:p>
    <w:p w:rsidR="00C516E7" w:rsidRDefault="00DE1E2A">
      <w:pPr>
        <w:spacing w:line="560" w:lineRule="exact"/>
        <w:ind w:firstLine="560"/>
        <w:rPr>
          <w:rFonts w:ascii="宋体" w:hAnsi="宋体" w:cs="宋体"/>
          <w:sz w:val="28"/>
          <w:szCs w:val="30"/>
        </w:rPr>
      </w:pPr>
      <w:r>
        <w:rPr>
          <w:rFonts w:ascii="宋体" w:hAnsi="宋体" w:cs="宋体"/>
          <w:sz w:val="28"/>
          <w:szCs w:val="30"/>
        </w:rPr>
        <w:t xml:space="preserve">(5) complete the working process record and write the work </w:t>
      </w:r>
      <w:r>
        <w:rPr>
          <w:rFonts w:ascii="宋体" w:hAnsi="宋体" w:cs="宋体"/>
          <w:sz w:val="28"/>
          <w:szCs w:val="30"/>
        </w:rPr>
        <w:lastRenderedPageBreak/>
        <w:t>report</w:t>
      </w:r>
    </w:p>
    <w:p w:rsidR="00C516E7" w:rsidRDefault="00DE1E2A">
      <w:pPr>
        <w:spacing w:line="560" w:lineRule="exact"/>
        <w:ind w:firstLine="560"/>
        <w:rPr>
          <w:rFonts w:ascii="宋体" w:hAnsi="宋体" w:cs="宋体"/>
          <w:sz w:val="28"/>
          <w:szCs w:val="30"/>
        </w:rPr>
      </w:pPr>
      <w:r>
        <w:rPr>
          <w:rFonts w:ascii="宋体" w:hAnsi="宋体" w:cs="宋体"/>
          <w:sz w:val="28"/>
          <w:szCs w:val="30"/>
        </w:rPr>
        <w:t>Record the whole work process and write the work report according to the requirements, and assess the students' ability to record, analyze and summarize the work process.</w:t>
      </w:r>
    </w:p>
    <w:p w:rsidR="00C516E7" w:rsidRDefault="00DE1E2A">
      <w:pPr>
        <w:pStyle w:val="1"/>
      </w:pPr>
      <w:bookmarkStart w:id="19" w:name="_Toc491101530"/>
      <w:r>
        <w:t>竞赛方式（含组队要求、是否邀请境外代表队参赛）</w:t>
      </w:r>
      <w:bookmarkEnd w:id="19"/>
    </w:p>
    <w:p w:rsidR="00C516E7" w:rsidRDefault="00DE1E2A">
      <w:pPr>
        <w:snapToGrid w:val="0"/>
        <w:spacing w:line="560" w:lineRule="exact"/>
        <w:ind w:firstLine="560"/>
        <w:rPr>
          <w:rFonts w:ascii="宋体" w:hAnsi="宋体" w:cs="宋体"/>
          <w:sz w:val="28"/>
          <w:szCs w:val="30"/>
        </w:rPr>
      </w:pPr>
      <w:r>
        <w:rPr>
          <w:rFonts w:ascii="宋体" w:hAnsi="宋体" w:cs="宋体"/>
          <w:sz w:val="28"/>
          <w:szCs w:val="30"/>
        </w:rPr>
        <w:t>参考《201</w:t>
      </w:r>
      <w:r>
        <w:rPr>
          <w:rFonts w:ascii="宋体" w:hAnsi="宋体" w:cs="宋体" w:hint="eastAsia"/>
          <w:sz w:val="28"/>
          <w:szCs w:val="30"/>
        </w:rPr>
        <w:t>7</w:t>
      </w:r>
      <w:r>
        <w:rPr>
          <w:rFonts w:ascii="宋体" w:hAnsi="宋体" w:cs="宋体"/>
          <w:sz w:val="28"/>
          <w:szCs w:val="30"/>
        </w:rPr>
        <w:t>年全国职业院校技能大赛参赛报名办法》的有关要求</w:t>
      </w:r>
      <w:r>
        <w:rPr>
          <w:rFonts w:ascii="宋体" w:hAnsi="宋体" w:cs="宋体" w:hint="eastAsia"/>
          <w:sz w:val="28"/>
          <w:szCs w:val="30"/>
        </w:rPr>
        <w:t>，</w:t>
      </w:r>
      <w:r>
        <w:rPr>
          <w:rFonts w:ascii="宋体" w:hAnsi="宋体" w:cs="宋体"/>
          <w:sz w:val="28"/>
          <w:szCs w:val="30"/>
        </w:rPr>
        <w:t>具体计划如下</w:t>
      </w:r>
      <w:r>
        <w:rPr>
          <w:rFonts w:ascii="宋体" w:hAnsi="宋体" w:cs="宋体" w:hint="eastAsia"/>
          <w:sz w:val="28"/>
          <w:szCs w:val="30"/>
        </w:rPr>
        <w:t>：</w:t>
      </w:r>
    </w:p>
    <w:p w:rsidR="00C516E7" w:rsidRDefault="00DE1E2A">
      <w:pPr>
        <w:pStyle w:val="11"/>
        <w:spacing w:line="560" w:lineRule="exact"/>
        <w:ind w:firstLineChars="0" w:firstLine="0"/>
        <w:jc w:val="left"/>
        <w:rPr>
          <w:rFonts w:ascii="宋体" w:hAnsi="宋体" w:cs="宋体"/>
          <w:sz w:val="28"/>
          <w:szCs w:val="30"/>
        </w:rPr>
      </w:pPr>
      <w:r>
        <w:rPr>
          <w:rFonts w:ascii="宋体" w:hAnsi="宋体" w:cs="宋体" w:hint="eastAsia"/>
          <w:sz w:val="28"/>
          <w:szCs w:val="30"/>
        </w:rPr>
        <w:t>（1）轨道交通信号控制系统设计与应用赛项采取团体比赛形式。</w:t>
      </w:r>
    </w:p>
    <w:p w:rsidR="00C516E7" w:rsidRDefault="00DE1E2A">
      <w:pPr>
        <w:pStyle w:val="11"/>
        <w:spacing w:line="560" w:lineRule="exact"/>
        <w:ind w:firstLineChars="0" w:firstLine="0"/>
        <w:jc w:val="left"/>
        <w:rPr>
          <w:rFonts w:ascii="宋体" w:hAnsi="宋体" w:cs="宋体"/>
          <w:sz w:val="28"/>
          <w:szCs w:val="30"/>
        </w:rPr>
      </w:pPr>
      <w:r>
        <w:rPr>
          <w:rFonts w:ascii="宋体" w:hAnsi="宋体" w:cs="宋体" w:hint="eastAsia"/>
          <w:sz w:val="28"/>
          <w:szCs w:val="30"/>
        </w:rPr>
        <w:t>（2）不得跨校组队，同一学校报名参赛队不超过1支。</w:t>
      </w:r>
    </w:p>
    <w:p w:rsidR="00C516E7" w:rsidRDefault="00DE1E2A">
      <w:pPr>
        <w:pStyle w:val="11"/>
        <w:spacing w:line="560" w:lineRule="exact"/>
        <w:ind w:firstLineChars="0" w:firstLine="0"/>
        <w:jc w:val="left"/>
        <w:rPr>
          <w:rFonts w:ascii="宋体" w:hAnsi="宋体" w:cs="宋体"/>
          <w:sz w:val="28"/>
          <w:szCs w:val="30"/>
        </w:rPr>
      </w:pPr>
      <w:r>
        <w:rPr>
          <w:rFonts w:ascii="宋体" w:hAnsi="宋体" w:cs="宋体" w:hint="eastAsia"/>
          <w:sz w:val="28"/>
          <w:szCs w:val="30"/>
        </w:rPr>
        <w:t>（3）竞赛分预赛和决赛两个阶段。预赛由各省、自治区、直辖市等有关部门自行组织，决赛由2018年全国职业院校技能大赛组委会统一组织。</w:t>
      </w:r>
    </w:p>
    <w:p w:rsidR="00C516E7" w:rsidRDefault="00DE1E2A">
      <w:pPr>
        <w:pStyle w:val="11"/>
        <w:spacing w:line="560" w:lineRule="exact"/>
        <w:ind w:firstLineChars="0" w:firstLine="0"/>
        <w:jc w:val="left"/>
        <w:rPr>
          <w:rFonts w:ascii="宋体" w:hAnsi="宋体" w:cs="宋体"/>
          <w:sz w:val="28"/>
          <w:szCs w:val="30"/>
        </w:rPr>
      </w:pPr>
      <w:r>
        <w:rPr>
          <w:rFonts w:ascii="宋体" w:hAnsi="宋体" w:cs="宋体" w:hint="eastAsia"/>
          <w:sz w:val="28"/>
          <w:szCs w:val="30"/>
        </w:rPr>
        <w:t>（4）报名方式以省、自治区、直辖市为单位组织报名参赛。报名通过全国职业院校技能大赛网络报名系统统一进行。</w:t>
      </w:r>
    </w:p>
    <w:p w:rsidR="00C516E7" w:rsidRDefault="00DE1E2A">
      <w:pPr>
        <w:pStyle w:val="11"/>
        <w:spacing w:line="560" w:lineRule="exact"/>
        <w:ind w:firstLineChars="0" w:firstLine="0"/>
        <w:jc w:val="left"/>
        <w:rPr>
          <w:rFonts w:ascii="宋体" w:hAnsi="宋体" w:cs="宋体"/>
          <w:sz w:val="28"/>
          <w:szCs w:val="30"/>
        </w:rPr>
      </w:pPr>
      <w:r>
        <w:rPr>
          <w:rFonts w:ascii="宋体" w:hAnsi="宋体" w:cs="宋体" w:hint="eastAsia"/>
          <w:sz w:val="28"/>
          <w:szCs w:val="30"/>
        </w:rPr>
        <w:t>（5）每个参赛队由</w:t>
      </w:r>
      <w:r>
        <w:rPr>
          <w:rFonts w:ascii="宋体" w:hAnsi="宋体" w:cs="宋体"/>
          <w:sz w:val="28"/>
          <w:szCs w:val="30"/>
        </w:rPr>
        <w:t>3</w:t>
      </w:r>
      <w:r>
        <w:rPr>
          <w:rFonts w:ascii="宋体" w:hAnsi="宋体" w:cs="宋体" w:hint="eastAsia"/>
          <w:sz w:val="28"/>
          <w:szCs w:val="30"/>
        </w:rPr>
        <w:t>名选手（设场上队长1名）和1-2名指导教师组成。参赛选手须为全日制在籍学生，选手年龄须不超过25周岁；指导教师须为本校专兼职教师。</w:t>
      </w:r>
    </w:p>
    <w:p w:rsidR="00C516E7" w:rsidRDefault="00DE1E2A">
      <w:pPr>
        <w:pStyle w:val="11"/>
        <w:spacing w:line="560" w:lineRule="exact"/>
        <w:ind w:firstLineChars="0" w:firstLine="0"/>
        <w:jc w:val="left"/>
        <w:rPr>
          <w:rFonts w:ascii="宋体" w:hAnsi="宋体" w:cs="宋体"/>
          <w:sz w:val="28"/>
          <w:szCs w:val="30"/>
        </w:rPr>
      </w:pPr>
      <w:r>
        <w:rPr>
          <w:rFonts w:ascii="宋体" w:hAnsi="宋体" w:cs="宋体" w:hint="eastAsia"/>
          <w:sz w:val="28"/>
          <w:szCs w:val="30"/>
        </w:rPr>
        <w:t>（6）3名选手在竞赛现场按照竞赛任务要求，相互配合完成比赛任务。</w:t>
      </w:r>
    </w:p>
    <w:p w:rsidR="00C516E7" w:rsidRDefault="00DE1E2A">
      <w:pPr>
        <w:pStyle w:val="11"/>
        <w:spacing w:line="560" w:lineRule="exact"/>
        <w:ind w:firstLineChars="0" w:firstLine="0"/>
        <w:jc w:val="left"/>
        <w:rPr>
          <w:rFonts w:ascii="宋体" w:hAnsi="宋体" w:cs="宋体"/>
          <w:sz w:val="28"/>
          <w:szCs w:val="30"/>
        </w:rPr>
      </w:pPr>
      <w:r>
        <w:rPr>
          <w:rFonts w:ascii="宋体" w:hAnsi="宋体" w:cs="宋体" w:hint="eastAsia"/>
          <w:sz w:val="28"/>
          <w:szCs w:val="30"/>
        </w:rPr>
        <w:t>（7）本赛项暂不邀请境外代表队参赛。</w:t>
      </w:r>
    </w:p>
    <w:p w:rsidR="00C516E7" w:rsidRDefault="00DE1E2A">
      <w:pPr>
        <w:pStyle w:val="1"/>
      </w:pPr>
      <w:bookmarkStart w:id="20" w:name="_Toc491101531"/>
      <w:r>
        <w:t>竞赛时间安排与流程</w:t>
      </w:r>
      <w:bookmarkEnd w:id="20"/>
    </w:p>
    <w:p w:rsidR="00C516E7" w:rsidRDefault="00DE1E2A">
      <w:pPr>
        <w:pStyle w:val="2"/>
        <w:spacing w:before="156"/>
      </w:pPr>
      <w:bookmarkStart w:id="21" w:name="_Toc491101532"/>
      <w:r>
        <w:rPr>
          <w:rFonts w:hint="eastAsia"/>
        </w:rPr>
        <w:t>时间安排</w:t>
      </w:r>
      <w:bookmarkEnd w:id="21"/>
    </w:p>
    <w:p w:rsidR="00C516E7" w:rsidRDefault="00DE1E2A">
      <w:pPr>
        <w:spacing w:line="560" w:lineRule="exact"/>
        <w:ind w:leftChars="300" w:left="720" w:firstLine="560"/>
        <w:rPr>
          <w:rFonts w:ascii="宋体" w:hAnsi="宋体" w:cs="宋体"/>
          <w:sz w:val="28"/>
          <w:szCs w:val="30"/>
        </w:rPr>
      </w:pPr>
      <w:r>
        <w:rPr>
          <w:rFonts w:ascii="宋体" w:hAnsi="宋体" w:cs="宋体" w:hint="eastAsia"/>
          <w:sz w:val="28"/>
          <w:szCs w:val="30"/>
        </w:rPr>
        <w:t>时间安排：</w:t>
      </w:r>
      <w:r w:rsidR="00BA707B">
        <w:rPr>
          <w:rFonts w:ascii="宋体" w:hAnsi="宋体" w:cs="宋体" w:hint="eastAsia"/>
          <w:sz w:val="28"/>
          <w:szCs w:val="30"/>
        </w:rPr>
        <w:t>3</w:t>
      </w:r>
      <w:r>
        <w:rPr>
          <w:rFonts w:ascii="宋体" w:hAnsi="宋体" w:cs="宋体" w:hint="eastAsia"/>
          <w:sz w:val="28"/>
          <w:szCs w:val="30"/>
        </w:rPr>
        <w:t>个小时</w:t>
      </w:r>
    </w:p>
    <w:p w:rsidR="00C516E7" w:rsidRDefault="00DE1E2A">
      <w:pPr>
        <w:pStyle w:val="2"/>
        <w:spacing w:before="156"/>
      </w:pPr>
      <w:bookmarkStart w:id="22" w:name="_Toc491101533"/>
      <w:r>
        <w:rPr>
          <w:rFonts w:hint="eastAsia"/>
        </w:rPr>
        <w:lastRenderedPageBreak/>
        <w:t>竞赛时间</w:t>
      </w:r>
      <w:r>
        <w:t>安排及其</w:t>
      </w:r>
      <w:r>
        <w:rPr>
          <w:rFonts w:hint="eastAsia"/>
        </w:rPr>
        <w:t>流程图</w:t>
      </w:r>
      <w:bookmarkEnd w:id="22"/>
    </w:p>
    <w:tbl>
      <w:tblPr>
        <w:tblW w:w="8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1"/>
        <w:gridCol w:w="1798"/>
        <w:gridCol w:w="4771"/>
      </w:tblGrid>
      <w:tr w:rsidR="00C516E7">
        <w:trPr>
          <w:trHeight w:val="525"/>
        </w:trPr>
        <w:tc>
          <w:tcPr>
            <w:tcW w:w="1571" w:type="dxa"/>
            <w:shd w:val="clear" w:color="auto" w:fill="FFFFFF"/>
            <w:vAlign w:val="center"/>
          </w:tcPr>
          <w:p w:rsidR="00C516E7" w:rsidRDefault="00DE1E2A">
            <w:pPr>
              <w:ind w:firstLineChars="0" w:firstLine="0"/>
              <w:jc w:val="center"/>
              <w:rPr>
                <w:rFonts w:ascii="仿宋_GB2312" w:eastAsia="仿宋_GB2312" w:hAnsi="仿宋"/>
                <w:b/>
                <w:bCs/>
              </w:rPr>
            </w:pPr>
            <w:r>
              <w:rPr>
                <w:rFonts w:ascii="仿宋_GB2312" w:eastAsia="仿宋_GB2312" w:hAnsi="仿宋" w:hint="eastAsia"/>
                <w:b/>
                <w:bCs/>
              </w:rPr>
              <w:t>日期</w:t>
            </w:r>
          </w:p>
        </w:tc>
        <w:tc>
          <w:tcPr>
            <w:tcW w:w="1798" w:type="dxa"/>
            <w:shd w:val="clear" w:color="auto" w:fill="FFFFFF"/>
            <w:vAlign w:val="center"/>
          </w:tcPr>
          <w:p w:rsidR="00C516E7" w:rsidRDefault="00DE1E2A">
            <w:pPr>
              <w:ind w:firstLineChars="0" w:firstLine="0"/>
              <w:jc w:val="center"/>
              <w:rPr>
                <w:rFonts w:ascii="仿宋_GB2312" w:eastAsia="仿宋_GB2312" w:hAnsi="仿宋"/>
                <w:b/>
                <w:bCs/>
              </w:rPr>
            </w:pPr>
            <w:r>
              <w:rPr>
                <w:rFonts w:ascii="仿宋_GB2312" w:eastAsia="仿宋_GB2312" w:hAnsi="仿宋" w:hint="eastAsia"/>
                <w:b/>
                <w:bCs/>
              </w:rPr>
              <w:t>时间</w:t>
            </w:r>
          </w:p>
        </w:tc>
        <w:tc>
          <w:tcPr>
            <w:tcW w:w="4771" w:type="dxa"/>
            <w:shd w:val="clear" w:color="auto" w:fill="FFFFFF"/>
            <w:vAlign w:val="center"/>
          </w:tcPr>
          <w:p w:rsidR="00C516E7" w:rsidRDefault="00DE1E2A">
            <w:pPr>
              <w:ind w:firstLineChars="0" w:firstLine="0"/>
              <w:jc w:val="center"/>
              <w:rPr>
                <w:rFonts w:ascii="仿宋_GB2312" w:eastAsia="仿宋_GB2312" w:hAnsi="仿宋"/>
                <w:b/>
                <w:bCs/>
              </w:rPr>
            </w:pPr>
            <w:r>
              <w:rPr>
                <w:rFonts w:ascii="仿宋_GB2312" w:eastAsia="仿宋_GB2312" w:hAnsi="仿宋" w:hint="eastAsia"/>
                <w:b/>
                <w:bCs/>
              </w:rPr>
              <w:t>内容</w:t>
            </w:r>
          </w:p>
        </w:tc>
      </w:tr>
      <w:tr w:rsidR="00C516E7">
        <w:trPr>
          <w:trHeight w:val="417"/>
        </w:trPr>
        <w:tc>
          <w:tcPr>
            <w:tcW w:w="1571" w:type="dxa"/>
            <w:vMerge w:val="restart"/>
            <w:shd w:val="clear" w:color="auto" w:fill="FFFFFF"/>
            <w:vAlign w:val="center"/>
          </w:tcPr>
          <w:p w:rsidR="00C516E7" w:rsidRDefault="00DE1E2A">
            <w:pPr>
              <w:ind w:firstLineChars="0" w:firstLine="0"/>
              <w:jc w:val="center"/>
              <w:rPr>
                <w:rFonts w:ascii="仿宋_GB2312" w:eastAsia="仿宋_GB2312" w:hAnsi="仿宋"/>
              </w:rPr>
            </w:pPr>
            <w:r>
              <w:rPr>
                <w:rFonts w:ascii="仿宋_GB2312" w:eastAsia="仿宋_GB2312" w:hAnsi="仿宋" w:hint="eastAsia"/>
              </w:rPr>
              <w:t>第一天</w:t>
            </w:r>
          </w:p>
        </w:tc>
        <w:tc>
          <w:tcPr>
            <w:tcW w:w="1798" w:type="dxa"/>
            <w:shd w:val="clear" w:color="auto" w:fill="FFFFFF"/>
            <w:vAlign w:val="center"/>
          </w:tcPr>
          <w:p w:rsidR="00C516E7" w:rsidRDefault="00DE1E2A">
            <w:pPr>
              <w:ind w:firstLineChars="0" w:firstLine="0"/>
              <w:jc w:val="center"/>
              <w:rPr>
                <w:rFonts w:ascii="仿宋_GB2312" w:eastAsia="仿宋_GB2312" w:hAnsi="仿宋"/>
              </w:rPr>
            </w:pPr>
            <w:r>
              <w:rPr>
                <w:rFonts w:ascii="仿宋_GB2312" w:eastAsia="仿宋_GB2312" w:hAnsi="仿宋" w:hint="eastAsia"/>
              </w:rPr>
              <w:t>12:00之前</w:t>
            </w:r>
          </w:p>
        </w:tc>
        <w:tc>
          <w:tcPr>
            <w:tcW w:w="4771" w:type="dxa"/>
            <w:shd w:val="clear" w:color="auto" w:fill="FFFFFF"/>
            <w:vAlign w:val="center"/>
          </w:tcPr>
          <w:p w:rsidR="00C516E7" w:rsidRDefault="00DE1E2A">
            <w:pPr>
              <w:ind w:firstLineChars="0" w:firstLine="0"/>
              <w:jc w:val="center"/>
              <w:rPr>
                <w:rFonts w:ascii="仿宋_GB2312" w:eastAsia="仿宋_GB2312" w:hAnsi="仿宋"/>
              </w:rPr>
            </w:pPr>
            <w:r>
              <w:rPr>
                <w:rFonts w:ascii="仿宋_GB2312" w:eastAsia="仿宋_GB2312" w:hAnsi="仿宋" w:hint="eastAsia"/>
              </w:rPr>
              <w:t>各参赛队报到</w:t>
            </w:r>
          </w:p>
        </w:tc>
      </w:tr>
      <w:tr w:rsidR="00C516E7">
        <w:trPr>
          <w:trHeight w:val="417"/>
        </w:trPr>
        <w:tc>
          <w:tcPr>
            <w:tcW w:w="1571" w:type="dxa"/>
            <w:vMerge/>
            <w:shd w:val="clear" w:color="auto" w:fill="FFFFFF"/>
            <w:vAlign w:val="center"/>
          </w:tcPr>
          <w:p w:rsidR="00C516E7" w:rsidRDefault="00C516E7">
            <w:pPr>
              <w:ind w:firstLineChars="0" w:firstLine="0"/>
              <w:jc w:val="center"/>
              <w:rPr>
                <w:rFonts w:ascii="仿宋_GB2312" w:eastAsia="仿宋_GB2312" w:hAnsi="仿宋"/>
              </w:rPr>
            </w:pPr>
          </w:p>
        </w:tc>
        <w:tc>
          <w:tcPr>
            <w:tcW w:w="1798" w:type="dxa"/>
            <w:shd w:val="clear" w:color="auto" w:fill="FFFFFF"/>
            <w:vAlign w:val="center"/>
          </w:tcPr>
          <w:p w:rsidR="00C516E7" w:rsidRDefault="00DE1E2A">
            <w:pPr>
              <w:ind w:firstLineChars="0" w:firstLine="0"/>
              <w:jc w:val="center"/>
              <w:rPr>
                <w:rFonts w:ascii="仿宋_GB2312" w:eastAsia="仿宋_GB2312" w:hAnsi="仿宋"/>
                <w:bCs/>
              </w:rPr>
            </w:pPr>
            <w:r>
              <w:rPr>
                <w:rFonts w:ascii="仿宋_GB2312" w:eastAsia="仿宋_GB2312" w:hAnsi="仿宋" w:hint="eastAsia"/>
              </w:rPr>
              <w:t>13:30-14:00</w:t>
            </w:r>
          </w:p>
        </w:tc>
        <w:tc>
          <w:tcPr>
            <w:tcW w:w="4771" w:type="dxa"/>
            <w:shd w:val="clear" w:color="auto" w:fill="FFFFFF"/>
            <w:vAlign w:val="center"/>
          </w:tcPr>
          <w:p w:rsidR="00C516E7" w:rsidRDefault="00DE1E2A">
            <w:pPr>
              <w:ind w:firstLineChars="0" w:firstLine="0"/>
              <w:jc w:val="center"/>
              <w:rPr>
                <w:rFonts w:ascii="仿宋_GB2312" w:eastAsia="仿宋_GB2312" w:hAnsi="仿宋"/>
                <w:bCs/>
              </w:rPr>
            </w:pPr>
            <w:r>
              <w:rPr>
                <w:rFonts w:ascii="仿宋_GB2312" w:eastAsia="仿宋_GB2312" w:hAnsi="仿宋" w:hint="eastAsia"/>
              </w:rPr>
              <w:t>领队会（赛场纪律和赛场要求）</w:t>
            </w:r>
          </w:p>
        </w:tc>
      </w:tr>
      <w:tr w:rsidR="00C516E7">
        <w:trPr>
          <w:trHeight w:val="417"/>
        </w:trPr>
        <w:tc>
          <w:tcPr>
            <w:tcW w:w="1571" w:type="dxa"/>
            <w:vMerge/>
            <w:shd w:val="clear" w:color="auto" w:fill="FFFFFF"/>
            <w:vAlign w:val="center"/>
          </w:tcPr>
          <w:p w:rsidR="00C516E7" w:rsidRDefault="00C516E7">
            <w:pPr>
              <w:ind w:firstLineChars="0" w:firstLine="0"/>
              <w:jc w:val="center"/>
              <w:rPr>
                <w:rFonts w:ascii="仿宋_GB2312" w:eastAsia="仿宋_GB2312" w:hAnsi="仿宋"/>
              </w:rPr>
            </w:pPr>
          </w:p>
        </w:tc>
        <w:tc>
          <w:tcPr>
            <w:tcW w:w="1798" w:type="dxa"/>
            <w:shd w:val="clear" w:color="auto" w:fill="FFFFFF"/>
            <w:vAlign w:val="center"/>
          </w:tcPr>
          <w:p w:rsidR="00C516E7" w:rsidRDefault="00DE1E2A">
            <w:pPr>
              <w:ind w:firstLineChars="0" w:firstLine="0"/>
              <w:jc w:val="center"/>
              <w:rPr>
                <w:rFonts w:ascii="仿宋_GB2312" w:eastAsia="仿宋_GB2312" w:hAnsi="仿宋"/>
              </w:rPr>
            </w:pPr>
            <w:r>
              <w:rPr>
                <w:rFonts w:ascii="仿宋_GB2312" w:eastAsia="仿宋_GB2312" w:hAnsi="仿宋" w:hint="eastAsia"/>
              </w:rPr>
              <w:t>14:00-15:00</w:t>
            </w:r>
          </w:p>
        </w:tc>
        <w:tc>
          <w:tcPr>
            <w:tcW w:w="4771" w:type="dxa"/>
            <w:shd w:val="clear" w:color="auto" w:fill="FFFFFF"/>
            <w:vAlign w:val="center"/>
          </w:tcPr>
          <w:p w:rsidR="00C516E7" w:rsidRDefault="00DE1E2A">
            <w:pPr>
              <w:ind w:firstLineChars="0" w:firstLine="0"/>
              <w:jc w:val="center"/>
              <w:rPr>
                <w:rFonts w:ascii="仿宋_GB2312" w:eastAsia="仿宋_GB2312" w:hAnsi="仿宋"/>
              </w:rPr>
            </w:pPr>
            <w:r>
              <w:rPr>
                <w:rFonts w:ascii="仿宋_GB2312" w:eastAsia="仿宋_GB2312" w:hAnsi="仿宋" w:hint="eastAsia"/>
              </w:rPr>
              <w:t>场地参观，领队参观场地</w:t>
            </w:r>
          </w:p>
        </w:tc>
      </w:tr>
      <w:tr w:rsidR="00C516E7">
        <w:trPr>
          <w:trHeight w:val="417"/>
        </w:trPr>
        <w:tc>
          <w:tcPr>
            <w:tcW w:w="1571" w:type="dxa"/>
            <w:vMerge w:val="restart"/>
            <w:shd w:val="clear" w:color="auto" w:fill="FFFFFF"/>
            <w:vAlign w:val="center"/>
          </w:tcPr>
          <w:p w:rsidR="00C516E7" w:rsidRDefault="00DE1E2A">
            <w:pPr>
              <w:ind w:firstLineChars="0" w:firstLine="0"/>
              <w:jc w:val="center"/>
              <w:rPr>
                <w:rFonts w:ascii="仿宋_GB2312" w:eastAsia="仿宋_GB2312" w:hAnsi="仿宋"/>
              </w:rPr>
            </w:pPr>
            <w:r>
              <w:rPr>
                <w:rFonts w:ascii="仿宋_GB2312" w:eastAsia="仿宋_GB2312" w:hAnsi="仿宋" w:hint="eastAsia"/>
              </w:rPr>
              <w:t>第二天</w:t>
            </w:r>
          </w:p>
        </w:tc>
        <w:tc>
          <w:tcPr>
            <w:tcW w:w="1798" w:type="dxa"/>
            <w:shd w:val="clear" w:color="auto" w:fill="FFFFFF"/>
            <w:vAlign w:val="center"/>
          </w:tcPr>
          <w:p w:rsidR="00C516E7" w:rsidRDefault="00DE1E2A">
            <w:pPr>
              <w:ind w:firstLineChars="0" w:firstLine="0"/>
              <w:jc w:val="center"/>
              <w:rPr>
                <w:rFonts w:ascii="仿宋_GB2312" w:eastAsia="仿宋_GB2312" w:hAnsi="仿宋"/>
                <w:bCs/>
              </w:rPr>
            </w:pPr>
            <w:r>
              <w:rPr>
                <w:rFonts w:ascii="仿宋_GB2312" w:eastAsia="仿宋_GB2312" w:hAnsi="仿宋" w:hint="eastAsia"/>
              </w:rPr>
              <w:t>8:00-8:30</w:t>
            </w:r>
          </w:p>
        </w:tc>
        <w:tc>
          <w:tcPr>
            <w:tcW w:w="4771" w:type="dxa"/>
            <w:shd w:val="clear" w:color="auto" w:fill="FFFFFF"/>
            <w:vAlign w:val="center"/>
          </w:tcPr>
          <w:p w:rsidR="00C516E7" w:rsidRDefault="00DE1E2A">
            <w:pPr>
              <w:ind w:firstLineChars="0" w:firstLine="0"/>
              <w:jc w:val="center"/>
              <w:rPr>
                <w:rFonts w:ascii="仿宋_GB2312" w:eastAsia="仿宋_GB2312" w:hAnsi="仿宋"/>
                <w:bCs/>
              </w:rPr>
            </w:pPr>
            <w:r>
              <w:rPr>
                <w:rFonts w:ascii="仿宋_GB2312" w:eastAsia="仿宋_GB2312" w:hAnsi="仿宋" w:hint="eastAsia"/>
              </w:rPr>
              <w:t>参赛队赛场检录</w:t>
            </w:r>
          </w:p>
        </w:tc>
      </w:tr>
      <w:tr w:rsidR="00C516E7">
        <w:trPr>
          <w:trHeight w:val="417"/>
        </w:trPr>
        <w:tc>
          <w:tcPr>
            <w:tcW w:w="1571" w:type="dxa"/>
            <w:vMerge/>
            <w:shd w:val="clear" w:color="auto" w:fill="FFFFFF"/>
            <w:vAlign w:val="center"/>
          </w:tcPr>
          <w:p w:rsidR="00C516E7" w:rsidRDefault="00C516E7">
            <w:pPr>
              <w:ind w:firstLineChars="0" w:firstLine="0"/>
              <w:jc w:val="center"/>
              <w:rPr>
                <w:rFonts w:ascii="仿宋_GB2312" w:eastAsia="仿宋_GB2312" w:hAnsi="仿宋"/>
              </w:rPr>
            </w:pPr>
          </w:p>
        </w:tc>
        <w:tc>
          <w:tcPr>
            <w:tcW w:w="1798" w:type="dxa"/>
            <w:shd w:val="clear" w:color="auto" w:fill="FFFFFF"/>
            <w:vAlign w:val="center"/>
          </w:tcPr>
          <w:p w:rsidR="00C516E7" w:rsidRDefault="00DE1E2A">
            <w:pPr>
              <w:ind w:firstLineChars="0" w:firstLine="0"/>
              <w:jc w:val="center"/>
              <w:rPr>
                <w:rFonts w:ascii="仿宋_GB2312" w:eastAsia="仿宋_GB2312" w:hAnsi="仿宋"/>
              </w:rPr>
            </w:pPr>
            <w:r>
              <w:rPr>
                <w:rFonts w:ascii="仿宋_GB2312" w:eastAsia="仿宋_GB2312" w:hAnsi="仿宋" w:hint="eastAsia"/>
              </w:rPr>
              <w:t>8:30-8:45</w:t>
            </w:r>
          </w:p>
        </w:tc>
        <w:tc>
          <w:tcPr>
            <w:tcW w:w="4771" w:type="dxa"/>
            <w:shd w:val="clear" w:color="auto" w:fill="FFFFFF"/>
            <w:vAlign w:val="center"/>
          </w:tcPr>
          <w:p w:rsidR="00C516E7" w:rsidRDefault="00DE1E2A">
            <w:pPr>
              <w:ind w:firstLineChars="0" w:firstLine="0"/>
              <w:jc w:val="center"/>
              <w:rPr>
                <w:rFonts w:ascii="仿宋_GB2312" w:eastAsia="仿宋_GB2312" w:hAnsi="仿宋"/>
              </w:rPr>
            </w:pPr>
            <w:r>
              <w:rPr>
                <w:rFonts w:ascii="仿宋_GB2312" w:eastAsia="仿宋_GB2312" w:hAnsi="仿宋" w:hint="eastAsia"/>
              </w:rPr>
              <w:t>赛队抽签和二次加密</w:t>
            </w:r>
          </w:p>
        </w:tc>
      </w:tr>
      <w:tr w:rsidR="00C516E7">
        <w:trPr>
          <w:trHeight w:val="417"/>
        </w:trPr>
        <w:tc>
          <w:tcPr>
            <w:tcW w:w="1571" w:type="dxa"/>
            <w:vMerge/>
            <w:shd w:val="clear" w:color="auto" w:fill="FFFFFF"/>
            <w:vAlign w:val="center"/>
          </w:tcPr>
          <w:p w:rsidR="00C516E7" w:rsidRDefault="00C516E7">
            <w:pPr>
              <w:ind w:firstLineChars="0" w:firstLine="0"/>
              <w:jc w:val="center"/>
              <w:rPr>
                <w:rFonts w:ascii="仿宋_GB2312" w:eastAsia="仿宋_GB2312" w:hAnsi="仿宋"/>
              </w:rPr>
            </w:pPr>
          </w:p>
        </w:tc>
        <w:tc>
          <w:tcPr>
            <w:tcW w:w="1798" w:type="dxa"/>
            <w:shd w:val="clear" w:color="auto" w:fill="FFFFFF"/>
            <w:vAlign w:val="center"/>
          </w:tcPr>
          <w:p w:rsidR="00C516E7" w:rsidRDefault="00DE1E2A">
            <w:pPr>
              <w:ind w:firstLineChars="0" w:firstLine="0"/>
              <w:jc w:val="center"/>
              <w:rPr>
                <w:rFonts w:ascii="仿宋_GB2312" w:eastAsia="仿宋_GB2312" w:hAnsi="仿宋"/>
              </w:rPr>
            </w:pPr>
            <w:r>
              <w:rPr>
                <w:rFonts w:ascii="仿宋_GB2312" w:eastAsia="仿宋_GB2312" w:hAnsi="仿宋" w:hint="eastAsia"/>
              </w:rPr>
              <w:t>8:45-9:00</w:t>
            </w:r>
          </w:p>
        </w:tc>
        <w:tc>
          <w:tcPr>
            <w:tcW w:w="4771" w:type="dxa"/>
            <w:shd w:val="clear" w:color="auto" w:fill="FFFFFF"/>
            <w:vAlign w:val="center"/>
          </w:tcPr>
          <w:p w:rsidR="00C516E7" w:rsidRDefault="00DE1E2A">
            <w:pPr>
              <w:ind w:firstLineChars="0" w:firstLine="0"/>
              <w:jc w:val="center"/>
              <w:rPr>
                <w:rFonts w:ascii="仿宋_GB2312" w:eastAsia="仿宋_GB2312" w:hAnsi="仿宋"/>
              </w:rPr>
            </w:pPr>
            <w:r>
              <w:rPr>
                <w:rFonts w:ascii="仿宋_GB2312" w:eastAsia="仿宋_GB2312" w:hAnsi="仿宋" w:hint="eastAsia"/>
              </w:rPr>
              <w:t>设备工具检查确认、题目发放</w:t>
            </w:r>
          </w:p>
        </w:tc>
      </w:tr>
      <w:tr w:rsidR="00C516E7">
        <w:trPr>
          <w:trHeight w:val="417"/>
        </w:trPr>
        <w:tc>
          <w:tcPr>
            <w:tcW w:w="1571" w:type="dxa"/>
            <w:vMerge/>
            <w:shd w:val="clear" w:color="auto" w:fill="FFFFFF"/>
            <w:vAlign w:val="center"/>
          </w:tcPr>
          <w:p w:rsidR="00C516E7" w:rsidRDefault="00C516E7">
            <w:pPr>
              <w:ind w:firstLineChars="0" w:firstLine="0"/>
              <w:jc w:val="center"/>
              <w:rPr>
                <w:rFonts w:ascii="仿宋_GB2312" w:eastAsia="仿宋_GB2312" w:hAnsi="仿宋"/>
              </w:rPr>
            </w:pPr>
          </w:p>
        </w:tc>
        <w:tc>
          <w:tcPr>
            <w:tcW w:w="1798" w:type="dxa"/>
            <w:shd w:val="clear" w:color="auto" w:fill="FFFFFF"/>
            <w:vAlign w:val="center"/>
          </w:tcPr>
          <w:p w:rsidR="00C516E7" w:rsidRDefault="00BA707B">
            <w:pPr>
              <w:ind w:firstLineChars="0" w:firstLine="0"/>
              <w:jc w:val="center"/>
              <w:rPr>
                <w:rFonts w:ascii="仿宋_GB2312" w:eastAsia="仿宋_GB2312" w:hAnsi="仿宋"/>
                <w:bCs/>
              </w:rPr>
            </w:pPr>
            <w:r>
              <w:rPr>
                <w:rFonts w:ascii="仿宋_GB2312" w:eastAsia="仿宋_GB2312" w:hAnsi="仿宋" w:hint="eastAsia"/>
              </w:rPr>
              <w:t>9:00-12:00</w:t>
            </w:r>
          </w:p>
        </w:tc>
        <w:tc>
          <w:tcPr>
            <w:tcW w:w="4771" w:type="dxa"/>
            <w:shd w:val="clear" w:color="auto" w:fill="FFFFFF"/>
            <w:vAlign w:val="center"/>
          </w:tcPr>
          <w:p w:rsidR="00C516E7" w:rsidRDefault="00DE1E2A">
            <w:pPr>
              <w:ind w:firstLineChars="0" w:firstLine="0"/>
              <w:jc w:val="center"/>
              <w:rPr>
                <w:rFonts w:ascii="仿宋_GB2312" w:eastAsia="仿宋_GB2312" w:hAnsi="仿宋"/>
                <w:bCs/>
              </w:rPr>
            </w:pPr>
            <w:r>
              <w:rPr>
                <w:rFonts w:ascii="仿宋_GB2312" w:eastAsia="仿宋_GB2312" w:hAnsi="仿宋" w:hint="eastAsia"/>
              </w:rPr>
              <w:t>参赛队竞赛</w:t>
            </w:r>
          </w:p>
        </w:tc>
      </w:tr>
      <w:tr w:rsidR="00C516E7">
        <w:trPr>
          <w:trHeight w:val="417"/>
        </w:trPr>
        <w:tc>
          <w:tcPr>
            <w:tcW w:w="1571" w:type="dxa"/>
            <w:vMerge/>
            <w:shd w:val="clear" w:color="auto" w:fill="FFFFFF"/>
            <w:vAlign w:val="center"/>
          </w:tcPr>
          <w:p w:rsidR="00C516E7" w:rsidRDefault="00C516E7">
            <w:pPr>
              <w:ind w:firstLineChars="0" w:firstLine="0"/>
              <w:jc w:val="center"/>
              <w:rPr>
                <w:rFonts w:ascii="仿宋_GB2312" w:eastAsia="仿宋_GB2312" w:hAnsi="仿宋"/>
              </w:rPr>
            </w:pPr>
          </w:p>
        </w:tc>
        <w:tc>
          <w:tcPr>
            <w:tcW w:w="1798" w:type="dxa"/>
            <w:shd w:val="clear" w:color="auto" w:fill="FFFFFF"/>
            <w:vAlign w:val="center"/>
          </w:tcPr>
          <w:p w:rsidR="00C516E7" w:rsidRDefault="00BA707B">
            <w:pPr>
              <w:ind w:firstLineChars="0" w:firstLine="0"/>
              <w:jc w:val="center"/>
              <w:rPr>
                <w:rFonts w:ascii="仿宋_GB2312" w:eastAsia="仿宋_GB2312" w:hAnsi="仿宋"/>
              </w:rPr>
            </w:pPr>
            <w:r>
              <w:rPr>
                <w:rFonts w:ascii="仿宋_GB2312" w:eastAsia="仿宋_GB2312" w:hAnsi="仿宋" w:hint="eastAsia"/>
              </w:rPr>
              <w:t>12:00-14:00</w:t>
            </w:r>
          </w:p>
        </w:tc>
        <w:tc>
          <w:tcPr>
            <w:tcW w:w="4771" w:type="dxa"/>
            <w:shd w:val="clear" w:color="auto" w:fill="FFFFFF"/>
            <w:vAlign w:val="center"/>
          </w:tcPr>
          <w:p w:rsidR="00C516E7" w:rsidRDefault="00DE1E2A">
            <w:pPr>
              <w:ind w:firstLineChars="0" w:firstLine="0"/>
              <w:jc w:val="center"/>
              <w:rPr>
                <w:rFonts w:ascii="仿宋_GB2312" w:eastAsia="仿宋_GB2312" w:hAnsi="仿宋"/>
              </w:rPr>
            </w:pPr>
            <w:r>
              <w:rPr>
                <w:rFonts w:ascii="仿宋_GB2312" w:eastAsia="仿宋_GB2312" w:hAnsi="仿宋" w:hint="eastAsia"/>
              </w:rPr>
              <w:t>申诉受理</w:t>
            </w:r>
          </w:p>
        </w:tc>
      </w:tr>
      <w:tr w:rsidR="00C516E7">
        <w:trPr>
          <w:trHeight w:val="417"/>
        </w:trPr>
        <w:tc>
          <w:tcPr>
            <w:tcW w:w="1571" w:type="dxa"/>
            <w:vMerge/>
            <w:shd w:val="clear" w:color="auto" w:fill="FFFFFF"/>
            <w:vAlign w:val="center"/>
          </w:tcPr>
          <w:p w:rsidR="00C516E7" w:rsidRDefault="00C516E7">
            <w:pPr>
              <w:ind w:firstLineChars="0" w:firstLine="0"/>
              <w:jc w:val="center"/>
              <w:rPr>
                <w:rFonts w:ascii="仿宋_GB2312" w:eastAsia="仿宋_GB2312" w:hAnsi="仿宋"/>
              </w:rPr>
            </w:pPr>
          </w:p>
        </w:tc>
        <w:tc>
          <w:tcPr>
            <w:tcW w:w="1798" w:type="dxa"/>
            <w:shd w:val="clear" w:color="auto" w:fill="FFFFFF"/>
            <w:vAlign w:val="center"/>
          </w:tcPr>
          <w:p w:rsidR="00C516E7" w:rsidRDefault="00BA707B">
            <w:pPr>
              <w:ind w:firstLineChars="0" w:firstLine="0"/>
              <w:jc w:val="center"/>
              <w:rPr>
                <w:rFonts w:ascii="仿宋_GB2312" w:eastAsia="仿宋_GB2312" w:hAnsi="仿宋"/>
              </w:rPr>
            </w:pPr>
            <w:r>
              <w:rPr>
                <w:rFonts w:ascii="仿宋_GB2312" w:eastAsia="仿宋_GB2312" w:hAnsi="仿宋" w:hint="eastAsia"/>
              </w:rPr>
              <w:t>14:0</w:t>
            </w:r>
            <w:r w:rsidR="00DE1E2A">
              <w:rPr>
                <w:rFonts w:ascii="仿宋_GB2312" w:eastAsia="仿宋_GB2312" w:hAnsi="仿宋" w:hint="eastAsia"/>
              </w:rPr>
              <w:t>0-22:00</w:t>
            </w:r>
          </w:p>
        </w:tc>
        <w:tc>
          <w:tcPr>
            <w:tcW w:w="4771" w:type="dxa"/>
            <w:shd w:val="clear" w:color="auto" w:fill="FFFFFF"/>
            <w:vAlign w:val="center"/>
          </w:tcPr>
          <w:p w:rsidR="00C516E7" w:rsidRDefault="00DE1E2A">
            <w:pPr>
              <w:ind w:firstLineChars="0" w:firstLine="0"/>
              <w:jc w:val="center"/>
              <w:rPr>
                <w:rFonts w:ascii="仿宋_GB2312" w:eastAsia="仿宋_GB2312" w:hAnsi="仿宋"/>
              </w:rPr>
            </w:pPr>
            <w:r>
              <w:rPr>
                <w:rFonts w:ascii="仿宋_GB2312" w:eastAsia="仿宋_GB2312" w:hAnsi="仿宋" w:hint="eastAsia"/>
              </w:rPr>
              <w:t>评分核分</w:t>
            </w:r>
          </w:p>
        </w:tc>
      </w:tr>
      <w:tr w:rsidR="00C516E7">
        <w:trPr>
          <w:trHeight w:val="399"/>
        </w:trPr>
        <w:tc>
          <w:tcPr>
            <w:tcW w:w="1571" w:type="dxa"/>
            <w:vMerge w:val="restart"/>
            <w:shd w:val="clear" w:color="auto" w:fill="FFFFFF"/>
            <w:vAlign w:val="center"/>
          </w:tcPr>
          <w:p w:rsidR="00C516E7" w:rsidRDefault="00DE1E2A">
            <w:pPr>
              <w:ind w:firstLineChars="0" w:firstLine="0"/>
              <w:jc w:val="center"/>
              <w:rPr>
                <w:rFonts w:ascii="仿宋_GB2312" w:eastAsia="仿宋_GB2312" w:hAnsi="仿宋"/>
              </w:rPr>
            </w:pPr>
            <w:r>
              <w:rPr>
                <w:rFonts w:ascii="仿宋_GB2312" w:eastAsia="仿宋_GB2312" w:hAnsi="仿宋" w:hint="eastAsia"/>
              </w:rPr>
              <w:t>第三天</w:t>
            </w:r>
          </w:p>
        </w:tc>
        <w:tc>
          <w:tcPr>
            <w:tcW w:w="1798" w:type="dxa"/>
            <w:shd w:val="clear" w:color="auto" w:fill="FFFFFF"/>
            <w:vAlign w:val="center"/>
          </w:tcPr>
          <w:p w:rsidR="00C516E7" w:rsidRDefault="00DE1E2A">
            <w:pPr>
              <w:ind w:firstLineChars="0" w:firstLine="0"/>
              <w:jc w:val="center"/>
              <w:rPr>
                <w:rFonts w:ascii="仿宋_GB2312" w:eastAsia="仿宋_GB2312" w:hAnsi="仿宋"/>
              </w:rPr>
            </w:pPr>
            <w:r>
              <w:rPr>
                <w:rFonts w:ascii="仿宋_GB2312" w:eastAsia="仿宋_GB2312" w:hAnsi="仿宋" w:hint="eastAsia"/>
              </w:rPr>
              <w:t>8:00</w:t>
            </w:r>
          </w:p>
        </w:tc>
        <w:tc>
          <w:tcPr>
            <w:tcW w:w="4771" w:type="dxa"/>
            <w:shd w:val="clear" w:color="auto" w:fill="FFFFFF"/>
            <w:vAlign w:val="center"/>
          </w:tcPr>
          <w:p w:rsidR="00C516E7" w:rsidRDefault="00DE1E2A">
            <w:pPr>
              <w:ind w:firstLineChars="0" w:firstLine="0"/>
              <w:jc w:val="center"/>
              <w:rPr>
                <w:rFonts w:ascii="仿宋_GB2312" w:eastAsia="仿宋_GB2312" w:hAnsi="仿宋"/>
              </w:rPr>
            </w:pPr>
            <w:r>
              <w:rPr>
                <w:rFonts w:ascii="仿宋_GB2312" w:eastAsia="仿宋_GB2312" w:hAnsi="仿宋" w:hint="eastAsia"/>
              </w:rPr>
              <w:t>参赛代表团集合</w:t>
            </w:r>
          </w:p>
        </w:tc>
      </w:tr>
      <w:tr w:rsidR="00C516E7">
        <w:trPr>
          <w:trHeight w:val="276"/>
        </w:trPr>
        <w:tc>
          <w:tcPr>
            <w:tcW w:w="1571" w:type="dxa"/>
            <w:vMerge/>
            <w:shd w:val="clear" w:color="auto" w:fill="FFFFFF"/>
            <w:vAlign w:val="center"/>
          </w:tcPr>
          <w:p w:rsidR="00C516E7" w:rsidRDefault="00C516E7">
            <w:pPr>
              <w:ind w:firstLineChars="0" w:firstLine="0"/>
              <w:jc w:val="center"/>
              <w:rPr>
                <w:rFonts w:ascii="仿宋_GB2312" w:eastAsia="仿宋_GB2312" w:hAnsi="仿宋"/>
              </w:rPr>
            </w:pPr>
          </w:p>
        </w:tc>
        <w:tc>
          <w:tcPr>
            <w:tcW w:w="1798" w:type="dxa"/>
            <w:shd w:val="clear" w:color="auto" w:fill="FFFFFF"/>
            <w:vAlign w:val="center"/>
          </w:tcPr>
          <w:p w:rsidR="00C516E7" w:rsidRDefault="00DE1E2A">
            <w:pPr>
              <w:ind w:firstLineChars="0" w:firstLine="0"/>
              <w:jc w:val="center"/>
              <w:rPr>
                <w:rFonts w:ascii="仿宋_GB2312" w:eastAsia="仿宋_GB2312" w:hAnsi="仿宋"/>
              </w:rPr>
            </w:pPr>
            <w:r>
              <w:rPr>
                <w:rFonts w:ascii="仿宋_GB2312" w:eastAsia="仿宋_GB2312" w:hAnsi="仿宋" w:hint="eastAsia"/>
              </w:rPr>
              <w:t>8:30-10:00</w:t>
            </w:r>
          </w:p>
        </w:tc>
        <w:tc>
          <w:tcPr>
            <w:tcW w:w="4771" w:type="dxa"/>
            <w:shd w:val="clear" w:color="auto" w:fill="FFFFFF"/>
            <w:vAlign w:val="center"/>
          </w:tcPr>
          <w:p w:rsidR="00C516E7" w:rsidRDefault="00DE1E2A">
            <w:pPr>
              <w:ind w:firstLineChars="0" w:firstLine="0"/>
              <w:jc w:val="center"/>
              <w:rPr>
                <w:rFonts w:ascii="仿宋_GB2312" w:eastAsia="仿宋_GB2312" w:hAnsi="仿宋"/>
              </w:rPr>
            </w:pPr>
            <w:r>
              <w:rPr>
                <w:rFonts w:ascii="仿宋_GB2312" w:eastAsia="仿宋_GB2312" w:hAnsi="仿宋" w:hint="eastAsia"/>
              </w:rPr>
              <w:t>赛项闭幕式</w:t>
            </w:r>
          </w:p>
        </w:tc>
      </w:tr>
    </w:tbl>
    <w:p w:rsidR="00C516E7" w:rsidRDefault="00DE1E2A">
      <w:pPr>
        <w:ind w:firstLine="600"/>
      </w:pPr>
      <w:r>
        <w:rPr>
          <w:rFonts w:ascii="仿宋" w:eastAsia="仿宋" w:hAnsi="仿宋" w:cs="Arial"/>
          <w:noProof/>
          <w:sz w:val="30"/>
          <w:szCs w:val="30"/>
        </w:rPr>
        <w:drawing>
          <wp:inline distT="0" distB="0" distL="0" distR="0">
            <wp:extent cx="4429125" cy="40474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429125" cy="4048028"/>
                    </a:xfrm>
                    <a:prstGeom prst="rect">
                      <a:avLst/>
                    </a:prstGeom>
                    <a:noFill/>
                    <a:ln>
                      <a:noFill/>
                    </a:ln>
                  </pic:spPr>
                </pic:pic>
              </a:graphicData>
            </a:graphic>
          </wp:inline>
        </w:drawing>
      </w:r>
    </w:p>
    <w:p w:rsidR="00C516E7" w:rsidRDefault="00DE1E2A">
      <w:pPr>
        <w:pStyle w:val="1"/>
      </w:pPr>
      <w:bookmarkStart w:id="23" w:name="_Toc491101534"/>
      <w:r>
        <w:t>竞赛试题</w:t>
      </w:r>
      <w:bookmarkEnd w:id="23"/>
    </w:p>
    <w:p w:rsidR="004C5558" w:rsidRPr="005F787A" w:rsidRDefault="004C5558" w:rsidP="004C5558">
      <w:pPr>
        <w:ind w:firstLine="600"/>
        <w:rPr>
          <w:rFonts w:ascii="仿宋" w:eastAsia="仿宋" w:hAnsi="仿宋"/>
          <w:sz w:val="30"/>
          <w:szCs w:val="30"/>
        </w:rPr>
      </w:pPr>
      <w:r w:rsidRPr="005F787A">
        <w:rPr>
          <w:rFonts w:ascii="仿宋" w:eastAsia="仿宋" w:hAnsi="仿宋" w:hint="eastAsia"/>
          <w:sz w:val="30"/>
          <w:szCs w:val="30"/>
        </w:rPr>
        <w:t>竞赛试题均为实践操作题，</w:t>
      </w:r>
      <w:r w:rsidR="00C137AF">
        <w:rPr>
          <w:rFonts w:ascii="仿宋" w:eastAsia="仿宋" w:hAnsi="仿宋" w:hint="eastAsia"/>
          <w:color w:val="000000"/>
          <w:sz w:val="30"/>
          <w:szCs w:val="30"/>
          <w:shd w:val="clear" w:color="auto" w:fill="FFFFFF"/>
        </w:rPr>
        <w:t>并保证于开赛</w:t>
      </w:r>
      <w:r w:rsidR="00CD1438">
        <w:rPr>
          <w:rFonts w:ascii="仿宋" w:eastAsia="仿宋" w:hAnsi="仿宋" w:hint="eastAsia"/>
          <w:color w:val="000000"/>
          <w:sz w:val="30"/>
          <w:szCs w:val="30"/>
          <w:shd w:val="clear" w:color="auto" w:fill="FFFFFF"/>
        </w:rPr>
        <w:t>前</w:t>
      </w:r>
      <w:r w:rsidR="00C137AF">
        <w:rPr>
          <w:rFonts w:ascii="仿宋" w:eastAsia="仿宋" w:hAnsi="仿宋" w:hint="eastAsia"/>
          <w:color w:val="000000"/>
          <w:sz w:val="30"/>
          <w:szCs w:val="30"/>
          <w:shd w:val="clear" w:color="auto" w:fill="FFFFFF"/>
        </w:rPr>
        <w:t>1个月在大赛</w:t>
      </w:r>
      <w:r w:rsidR="00C137AF">
        <w:rPr>
          <w:rFonts w:ascii="仿宋" w:eastAsia="仿宋" w:hAnsi="仿宋" w:hint="eastAsia"/>
          <w:color w:val="000000"/>
          <w:sz w:val="30"/>
          <w:szCs w:val="30"/>
          <w:shd w:val="clear" w:color="auto" w:fill="FFFFFF"/>
        </w:rPr>
        <w:lastRenderedPageBreak/>
        <w:t>网络信息发布平台上（www.chinaskills-jsw.org)公开全部赛题。</w:t>
      </w:r>
      <w:r>
        <w:rPr>
          <w:rFonts w:ascii="仿宋" w:eastAsia="仿宋" w:hAnsi="仿宋" w:hint="eastAsia"/>
          <w:sz w:val="30"/>
          <w:szCs w:val="30"/>
        </w:rPr>
        <w:t>赛题类型</w:t>
      </w:r>
      <w:r w:rsidRPr="005F787A">
        <w:rPr>
          <w:rFonts w:ascii="仿宋" w:eastAsia="仿宋" w:hAnsi="仿宋" w:hint="eastAsia"/>
          <w:sz w:val="30"/>
          <w:szCs w:val="30"/>
        </w:rPr>
        <w:t>齐全、完整且具有专业性，满足比赛需要。</w:t>
      </w:r>
    </w:p>
    <w:p w:rsidR="00B110C8" w:rsidRPr="00C137AF" w:rsidRDefault="00B110C8">
      <w:pPr>
        <w:ind w:firstLine="560"/>
        <w:rPr>
          <w:rFonts w:ascii="Times New Roman" w:hAnsi="Times New Roman"/>
          <w:sz w:val="28"/>
          <w:szCs w:val="20"/>
        </w:rPr>
      </w:pPr>
    </w:p>
    <w:p w:rsidR="00B110C8" w:rsidRDefault="00B110C8">
      <w:pPr>
        <w:ind w:firstLine="560"/>
        <w:rPr>
          <w:rFonts w:ascii="Times New Roman" w:hAnsi="Times New Roman"/>
          <w:sz w:val="28"/>
          <w:szCs w:val="20"/>
        </w:rPr>
      </w:pPr>
    </w:p>
    <w:p w:rsidR="00C516E7" w:rsidRDefault="00DE1E2A">
      <w:pPr>
        <w:ind w:firstLine="560"/>
        <w:rPr>
          <w:rFonts w:ascii="Times New Roman" w:hAnsi="Times New Roman"/>
          <w:b/>
          <w:sz w:val="28"/>
          <w:szCs w:val="28"/>
        </w:rPr>
      </w:pPr>
      <w:r>
        <w:rPr>
          <w:rFonts w:ascii="Times New Roman" w:hAnsi="Times New Roman" w:hint="eastAsia"/>
          <w:sz w:val="28"/>
          <w:szCs w:val="20"/>
        </w:rPr>
        <w:t>竞赛</w:t>
      </w:r>
      <w:r>
        <w:rPr>
          <w:rFonts w:ascii="Times New Roman" w:hAnsi="Times New Roman"/>
          <w:sz w:val="28"/>
          <w:szCs w:val="20"/>
        </w:rPr>
        <w:t>样题</w:t>
      </w:r>
      <w:r w:rsidR="00F95729">
        <w:rPr>
          <w:rFonts w:ascii="Times New Roman" w:hAnsi="Times New Roman" w:hint="eastAsia"/>
          <w:sz w:val="28"/>
          <w:szCs w:val="20"/>
        </w:rPr>
        <w:t>：</w:t>
      </w:r>
    </w:p>
    <w:p w:rsidR="007D6D5E" w:rsidRDefault="007D6D5E" w:rsidP="007D6D5E">
      <w:pPr>
        <w:pStyle w:val="2"/>
        <w:spacing w:before="156"/>
      </w:pPr>
      <w:bookmarkStart w:id="24" w:name="_Toc491101535"/>
      <w:r>
        <w:rPr>
          <w:rFonts w:hint="eastAsia"/>
        </w:rPr>
        <w:t>列控中心、移频柜内设备、模拟环境等信号系统逻辑关系设计（</w:t>
      </w:r>
      <w:r>
        <w:rPr>
          <w:rFonts w:hint="eastAsia"/>
        </w:rPr>
        <w:t>10</w:t>
      </w:r>
      <w:r>
        <w:rPr>
          <w:rFonts w:hint="eastAsia"/>
        </w:rPr>
        <w:t>分）</w:t>
      </w:r>
    </w:p>
    <w:p w:rsidR="007D6D5E" w:rsidRDefault="007D6D5E" w:rsidP="007D6D5E">
      <w:pPr>
        <w:pStyle w:val="3"/>
      </w:pPr>
      <w:r>
        <w:rPr>
          <w:rFonts w:hint="eastAsia"/>
        </w:rPr>
        <w:t>信号设备逻辑关系整理（</w:t>
      </w:r>
      <w:r>
        <w:rPr>
          <w:rFonts w:hint="eastAsia"/>
        </w:rPr>
        <w:t>5</w:t>
      </w:r>
      <w:r>
        <w:rPr>
          <w:rFonts w:hint="eastAsia"/>
        </w:rPr>
        <w:t>分）</w:t>
      </w:r>
    </w:p>
    <w:p w:rsidR="007D6D5E" w:rsidRDefault="007D6D5E" w:rsidP="007D6D5E">
      <w:pPr>
        <w:ind w:firstLine="560"/>
        <w:rPr>
          <w:rFonts w:ascii="Times New Roman" w:hAnsi="Times New Roman"/>
          <w:sz w:val="28"/>
          <w:szCs w:val="20"/>
        </w:rPr>
      </w:pPr>
      <w:r>
        <w:rPr>
          <w:rFonts w:ascii="Times New Roman" w:hAnsi="Times New Roman" w:hint="eastAsia"/>
          <w:sz w:val="28"/>
          <w:szCs w:val="20"/>
        </w:rPr>
        <w:t>根据提供的轨道交通信号系统应用场景说明，画出列控中心、移频设备、</w:t>
      </w:r>
      <w:r w:rsidR="0005246A">
        <w:rPr>
          <w:rFonts w:ascii="Times New Roman" w:hAnsi="Times New Roman" w:hint="eastAsia"/>
          <w:sz w:val="28"/>
          <w:szCs w:val="20"/>
        </w:rPr>
        <w:t>电缆模拟网络盘</w:t>
      </w:r>
      <w:r>
        <w:rPr>
          <w:rFonts w:ascii="Times New Roman" w:hAnsi="Times New Roman" w:hint="eastAsia"/>
          <w:sz w:val="28"/>
          <w:szCs w:val="20"/>
        </w:rPr>
        <w:t>、继电器和轨道模拟盘的逻辑关系。站场图上含有完整运营场景，而技术平台上移频设备只能对应其中一个区段，轨道继电器最多对应</w:t>
      </w:r>
      <w:r>
        <w:rPr>
          <w:rFonts w:ascii="Times New Roman" w:hAnsi="Times New Roman" w:hint="eastAsia"/>
          <w:sz w:val="28"/>
          <w:szCs w:val="20"/>
        </w:rPr>
        <w:t>8</w:t>
      </w:r>
      <w:r>
        <w:rPr>
          <w:rFonts w:ascii="Times New Roman" w:hAnsi="Times New Roman" w:hint="eastAsia"/>
          <w:sz w:val="28"/>
          <w:szCs w:val="20"/>
        </w:rPr>
        <w:t>个区段，因此按照题目要求，找到与实物设备的对应关系。</w:t>
      </w:r>
    </w:p>
    <w:p w:rsidR="007D6D5E" w:rsidRDefault="007D6D5E" w:rsidP="007D6D5E">
      <w:pPr>
        <w:ind w:firstLine="560"/>
        <w:rPr>
          <w:rFonts w:ascii="Times New Roman" w:hAnsi="Times New Roman"/>
          <w:sz w:val="28"/>
          <w:szCs w:val="20"/>
        </w:rPr>
      </w:pPr>
      <w:r>
        <w:rPr>
          <w:rFonts w:ascii="Times New Roman" w:hAnsi="Times New Roman" w:hint="eastAsia"/>
          <w:sz w:val="28"/>
          <w:szCs w:val="20"/>
        </w:rPr>
        <w:t>列出所有元素</w:t>
      </w:r>
      <w:r>
        <w:rPr>
          <w:rFonts w:ascii="Times New Roman" w:hAnsi="Times New Roman" w:hint="eastAsia"/>
          <w:sz w:val="28"/>
          <w:szCs w:val="20"/>
        </w:rPr>
        <w:t>2</w:t>
      </w:r>
      <w:r>
        <w:rPr>
          <w:rFonts w:ascii="Times New Roman" w:hAnsi="Times New Roman" w:hint="eastAsia"/>
          <w:sz w:val="28"/>
          <w:szCs w:val="20"/>
        </w:rPr>
        <w:t>分。画出正确的逻辑关系</w:t>
      </w:r>
      <w:r>
        <w:rPr>
          <w:rFonts w:ascii="Times New Roman" w:hAnsi="Times New Roman" w:hint="eastAsia"/>
          <w:sz w:val="28"/>
          <w:szCs w:val="20"/>
        </w:rPr>
        <w:t>3</w:t>
      </w:r>
      <w:r>
        <w:rPr>
          <w:rFonts w:ascii="Times New Roman" w:hAnsi="Times New Roman" w:hint="eastAsia"/>
          <w:sz w:val="28"/>
          <w:szCs w:val="20"/>
        </w:rPr>
        <w:t>分。</w:t>
      </w:r>
    </w:p>
    <w:p w:rsidR="007D6D5E" w:rsidRDefault="007D6D5E" w:rsidP="007D6D5E">
      <w:pPr>
        <w:pStyle w:val="3"/>
      </w:pPr>
      <w:r>
        <w:rPr>
          <w:rFonts w:hint="eastAsia"/>
        </w:rPr>
        <w:t>写出各信号设备主要配置参数和传输参数（</w:t>
      </w:r>
      <w:r>
        <w:rPr>
          <w:rFonts w:hint="eastAsia"/>
        </w:rPr>
        <w:t>5</w:t>
      </w:r>
      <w:r>
        <w:rPr>
          <w:rFonts w:hint="eastAsia"/>
        </w:rPr>
        <w:t>分）</w:t>
      </w:r>
    </w:p>
    <w:p w:rsidR="007D6D5E" w:rsidRDefault="007D6D5E" w:rsidP="007D6D5E">
      <w:pPr>
        <w:ind w:firstLine="560"/>
        <w:rPr>
          <w:rFonts w:ascii="Times New Roman" w:hAnsi="Times New Roman"/>
          <w:sz w:val="28"/>
          <w:szCs w:val="20"/>
        </w:rPr>
      </w:pPr>
      <w:r>
        <w:rPr>
          <w:rFonts w:ascii="Times New Roman" w:hAnsi="Times New Roman" w:hint="eastAsia"/>
          <w:sz w:val="28"/>
          <w:szCs w:val="20"/>
        </w:rPr>
        <w:t>根据实物设备在站场环境中所处的位置，配置各实物信号设备主要参数，以及信号设备间传输参数。因每个信号设备对应站场设备不同，需要配置的参数和传输的参数也不一样，根据场景要求配置正确的参数，包含列控中心与移频设备通信的地址码，</w:t>
      </w:r>
      <w:r>
        <w:rPr>
          <w:rFonts w:ascii="Times New Roman" w:hAnsi="Times New Roman" w:hint="eastAsia"/>
          <w:sz w:val="28"/>
          <w:szCs w:val="20"/>
        </w:rPr>
        <w:t>CAN</w:t>
      </w:r>
      <w:r>
        <w:rPr>
          <w:rFonts w:ascii="Times New Roman" w:hAnsi="Times New Roman" w:hint="eastAsia"/>
          <w:sz w:val="28"/>
          <w:szCs w:val="20"/>
        </w:rPr>
        <w:t>通信时序；移频设备地址码、载频参数；电缆模拟盘长度；继电器与列控中心采集点位置对应；轨道模拟盘与继电器对应的关系等。</w:t>
      </w:r>
    </w:p>
    <w:p w:rsidR="007D6D5E" w:rsidRDefault="007D6D5E" w:rsidP="007D6D5E">
      <w:pPr>
        <w:ind w:firstLine="560"/>
        <w:rPr>
          <w:rFonts w:ascii="Times New Roman" w:hAnsi="Times New Roman"/>
          <w:sz w:val="28"/>
          <w:szCs w:val="20"/>
        </w:rPr>
      </w:pPr>
      <w:r>
        <w:rPr>
          <w:rFonts w:ascii="Times New Roman" w:hAnsi="Times New Roman" w:hint="eastAsia"/>
          <w:sz w:val="28"/>
          <w:szCs w:val="20"/>
        </w:rPr>
        <w:lastRenderedPageBreak/>
        <w:t>写出正确参数</w:t>
      </w:r>
      <w:r>
        <w:rPr>
          <w:rFonts w:ascii="Times New Roman" w:hAnsi="Times New Roman" w:hint="eastAsia"/>
          <w:sz w:val="28"/>
          <w:szCs w:val="20"/>
        </w:rPr>
        <w:t>5</w:t>
      </w:r>
      <w:r>
        <w:rPr>
          <w:rFonts w:ascii="Times New Roman" w:hAnsi="Times New Roman" w:hint="eastAsia"/>
          <w:sz w:val="28"/>
          <w:szCs w:val="20"/>
        </w:rPr>
        <w:t>分，每错一个设备的参数扣</w:t>
      </w:r>
      <w:r>
        <w:rPr>
          <w:rFonts w:ascii="Times New Roman" w:hAnsi="Times New Roman" w:hint="eastAsia"/>
          <w:sz w:val="28"/>
          <w:szCs w:val="20"/>
        </w:rPr>
        <w:t>1</w:t>
      </w:r>
      <w:r>
        <w:rPr>
          <w:rFonts w:ascii="Times New Roman" w:hAnsi="Times New Roman" w:hint="eastAsia"/>
          <w:sz w:val="28"/>
          <w:szCs w:val="20"/>
        </w:rPr>
        <w:t>分。</w:t>
      </w:r>
    </w:p>
    <w:p w:rsidR="007D6D5E" w:rsidRDefault="007D6D5E" w:rsidP="007D6D5E">
      <w:pPr>
        <w:pStyle w:val="2"/>
        <w:spacing w:before="156"/>
      </w:pPr>
      <w:r>
        <w:rPr>
          <w:rFonts w:hint="eastAsia"/>
        </w:rPr>
        <w:t>信号控制系统安装、配线、焊接、调试（</w:t>
      </w:r>
      <w:r>
        <w:rPr>
          <w:rFonts w:hint="eastAsia"/>
        </w:rPr>
        <w:t>30</w:t>
      </w:r>
      <w:r>
        <w:rPr>
          <w:rFonts w:hint="eastAsia"/>
        </w:rPr>
        <w:t>分）</w:t>
      </w:r>
    </w:p>
    <w:p w:rsidR="007D6D5E" w:rsidRDefault="007D6D5E" w:rsidP="007D6D5E">
      <w:pPr>
        <w:pStyle w:val="3"/>
      </w:pPr>
      <w:r>
        <w:rPr>
          <w:rFonts w:hint="eastAsia"/>
        </w:rPr>
        <w:t>设备</w:t>
      </w:r>
      <w:r>
        <w:t>安装、布线</w:t>
      </w:r>
      <w:r>
        <w:rPr>
          <w:rFonts w:hint="eastAsia"/>
        </w:rPr>
        <w:t>（</w:t>
      </w:r>
      <w:r>
        <w:rPr>
          <w:rFonts w:hint="eastAsia"/>
        </w:rPr>
        <w:t>18</w:t>
      </w:r>
      <w:r>
        <w:rPr>
          <w:rFonts w:hint="eastAsia"/>
        </w:rPr>
        <w:t>分）</w:t>
      </w:r>
    </w:p>
    <w:p w:rsidR="007D6D5E" w:rsidRDefault="007D6D5E" w:rsidP="007D6D5E">
      <w:pPr>
        <w:ind w:firstLine="560"/>
        <w:rPr>
          <w:rFonts w:ascii="Times New Roman" w:hAnsi="Times New Roman"/>
          <w:sz w:val="28"/>
          <w:szCs w:val="20"/>
        </w:rPr>
      </w:pPr>
      <w:r>
        <w:rPr>
          <w:rFonts w:ascii="Times New Roman" w:hAnsi="Times New Roman" w:hint="eastAsia"/>
          <w:sz w:val="28"/>
          <w:szCs w:val="20"/>
        </w:rPr>
        <w:t>根据提供的电路原理图和设备内部配线图，按照信号设备施工标准和要求对轨道交通信号控制系统组合柜和信号主控台进行安装、更换和配线，按规定工艺进行焊接，根据要求进行通电试验和调试。要求走线</w:t>
      </w:r>
      <w:r>
        <w:rPr>
          <w:rFonts w:ascii="Times New Roman" w:hAnsi="Times New Roman"/>
          <w:sz w:val="28"/>
          <w:szCs w:val="20"/>
        </w:rPr>
        <w:t>合理、美观</w:t>
      </w:r>
      <w:r>
        <w:rPr>
          <w:rFonts w:ascii="Times New Roman" w:hAnsi="Times New Roman" w:hint="eastAsia"/>
          <w:sz w:val="28"/>
          <w:szCs w:val="20"/>
        </w:rPr>
        <w:t>，</w:t>
      </w:r>
      <w:r>
        <w:rPr>
          <w:rFonts w:ascii="Times New Roman" w:hAnsi="Times New Roman"/>
          <w:sz w:val="28"/>
          <w:szCs w:val="20"/>
        </w:rPr>
        <w:t>不能出现铜线裸露</w:t>
      </w:r>
      <w:r>
        <w:rPr>
          <w:rFonts w:ascii="Times New Roman" w:hAnsi="Times New Roman" w:hint="eastAsia"/>
          <w:sz w:val="28"/>
          <w:szCs w:val="20"/>
        </w:rPr>
        <w:t>、接线</w:t>
      </w:r>
      <w:r>
        <w:rPr>
          <w:rFonts w:ascii="Times New Roman" w:hAnsi="Times New Roman"/>
          <w:sz w:val="28"/>
          <w:szCs w:val="20"/>
        </w:rPr>
        <w:t>端子松动等安全问题。</w:t>
      </w:r>
    </w:p>
    <w:p w:rsidR="007D6D5E" w:rsidRDefault="007D6D5E" w:rsidP="007D6D5E">
      <w:pPr>
        <w:ind w:firstLine="560"/>
        <w:rPr>
          <w:rFonts w:ascii="Times New Roman" w:hAnsi="Times New Roman"/>
          <w:sz w:val="28"/>
          <w:szCs w:val="20"/>
        </w:rPr>
      </w:pPr>
      <w:r>
        <w:rPr>
          <w:rFonts w:ascii="Times New Roman" w:hAnsi="Times New Roman" w:hint="eastAsia"/>
          <w:sz w:val="28"/>
          <w:szCs w:val="20"/>
        </w:rPr>
        <w:t>包含</w:t>
      </w:r>
      <w:r w:rsidRPr="003025FD">
        <w:rPr>
          <w:rFonts w:ascii="Times New Roman" w:hAnsi="Times New Roman" w:hint="eastAsia"/>
          <w:sz w:val="28"/>
          <w:szCs w:val="20"/>
        </w:rPr>
        <w:t>直流</w:t>
      </w:r>
      <w:r w:rsidRPr="003025FD">
        <w:rPr>
          <w:rFonts w:ascii="Times New Roman" w:hAnsi="Times New Roman" w:hint="eastAsia"/>
          <w:sz w:val="28"/>
          <w:szCs w:val="20"/>
        </w:rPr>
        <w:t>24V</w:t>
      </w:r>
      <w:r w:rsidRPr="003025FD">
        <w:rPr>
          <w:rFonts w:ascii="Times New Roman" w:hAnsi="Times New Roman" w:hint="eastAsia"/>
          <w:sz w:val="28"/>
          <w:szCs w:val="20"/>
        </w:rPr>
        <w:t>正极电源接线端子排、直流</w:t>
      </w:r>
      <w:r w:rsidRPr="003025FD">
        <w:rPr>
          <w:rFonts w:ascii="Times New Roman" w:hAnsi="Times New Roman" w:hint="eastAsia"/>
          <w:sz w:val="28"/>
          <w:szCs w:val="20"/>
        </w:rPr>
        <w:t>24V</w:t>
      </w:r>
      <w:r w:rsidRPr="003025FD">
        <w:rPr>
          <w:rFonts w:ascii="Times New Roman" w:hAnsi="Times New Roman" w:hint="eastAsia"/>
          <w:sz w:val="28"/>
          <w:szCs w:val="20"/>
        </w:rPr>
        <w:t>负极电源接线端子排、</w:t>
      </w:r>
      <w:r>
        <w:rPr>
          <w:rFonts w:ascii="Times New Roman" w:hAnsi="Times New Roman" w:hint="eastAsia"/>
          <w:sz w:val="28"/>
          <w:szCs w:val="20"/>
        </w:rPr>
        <w:t>列控中心</w:t>
      </w:r>
      <w:r>
        <w:rPr>
          <w:rFonts w:ascii="Times New Roman" w:hAnsi="Times New Roman" w:hint="eastAsia"/>
          <w:sz w:val="28"/>
          <w:szCs w:val="20"/>
        </w:rPr>
        <w:t>CAN</w:t>
      </w:r>
      <w:r>
        <w:rPr>
          <w:rFonts w:ascii="Times New Roman" w:hAnsi="Times New Roman" w:hint="eastAsia"/>
          <w:sz w:val="28"/>
          <w:szCs w:val="20"/>
        </w:rPr>
        <w:t>通信数据线、</w:t>
      </w:r>
      <w:r>
        <w:rPr>
          <w:rFonts w:ascii="Times New Roman" w:hAnsi="Times New Roman" w:hint="eastAsia"/>
          <w:sz w:val="28"/>
          <w:szCs w:val="20"/>
        </w:rPr>
        <w:t>DI</w:t>
      </w:r>
      <w:r>
        <w:rPr>
          <w:rFonts w:ascii="Times New Roman" w:hAnsi="Times New Roman" w:hint="eastAsia"/>
          <w:sz w:val="28"/>
          <w:szCs w:val="20"/>
        </w:rPr>
        <w:t>、</w:t>
      </w:r>
      <w:r>
        <w:rPr>
          <w:rFonts w:ascii="Times New Roman" w:hAnsi="Times New Roman" w:hint="eastAsia"/>
          <w:sz w:val="28"/>
          <w:szCs w:val="20"/>
        </w:rPr>
        <w:t>DO</w:t>
      </w:r>
      <w:r>
        <w:rPr>
          <w:rFonts w:ascii="Times New Roman" w:hAnsi="Times New Roman" w:hint="eastAsia"/>
          <w:sz w:val="28"/>
          <w:szCs w:val="20"/>
        </w:rPr>
        <w:t>数据线、发送器、接收器、衰耗盘、</w:t>
      </w:r>
      <w:r w:rsidR="0005246A">
        <w:rPr>
          <w:rFonts w:ascii="Times New Roman" w:hAnsi="Times New Roman" w:hint="eastAsia"/>
          <w:sz w:val="28"/>
          <w:szCs w:val="20"/>
        </w:rPr>
        <w:t>电缆模拟</w:t>
      </w:r>
      <w:r>
        <w:rPr>
          <w:rFonts w:ascii="Times New Roman" w:hAnsi="Times New Roman" w:hint="eastAsia"/>
          <w:sz w:val="28"/>
          <w:szCs w:val="20"/>
        </w:rPr>
        <w:t>网络盘、轨道继电器、方向继电器、轨道模拟盘、主控制台</w:t>
      </w:r>
      <w:r>
        <w:rPr>
          <w:rFonts w:ascii="Times New Roman" w:hAnsi="Times New Roman" w:hint="eastAsia"/>
          <w:sz w:val="28"/>
          <w:szCs w:val="20"/>
        </w:rPr>
        <w:t>PLC</w:t>
      </w:r>
      <w:r>
        <w:rPr>
          <w:rFonts w:ascii="Times New Roman" w:hAnsi="Times New Roman" w:hint="eastAsia"/>
          <w:sz w:val="28"/>
          <w:szCs w:val="20"/>
        </w:rPr>
        <w:t>与各设备的布线等设备。</w:t>
      </w:r>
    </w:p>
    <w:p w:rsidR="007D6D5E" w:rsidRDefault="007D6D5E" w:rsidP="007D6D5E">
      <w:pPr>
        <w:pStyle w:val="3"/>
      </w:pPr>
      <w:r>
        <w:rPr>
          <w:rFonts w:hint="eastAsia"/>
        </w:rPr>
        <w:t>环境部署和配置（</w:t>
      </w:r>
      <w:r>
        <w:rPr>
          <w:rFonts w:hint="eastAsia"/>
        </w:rPr>
        <w:t>5</w:t>
      </w:r>
      <w:r>
        <w:rPr>
          <w:rFonts w:hint="eastAsia"/>
        </w:rPr>
        <w:t>分）</w:t>
      </w:r>
    </w:p>
    <w:p w:rsidR="007D6D5E" w:rsidRDefault="007D6D5E" w:rsidP="007D6D5E">
      <w:pPr>
        <w:ind w:firstLine="560"/>
        <w:rPr>
          <w:rFonts w:ascii="Times New Roman" w:hAnsi="Times New Roman"/>
          <w:sz w:val="28"/>
          <w:szCs w:val="20"/>
        </w:rPr>
      </w:pPr>
      <w:r>
        <w:rPr>
          <w:rFonts w:ascii="Times New Roman" w:hAnsi="Times New Roman" w:hint="eastAsia"/>
          <w:sz w:val="28"/>
          <w:szCs w:val="20"/>
        </w:rPr>
        <w:t>确保布线正确情况下，启动设备。打开列控中心操作终端，根据要求配置各信号设备和模拟系统参数（</w:t>
      </w:r>
      <w:r>
        <w:rPr>
          <w:rFonts w:ascii="Times New Roman" w:hAnsi="Times New Roman" w:hint="eastAsia"/>
          <w:sz w:val="28"/>
          <w:szCs w:val="20"/>
        </w:rPr>
        <w:t>IP</w:t>
      </w:r>
      <w:r>
        <w:rPr>
          <w:rFonts w:ascii="Times New Roman" w:hAnsi="Times New Roman" w:hint="eastAsia"/>
          <w:sz w:val="28"/>
          <w:szCs w:val="20"/>
        </w:rPr>
        <w:t>地址、通信参数、通信地址等），启动各模拟系统。模拟系统包含两个邻站列控中心、多个中继站（按题目要求）、本站联锁、临时限速服务器等信号系统。</w:t>
      </w:r>
    </w:p>
    <w:p w:rsidR="007D6D5E" w:rsidRDefault="007D6D5E" w:rsidP="007D6D5E">
      <w:pPr>
        <w:pStyle w:val="3"/>
      </w:pPr>
      <w:r>
        <w:rPr>
          <w:rFonts w:hint="eastAsia"/>
        </w:rPr>
        <w:t>通信调试（</w:t>
      </w:r>
      <w:r>
        <w:rPr>
          <w:rFonts w:hint="eastAsia"/>
        </w:rPr>
        <w:t>4</w:t>
      </w:r>
      <w:r>
        <w:rPr>
          <w:rFonts w:hint="eastAsia"/>
        </w:rPr>
        <w:t>分）</w:t>
      </w:r>
    </w:p>
    <w:p w:rsidR="007D6D5E" w:rsidRDefault="007D6D5E" w:rsidP="007D6D5E">
      <w:pPr>
        <w:ind w:firstLine="560"/>
        <w:rPr>
          <w:rFonts w:ascii="Times New Roman" w:hAnsi="Times New Roman"/>
          <w:sz w:val="28"/>
          <w:szCs w:val="20"/>
        </w:rPr>
      </w:pPr>
      <w:r>
        <w:rPr>
          <w:rFonts w:ascii="Times New Roman" w:hAnsi="Times New Roman" w:hint="eastAsia"/>
          <w:sz w:val="28"/>
          <w:szCs w:val="20"/>
        </w:rPr>
        <w:t>各信号设备上电，启动。观察列控中心各板卡指示灯，并测量各信号设备数据。确保板卡通信正常（列控通信板卡不会做故障试题）。各模拟系统通信状态正常（正常启动，状态为绿色）。</w:t>
      </w:r>
    </w:p>
    <w:p w:rsidR="007D6D5E" w:rsidRDefault="007D6D5E" w:rsidP="007D6D5E">
      <w:pPr>
        <w:ind w:firstLine="560"/>
        <w:rPr>
          <w:rFonts w:asciiTheme="minorEastAsia" w:eastAsiaTheme="minorEastAsia" w:hAnsiTheme="minorEastAsia" w:cs="宋体"/>
          <w:kern w:val="0"/>
          <w:sz w:val="28"/>
          <w:szCs w:val="28"/>
        </w:rPr>
      </w:pPr>
      <w:r>
        <w:rPr>
          <w:rFonts w:ascii="Times New Roman" w:hAnsi="Times New Roman" w:hint="eastAsia"/>
          <w:sz w:val="28"/>
          <w:szCs w:val="20"/>
        </w:rPr>
        <w:lastRenderedPageBreak/>
        <w:t>利用万用表等</w:t>
      </w:r>
      <w:r>
        <w:rPr>
          <w:rFonts w:ascii="Times New Roman" w:hAnsi="Times New Roman"/>
          <w:sz w:val="28"/>
          <w:szCs w:val="20"/>
        </w:rPr>
        <w:t>工具测试</w:t>
      </w:r>
      <w:r>
        <w:rPr>
          <w:rFonts w:ascii="Times New Roman" w:hAnsi="Times New Roman" w:hint="eastAsia"/>
          <w:sz w:val="28"/>
          <w:szCs w:val="20"/>
        </w:rPr>
        <w:t>系统</w:t>
      </w:r>
      <w:r>
        <w:rPr>
          <w:rFonts w:ascii="Times New Roman" w:hAnsi="Times New Roman"/>
          <w:sz w:val="28"/>
          <w:szCs w:val="20"/>
        </w:rPr>
        <w:t>各</w:t>
      </w:r>
      <w:r>
        <w:rPr>
          <w:rFonts w:ascii="Times New Roman" w:hAnsi="Times New Roman" w:hint="eastAsia"/>
          <w:sz w:val="28"/>
          <w:szCs w:val="20"/>
        </w:rPr>
        <w:t>测试点</w:t>
      </w:r>
      <w:r>
        <w:rPr>
          <w:rFonts w:ascii="Times New Roman" w:hAnsi="Times New Roman"/>
          <w:sz w:val="28"/>
          <w:szCs w:val="20"/>
        </w:rPr>
        <w:t>的电源电压是否正常，</w:t>
      </w:r>
      <w:r>
        <w:rPr>
          <w:rFonts w:ascii="Times New Roman" w:hAnsi="Times New Roman" w:hint="eastAsia"/>
          <w:sz w:val="28"/>
          <w:szCs w:val="20"/>
        </w:rPr>
        <w:t>并记录测量</w:t>
      </w:r>
      <w:r>
        <w:rPr>
          <w:rFonts w:ascii="Times New Roman" w:hAnsi="Times New Roman"/>
          <w:sz w:val="28"/>
          <w:szCs w:val="20"/>
        </w:rPr>
        <w:t>数据</w:t>
      </w:r>
      <w:r>
        <w:rPr>
          <w:rFonts w:ascii="Times New Roman" w:hAnsi="Times New Roman" w:hint="eastAsia"/>
          <w:sz w:val="28"/>
          <w:szCs w:val="20"/>
        </w:rPr>
        <w:t>。如果</w:t>
      </w:r>
      <w:r>
        <w:rPr>
          <w:rFonts w:ascii="Times New Roman" w:hAnsi="Times New Roman"/>
          <w:sz w:val="28"/>
          <w:szCs w:val="20"/>
        </w:rPr>
        <w:t>电压不正常，检查接线是否正确，直至电压</w:t>
      </w:r>
      <w:r>
        <w:rPr>
          <w:rFonts w:ascii="Times New Roman" w:hAnsi="Times New Roman" w:hint="eastAsia"/>
          <w:sz w:val="28"/>
          <w:szCs w:val="20"/>
        </w:rPr>
        <w:t>测量</w:t>
      </w:r>
      <w:r>
        <w:rPr>
          <w:rFonts w:ascii="Times New Roman" w:hAnsi="Times New Roman"/>
          <w:sz w:val="28"/>
          <w:szCs w:val="20"/>
        </w:rPr>
        <w:t>正确。</w:t>
      </w:r>
    </w:p>
    <w:p w:rsidR="007D6D5E" w:rsidRDefault="007D6D5E" w:rsidP="007D6D5E">
      <w:pPr>
        <w:pStyle w:val="3"/>
      </w:pPr>
      <w:r>
        <w:rPr>
          <w:rFonts w:hint="eastAsia"/>
        </w:rPr>
        <w:t>功能调试（</w:t>
      </w:r>
      <w:r>
        <w:rPr>
          <w:rFonts w:hint="eastAsia"/>
        </w:rPr>
        <w:t>3</w:t>
      </w:r>
      <w:r>
        <w:rPr>
          <w:rFonts w:hint="eastAsia"/>
        </w:rPr>
        <w:t>分）</w:t>
      </w:r>
    </w:p>
    <w:p w:rsidR="007D6D5E" w:rsidRDefault="007D6D5E" w:rsidP="007D6D5E">
      <w:pPr>
        <w:widowControl/>
        <w:shd w:val="clear" w:color="auto" w:fill="FFFFFF"/>
        <w:spacing w:line="285" w:lineRule="atLeast"/>
        <w:ind w:firstLine="560"/>
        <w:jc w:val="left"/>
        <w:rPr>
          <w:rFonts w:asciiTheme="minorEastAsia" w:eastAsiaTheme="minorEastAsia" w:hAnsiTheme="minorEastAsia"/>
          <w:sz w:val="28"/>
        </w:rPr>
      </w:pPr>
      <w:r>
        <w:rPr>
          <w:rFonts w:asciiTheme="minorEastAsia" w:eastAsiaTheme="minorEastAsia" w:hAnsiTheme="minorEastAsia" w:cs="宋体" w:hint="eastAsia"/>
          <w:kern w:val="0"/>
          <w:sz w:val="28"/>
          <w:szCs w:val="28"/>
        </w:rPr>
        <w:t>打开列控中心操作界面，手工控制方向继电器状态，观察继电器是否按要求动作。选择任意区段，使其占用。测试对应轨道继电器是否保持一致的动作。</w:t>
      </w:r>
    </w:p>
    <w:p w:rsidR="007D6D5E" w:rsidRDefault="007D6D5E" w:rsidP="007D6D5E">
      <w:pPr>
        <w:pStyle w:val="2"/>
        <w:spacing w:before="156"/>
      </w:pPr>
      <w:r>
        <w:rPr>
          <w:rFonts w:hint="eastAsia"/>
        </w:rPr>
        <w:t>信号控制系统的数据测量、故障检测与处理（</w:t>
      </w:r>
      <w:r>
        <w:rPr>
          <w:rFonts w:hint="eastAsia"/>
        </w:rPr>
        <w:t>15</w:t>
      </w:r>
      <w:r>
        <w:rPr>
          <w:rFonts w:hint="eastAsia"/>
        </w:rPr>
        <w:t>分）</w:t>
      </w:r>
    </w:p>
    <w:p w:rsidR="007D6D5E" w:rsidRDefault="007D6D5E" w:rsidP="007D6D5E">
      <w:pPr>
        <w:pStyle w:val="3"/>
      </w:pPr>
      <w:r>
        <w:rPr>
          <w:rFonts w:hint="eastAsia"/>
        </w:rPr>
        <w:t>确定故障现象（</w:t>
      </w:r>
      <w:r>
        <w:rPr>
          <w:rFonts w:hint="eastAsia"/>
        </w:rPr>
        <w:t>5</w:t>
      </w:r>
      <w:r>
        <w:rPr>
          <w:rFonts w:hint="eastAsia"/>
        </w:rPr>
        <w:t>分）</w:t>
      </w:r>
    </w:p>
    <w:p w:rsidR="007D6D5E" w:rsidRDefault="007D6D5E" w:rsidP="007D6D5E">
      <w:pPr>
        <w:ind w:firstLine="560"/>
        <w:rPr>
          <w:rFonts w:ascii="宋体" w:hAnsi="宋体" w:cs="宋体"/>
          <w:sz w:val="28"/>
          <w:szCs w:val="28"/>
        </w:rPr>
      </w:pPr>
      <w:r>
        <w:rPr>
          <w:rFonts w:ascii="宋体" w:hAnsi="宋体" w:cs="宋体" w:hint="eastAsia"/>
          <w:sz w:val="28"/>
          <w:szCs w:val="28"/>
        </w:rPr>
        <w:t>主体机柜上有8个轨道模拟盘，依次模拟对应轨道的调整和分路。打开列控中心维护终端，查看系统站场图状态</w:t>
      </w:r>
      <w:r>
        <w:rPr>
          <w:rFonts w:ascii="宋体" w:hAnsi="宋体" w:cs="宋体"/>
          <w:sz w:val="28"/>
          <w:szCs w:val="28"/>
        </w:rPr>
        <w:t>信息，</w:t>
      </w:r>
      <w:r>
        <w:rPr>
          <w:rFonts w:ascii="宋体" w:hAnsi="宋体" w:cs="宋体" w:hint="eastAsia"/>
          <w:sz w:val="28"/>
          <w:szCs w:val="28"/>
        </w:rPr>
        <w:t>分析判断对应故障设备。</w:t>
      </w:r>
      <w:r>
        <w:rPr>
          <w:rFonts w:asciiTheme="minorEastAsia" w:eastAsiaTheme="minorEastAsia" w:hAnsiTheme="minorEastAsia" w:hint="eastAsia"/>
          <w:sz w:val="28"/>
        </w:rPr>
        <w:t>根据提供</w:t>
      </w:r>
      <w:r>
        <w:rPr>
          <w:rFonts w:asciiTheme="minorEastAsia" w:eastAsiaTheme="minorEastAsia" w:hAnsiTheme="minorEastAsia"/>
          <w:sz w:val="28"/>
        </w:rPr>
        <w:t>的</w:t>
      </w:r>
      <w:r>
        <w:rPr>
          <w:rFonts w:asciiTheme="minorEastAsia" w:eastAsiaTheme="minorEastAsia" w:hAnsiTheme="minorEastAsia" w:hint="eastAsia"/>
          <w:sz w:val="28"/>
        </w:rPr>
        <w:t>轨道模拟盘原理图.pdf、轨道模拟盘元器件清单.</w:t>
      </w:r>
      <w:r>
        <w:rPr>
          <w:rFonts w:asciiTheme="minorEastAsia" w:eastAsiaTheme="minorEastAsia" w:hAnsiTheme="minorEastAsia"/>
          <w:sz w:val="28"/>
        </w:rPr>
        <w:t>pdf</w:t>
      </w:r>
      <w:r>
        <w:rPr>
          <w:rFonts w:asciiTheme="minorEastAsia" w:eastAsiaTheme="minorEastAsia" w:hAnsiTheme="minorEastAsia" w:hint="eastAsia"/>
          <w:sz w:val="28"/>
        </w:rPr>
        <w:t>，对相应故障设备进行故障定位，将</w:t>
      </w:r>
      <w:r>
        <w:rPr>
          <w:rFonts w:asciiTheme="minorEastAsia" w:eastAsiaTheme="minorEastAsia" w:hAnsiTheme="minorEastAsia"/>
          <w:sz w:val="28"/>
        </w:rPr>
        <w:t>故障定位、处理</w:t>
      </w:r>
      <w:r>
        <w:rPr>
          <w:rFonts w:asciiTheme="minorEastAsia" w:eastAsiaTheme="minorEastAsia" w:hAnsiTheme="minorEastAsia" w:hint="eastAsia"/>
          <w:sz w:val="28"/>
        </w:rPr>
        <w:t>方法</w:t>
      </w:r>
      <w:r>
        <w:rPr>
          <w:rFonts w:asciiTheme="minorEastAsia" w:eastAsiaTheme="minorEastAsia" w:hAnsiTheme="minorEastAsia"/>
          <w:sz w:val="28"/>
        </w:rPr>
        <w:t>填写到</w:t>
      </w:r>
      <w:r>
        <w:rPr>
          <w:rFonts w:ascii="宋体" w:hAnsi="宋体" w:cs="宋体" w:hint="eastAsia"/>
          <w:sz w:val="28"/>
          <w:szCs w:val="28"/>
        </w:rPr>
        <w:t>故障</w:t>
      </w:r>
      <w:r>
        <w:rPr>
          <w:rFonts w:ascii="宋体" w:hAnsi="宋体" w:cs="宋体"/>
          <w:sz w:val="28"/>
          <w:szCs w:val="28"/>
        </w:rPr>
        <w:t>报告中。</w:t>
      </w:r>
    </w:p>
    <w:p w:rsidR="007D6D5E" w:rsidRDefault="007D6D5E" w:rsidP="007D6D5E">
      <w:pPr>
        <w:ind w:firstLine="562"/>
        <w:rPr>
          <w:rFonts w:ascii="宋体" w:hAnsi="宋体" w:cs="宋体"/>
          <w:sz w:val="28"/>
          <w:szCs w:val="28"/>
        </w:rPr>
      </w:pPr>
      <w:r>
        <w:rPr>
          <w:rFonts w:asciiTheme="minorEastAsia" w:eastAsiaTheme="minorEastAsia" w:hAnsiTheme="minorEastAsia" w:cs="宋体" w:hint="eastAsia"/>
          <w:b/>
          <w:bCs/>
          <w:iCs/>
          <w:color w:val="000000"/>
          <w:kern w:val="0"/>
          <w:sz w:val="28"/>
          <w:szCs w:val="28"/>
        </w:rPr>
        <w:t>（提示：有3块故障模拟盘共6处需要维修。仔细检测出现的问题，再根据原理图进行维修。）</w:t>
      </w:r>
    </w:p>
    <w:p w:rsidR="007D6D5E" w:rsidRDefault="007D6D5E" w:rsidP="007D6D5E">
      <w:pPr>
        <w:pStyle w:val="3"/>
      </w:pPr>
      <w:r>
        <w:rPr>
          <w:rFonts w:hint="eastAsia"/>
        </w:rPr>
        <w:t>故障排查与维修（</w:t>
      </w:r>
      <w:r>
        <w:rPr>
          <w:rFonts w:hint="eastAsia"/>
        </w:rPr>
        <w:t>7</w:t>
      </w:r>
      <w:r>
        <w:rPr>
          <w:rFonts w:hint="eastAsia"/>
        </w:rPr>
        <w:t>分）</w:t>
      </w:r>
    </w:p>
    <w:p w:rsidR="007D6D5E" w:rsidRDefault="007D6D5E" w:rsidP="007D6D5E">
      <w:pPr>
        <w:widowControl/>
        <w:shd w:val="clear" w:color="auto" w:fill="FFFFFF"/>
        <w:spacing w:line="285" w:lineRule="atLeast"/>
        <w:ind w:firstLine="560"/>
        <w:jc w:val="left"/>
        <w:rPr>
          <w:rFonts w:asciiTheme="minorEastAsia" w:eastAsiaTheme="minorEastAsia" w:hAnsiTheme="minorEastAsia"/>
          <w:sz w:val="28"/>
        </w:rPr>
      </w:pPr>
      <w:r>
        <w:rPr>
          <w:rFonts w:asciiTheme="minorEastAsia" w:eastAsiaTheme="minorEastAsia" w:hAnsiTheme="minorEastAsia" w:hint="eastAsia"/>
          <w:sz w:val="28"/>
        </w:rPr>
        <w:t>确定故障后，利用</w:t>
      </w:r>
      <w:r>
        <w:rPr>
          <w:rFonts w:asciiTheme="minorEastAsia" w:eastAsiaTheme="minorEastAsia" w:hAnsiTheme="minorEastAsia"/>
          <w:sz w:val="28"/>
        </w:rPr>
        <w:t>万用表</w:t>
      </w:r>
      <w:r>
        <w:rPr>
          <w:rFonts w:asciiTheme="minorEastAsia" w:eastAsiaTheme="minorEastAsia" w:hAnsiTheme="minorEastAsia" w:hint="eastAsia"/>
          <w:sz w:val="28"/>
        </w:rPr>
        <w:t>、烙铁</w:t>
      </w:r>
      <w:r>
        <w:rPr>
          <w:rFonts w:asciiTheme="minorEastAsia" w:eastAsiaTheme="minorEastAsia" w:hAnsiTheme="minorEastAsia"/>
          <w:sz w:val="28"/>
        </w:rPr>
        <w:t>等工具</w:t>
      </w:r>
      <w:r>
        <w:rPr>
          <w:rFonts w:asciiTheme="minorEastAsia" w:eastAsiaTheme="minorEastAsia" w:hAnsiTheme="minorEastAsia" w:hint="eastAsia"/>
          <w:sz w:val="28"/>
        </w:rPr>
        <w:t>进行</w:t>
      </w:r>
      <w:r>
        <w:rPr>
          <w:rFonts w:asciiTheme="minorEastAsia" w:eastAsiaTheme="minorEastAsia" w:hAnsiTheme="minorEastAsia"/>
          <w:sz w:val="28"/>
        </w:rPr>
        <w:t>电路板电路的维修，</w:t>
      </w:r>
      <w:r>
        <w:rPr>
          <w:rFonts w:asciiTheme="minorEastAsia" w:eastAsiaTheme="minorEastAsia" w:hAnsiTheme="minorEastAsia" w:hint="eastAsia"/>
          <w:sz w:val="28"/>
        </w:rPr>
        <w:t>确定</w:t>
      </w:r>
      <w:r>
        <w:rPr>
          <w:rFonts w:asciiTheme="minorEastAsia" w:eastAsiaTheme="minorEastAsia" w:hAnsiTheme="minorEastAsia"/>
          <w:sz w:val="28"/>
        </w:rPr>
        <w:t>电路板</w:t>
      </w:r>
      <w:r>
        <w:rPr>
          <w:rFonts w:asciiTheme="minorEastAsia" w:eastAsiaTheme="minorEastAsia" w:hAnsiTheme="minorEastAsia" w:hint="eastAsia"/>
          <w:sz w:val="28"/>
        </w:rPr>
        <w:t>电源</w:t>
      </w:r>
      <w:r>
        <w:rPr>
          <w:rFonts w:asciiTheme="minorEastAsia" w:eastAsiaTheme="minorEastAsia" w:hAnsiTheme="minorEastAsia"/>
          <w:sz w:val="28"/>
        </w:rPr>
        <w:t>电路无误后，再上电</w:t>
      </w:r>
      <w:r>
        <w:rPr>
          <w:rFonts w:asciiTheme="minorEastAsia" w:eastAsiaTheme="minorEastAsia" w:hAnsiTheme="minorEastAsia" w:hint="eastAsia"/>
          <w:sz w:val="28"/>
        </w:rPr>
        <w:t>测试。完成</w:t>
      </w:r>
      <w:r>
        <w:rPr>
          <w:rFonts w:asciiTheme="minorEastAsia" w:eastAsiaTheme="minorEastAsia" w:hAnsiTheme="minorEastAsia"/>
          <w:sz w:val="28"/>
        </w:rPr>
        <w:t>维修。</w:t>
      </w:r>
    </w:p>
    <w:p w:rsidR="007D6D5E" w:rsidRDefault="007D6D5E" w:rsidP="007D6D5E">
      <w:pPr>
        <w:pStyle w:val="3"/>
        <w:rPr>
          <w:rFonts w:ascii="宋体" w:hAnsi="宋体" w:cs="宋体"/>
        </w:rPr>
      </w:pPr>
      <w:r>
        <w:rPr>
          <w:rFonts w:hint="eastAsia"/>
        </w:rPr>
        <w:t>数据测量（</w:t>
      </w:r>
      <w:r>
        <w:rPr>
          <w:rFonts w:hint="eastAsia"/>
        </w:rPr>
        <w:t>3</w:t>
      </w:r>
      <w:r>
        <w:rPr>
          <w:rFonts w:hint="eastAsia"/>
        </w:rPr>
        <w:t>分）</w:t>
      </w:r>
    </w:p>
    <w:p w:rsidR="007D6D5E" w:rsidRDefault="007D6D5E" w:rsidP="007D6D5E">
      <w:pPr>
        <w:pStyle w:val="Af3"/>
        <w:spacing w:before="156" w:after="156"/>
        <w:ind w:firstLine="560"/>
        <w:rPr>
          <w:rFonts w:ascii="宋体" w:hAnsi="宋体" w:cs="宋体"/>
          <w:sz w:val="28"/>
          <w:szCs w:val="28"/>
        </w:rPr>
      </w:pPr>
      <w:r>
        <w:rPr>
          <w:rFonts w:ascii="宋体" w:hAnsi="宋体" w:cs="宋体" w:hint="eastAsia"/>
          <w:sz w:val="28"/>
          <w:szCs w:val="28"/>
        </w:rPr>
        <w:t>维修完成</w:t>
      </w:r>
      <w:r>
        <w:rPr>
          <w:rFonts w:ascii="宋体" w:hAnsi="宋体" w:cs="宋体"/>
          <w:sz w:val="28"/>
          <w:szCs w:val="28"/>
        </w:rPr>
        <w:t>后，</w:t>
      </w:r>
      <w:r>
        <w:rPr>
          <w:rFonts w:ascii="宋体" w:hAnsi="宋体" w:cs="宋体" w:hint="eastAsia"/>
          <w:sz w:val="28"/>
          <w:szCs w:val="28"/>
        </w:rPr>
        <w:t>测量</w:t>
      </w:r>
      <w:r>
        <w:rPr>
          <w:rFonts w:ascii="宋体" w:hAnsi="宋体" w:cs="宋体"/>
          <w:sz w:val="28"/>
          <w:szCs w:val="28"/>
        </w:rPr>
        <w:t>并记录</w:t>
      </w:r>
      <w:r>
        <w:rPr>
          <w:rFonts w:ascii="宋体" w:hAnsi="宋体" w:cs="宋体" w:hint="eastAsia"/>
          <w:sz w:val="28"/>
          <w:szCs w:val="28"/>
        </w:rPr>
        <w:t>与真实移频柜对应的轨道模拟盘在分路</w:t>
      </w:r>
      <w:r>
        <w:rPr>
          <w:rFonts w:ascii="宋体" w:hAnsi="宋体" w:cs="宋体" w:hint="eastAsia"/>
          <w:sz w:val="28"/>
          <w:szCs w:val="28"/>
        </w:rPr>
        <w:lastRenderedPageBreak/>
        <w:t>和调整状态时衰耗盘各插孔</w:t>
      </w:r>
      <w:r>
        <w:rPr>
          <w:rFonts w:ascii="宋体" w:hAnsi="宋体" w:cs="宋体"/>
          <w:sz w:val="28"/>
          <w:szCs w:val="28"/>
        </w:rPr>
        <w:t>数据。</w:t>
      </w:r>
    </w:p>
    <w:p w:rsidR="007D6D5E" w:rsidRDefault="007D6D5E" w:rsidP="007D6D5E">
      <w:pPr>
        <w:pStyle w:val="2"/>
        <w:spacing w:before="156"/>
      </w:pPr>
      <w:r>
        <w:t>信号控制系统的</w:t>
      </w:r>
      <w:r>
        <w:rPr>
          <w:rFonts w:hint="eastAsia"/>
        </w:rPr>
        <w:t>综合应用（</w:t>
      </w:r>
      <w:r>
        <w:rPr>
          <w:rFonts w:hint="eastAsia"/>
        </w:rPr>
        <w:t>20</w:t>
      </w:r>
      <w:r>
        <w:rPr>
          <w:rFonts w:hint="eastAsia"/>
        </w:rPr>
        <w:t>分）</w:t>
      </w:r>
    </w:p>
    <w:p w:rsidR="007D6D5E" w:rsidRPr="004A4FAA" w:rsidRDefault="007D6D5E" w:rsidP="007D6D5E">
      <w:pPr>
        <w:snapToGrid w:val="0"/>
        <w:spacing w:line="560" w:lineRule="exact"/>
        <w:ind w:firstLine="560"/>
        <w:jc w:val="left"/>
        <w:rPr>
          <w:rFonts w:ascii="宋体" w:hAnsi="宋体" w:cs="宋体"/>
          <w:kern w:val="0"/>
          <w:sz w:val="28"/>
          <w:szCs w:val="30"/>
        </w:rPr>
      </w:pPr>
      <w:r w:rsidRPr="004A4FAA">
        <w:rPr>
          <w:rFonts w:ascii="宋体" w:hAnsi="宋体" w:cs="宋体" w:hint="eastAsia"/>
          <w:kern w:val="0"/>
          <w:sz w:val="28"/>
          <w:szCs w:val="30"/>
        </w:rPr>
        <w:t>背景：</w:t>
      </w:r>
      <w:r>
        <w:rPr>
          <w:rFonts w:ascii="宋体" w:hAnsi="宋体" w:cs="宋体" w:hint="eastAsia"/>
          <w:kern w:val="0"/>
          <w:sz w:val="28"/>
          <w:szCs w:val="30"/>
        </w:rPr>
        <w:t>最新型的</w:t>
      </w:r>
      <w:r w:rsidRPr="004A4FAA">
        <w:rPr>
          <w:rFonts w:ascii="宋体" w:hAnsi="宋体" w:cs="宋体" w:hint="eastAsia"/>
          <w:kern w:val="0"/>
          <w:sz w:val="28"/>
          <w:szCs w:val="30"/>
        </w:rPr>
        <w:t>列控中心</w:t>
      </w:r>
      <w:r>
        <w:rPr>
          <w:rFonts w:ascii="宋体" w:hAnsi="宋体" w:cs="宋体" w:hint="eastAsia"/>
          <w:kern w:val="0"/>
          <w:sz w:val="28"/>
          <w:szCs w:val="30"/>
        </w:rPr>
        <w:t>增加三点检查功能后，</w:t>
      </w:r>
      <w:r w:rsidRPr="004A4FAA">
        <w:rPr>
          <w:rFonts w:ascii="宋体" w:hAnsi="宋体" w:cs="宋体" w:hint="eastAsia"/>
          <w:kern w:val="0"/>
          <w:sz w:val="28"/>
          <w:szCs w:val="30"/>
        </w:rPr>
        <w:t>在刚启动时，默认区间为无方向，因此</w:t>
      </w:r>
      <w:r>
        <w:rPr>
          <w:rFonts w:ascii="宋体" w:hAnsi="宋体" w:cs="宋体" w:hint="eastAsia"/>
          <w:kern w:val="0"/>
          <w:sz w:val="28"/>
          <w:szCs w:val="30"/>
        </w:rPr>
        <w:t>需要临时限速服务器给列控中心发送初始化三点检查命令。同时需要邻站列控中心给他发送改方命令。完成列控中心区间方向的正确设置。</w:t>
      </w:r>
    </w:p>
    <w:p w:rsidR="007D6D5E" w:rsidRDefault="007D6D5E" w:rsidP="007D6D5E">
      <w:pPr>
        <w:snapToGrid w:val="0"/>
        <w:spacing w:line="560" w:lineRule="exact"/>
        <w:ind w:firstLine="560"/>
        <w:jc w:val="left"/>
        <w:rPr>
          <w:rFonts w:ascii="宋体" w:hAnsi="宋体" w:cs="宋体"/>
          <w:kern w:val="0"/>
          <w:sz w:val="28"/>
          <w:szCs w:val="30"/>
        </w:rPr>
      </w:pPr>
      <w:r>
        <w:rPr>
          <w:rFonts w:ascii="宋体" w:hAnsi="宋体" w:cs="宋体" w:hint="eastAsia"/>
          <w:kern w:val="0"/>
          <w:sz w:val="28"/>
          <w:szCs w:val="30"/>
        </w:rPr>
        <w:t>任务：学生按照要求，完成列控中心初始化。实现列控中心操作终端按照下行线和上行线正确方向显示，各区段显示正常追踪码序。通过操作信号系统模拟终端、模拟轨道、移频柜内设备等实现列车下行正线通过场景。</w:t>
      </w:r>
    </w:p>
    <w:p w:rsidR="007D6D5E" w:rsidRDefault="007D6D5E" w:rsidP="007D6D5E">
      <w:pPr>
        <w:snapToGrid w:val="0"/>
        <w:spacing w:line="560" w:lineRule="exact"/>
        <w:ind w:firstLine="560"/>
        <w:jc w:val="left"/>
        <w:rPr>
          <w:rFonts w:ascii="宋体" w:hAnsi="宋体" w:cs="宋体"/>
          <w:kern w:val="0"/>
          <w:sz w:val="28"/>
          <w:szCs w:val="30"/>
        </w:rPr>
      </w:pPr>
      <w:r>
        <w:rPr>
          <w:rFonts w:ascii="宋体" w:hAnsi="宋体" w:cs="宋体" w:hint="eastAsia"/>
          <w:kern w:val="0"/>
          <w:sz w:val="28"/>
          <w:szCs w:val="30"/>
        </w:rPr>
        <w:t>要求：</w:t>
      </w:r>
    </w:p>
    <w:p w:rsidR="007D6D5E" w:rsidRPr="00BD5F17" w:rsidRDefault="007D6D5E" w:rsidP="007D6D5E">
      <w:pPr>
        <w:pStyle w:val="af5"/>
        <w:numPr>
          <w:ilvl w:val="0"/>
          <w:numId w:val="11"/>
        </w:numPr>
        <w:ind w:firstLineChars="0"/>
        <w:rPr>
          <w:sz w:val="28"/>
        </w:rPr>
      </w:pPr>
      <w:r w:rsidRPr="00BD5F17">
        <w:rPr>
          <w:rFonts w:hint="eastAsia"/>
          <w:sz w:val="28"/>
        </w:rPr>
        <w:t>初始化列控中心达到各区段显示正常追踪码序。</w:t>
      </w:r>
    </w:p>
    <w:p w:rsidR="007D6D5E" w:rsidRPr="00BD5F17" w:rsidRDefault="007D6D5E" w:rsidP="007D6D5E">
      <w:pPr>
        <w:pStyle w:val="af5"/>
        <w:numPr>
          <w:ilvl w:val="0"/>
          <w:numId w:val="11"/>
        </w:numPr>
        <w:ind w:firstLineChars="0"/>
        <w:rPr>
          <w:sz w:val="28"/>
        </w:rPr>
      </w:pPr>
      <w:r w:rsidRPr="00BD5F17">
        <w:rPr>
          <w:rFonts w:hint="eastAsia"/>
          <w:sz w:val="28"/>
        </w:rPr>
        <w:t>模拟联锁排列下行正线通过进路。</w:t>
      </w:r>
      <w:r>
        <w:rPr>
          <w:rFonts w:hint="eastAsia"/>
          <w:sz w:val="28"/>
        </w:rPr>
        <w:t>并开放信号机。</w:t>
      </w:r>
    </w:p>
    <w:p w:rsidR="007D6D5E" w:rsidRDefault="007D6D5E" w:rsidP="007D6D5E">
      <w:pPr>
        <w:pStyle w:val="af5"/>
        <w:numPr>
          <w:ilvl w:val="0"/>
          <w:numId w:val="11"/>
        </w:numPr>
        <w:ind w:firstLineChars="0"/>
        <w:rPr>
          <w:sz w:val="28"/>
        </w:rPr>
      </w:pPr>
      <w:r w:rsidRPr="00BD5F17">
        <w:rPr>
          <w:rFonts w:hint="eastAsia"/>
          <w:sz w:val="28"/>
        </w:rPr>
        <w:t>下行正线模仿列车正线通过场景。</w:t>
      </w:r>
    </w:p>
    <w:p w:rsidR="007D6D5E" w:rsidRDefault="007D6D5E" w:rsidP="007D6D5E">
      <w:pPr>
        <w:pStyle w:val="af5"/>
        <w:ind w:left="900" w:firstLineChars="0" w:firstLine="0"/>
        <w:rPr>
          <w:sz w:val="28"/>
        </w:rPr>
      </w:pPr>
      <w:r>
        <w:rPr>
          <w:rFonts w:hint="eastAsia"/>
          <w:sz w:val="28"/>
        </w:rPr>
        <w:t>要求：</w:t>
      </w:r>
    </w:p>
    <w:p w:rsidR="007D6D5E" w:rsidRPr="00A60324" w:rsidRDefault="00A60324" w:rsidP="00A60324">
      <w:pPr>
        <w:ind w:firstLineChars="0"/>
        <w:rPr>
          <w:sz w:val="28"/>
        </w:rPr>
      </w:pPr>
      <w:r>
        <w:rPr>
          <w:rFonts w:hint="eastAsia"/>
          <w:sz w:val="28"/>
        </w:rPr>
        <w:t>（</w:t>
      </w:r>
      <w:r>
        <w:rPr>
          <w:rFonts w:hint="eastAsia"/>
          <w:sz w:val="28"/>
        </w:rPr>
        <w:t>1</w:t>
      </w:r>
      <w:r>
        <w:rPr>
          <w:rFonts w:hint="eastAsia"/>
          <w:sz w:val="28"/>
        </w:rPr>
        <w:t>）</w:t>
      </w:r>
      <w:r w:rsidR="007D6D5E" w:rsidRPr="00A60324">
        <w:rPr>
          <w:rFonts w:hint="eastAsia"/>
          <w:sz w:val="28"/>
        </w:rPr>
        <w:t>逐段占压区段时，不得让列控中心逻辑占用故障（列控中心增加三点检查后，不按真实过车场景逐段占压区段会出现故障报警）。</w:t>
      </w:r>
    </w:p>
    <w:p w:rsidR="007D6D5E" w:rsidRPr="00A60324" w:rsidRDefault="00A60324" w:rsidP="00A60324">
      <w:pPr>
        <w:ind w:firstLineChars="0"/>
        <w:rPr>
          <w:sz w:val="28"/>
        </w:rPr>
      </w:pPr>
      <w:r>
        <w:rPr>
          <w:rFonts w:hint="eastAsia"/>
          <w:sz w:val="28"/>
        </w:rPr>
        <w:t>（</w:t>
      </w:r>
      <w:r>
        <w:rPr>
          <w:rFonts w:hint="eastAsia"/>
          <w:sz w:val="28"/>
        </w:rPr>
        <w:t>2</w:t>
      </w:r>
      <w:r>
        <w:rPr>
          <w:rFonts w:hint="eastAsia"/>
          <w:sz w:val="28"/>
        </w:rPr>
        <w:t>）</w:t>
      </w:r>
      <w:r w:rsidR="007D6D5E" w:rsidRPr="00A60324">
        <w:rPr>
          <w:rFonts w:hint="eastAsia"/>
          <w:sz w:val="28"/>
        </w:rPr>
        <w:t>在与轨道模拟盘对应区段时，要使用轨道模拟盘模拟分路和调整功能。</w:t>
      </w:r>
    </w:p>
    <w:p w:rsidR="007D6D5E" w:rsidRPr="00A60324" w:rsidRDefault="00A60324" w:rsidP="00A60324">
      <w:pPr>
        <w:ind w:firstLineChars="0"/>
        <w:rPr>
          <w:sz w:val="28"/>
        </w:rPr>
      </w:pPr>
      <w:r>
        <w:rPr>
          <w:rFonts w:hint="eastAsia"/>
          <w:sz w:val="28"/>
        </w:rPr>
        <w:t>（</w:t>
      </w:r>
      <w:r>
        <w:rPr>
          <w:rFonts w:hint="eastAsia"/>
          <w:sz w:val="28"/>
        </w:rPr>
        <w:t>3</w:t>
      </w:r>
      <w:r>
        <w:rPr>
          <w:rFonts w:hint="eastAsia"/>
          <w:sz w:val="28"/>
        </w:rPr>
        <w:t>）</w:t>
      </w:r>
      <w:r w:rsidR="007D6D5E" w:rsidRPr="00A60324">
        <w:rPr>
          <w:rFonts w:hint="eastAsia"/>
          <w:sz w:val="28"/>
        </w:rPr>
        <w:t>在与真实移频柜设备对应时，需要测量占压前后衰耗盘上的功出电压和电流，轨出电压和电流。并记录。</w:t>
      </w:r>
    </w:p>
    <w:p w:rsidR="007D6D5E" w:rsidRPr="00BD5F17" w:rsidRDefault="007D6D5E" w:rsidP="007D6D5E">
      <w:pPr>
        <w:pStyle w:val="af5"/>
        <w:numPr>
          <w:ilvl w:val="0"/>
          <w:numId w:val="11"/>
        </w:numPr>
        <w:ind w:firstLineChars="0"/>
        <w:rPr>
          <w:sz w:val="28"/>
        </w:rPr>
      </w:pPr>
      <w:r>
        <w:rPr>
          <w:rFonts w:hint="eastAsia"/>
          <w:sz w:val="28"/>
        </w:rPr>
        <w:t>记录列控在每个不同区段时，真实发送器收到的</w:t>
      </w:r>
      <w:r>
        <w:rPr>
          <w:rFonts w:hint="eastAsia"/>
          <w:sz w:val="28"/>
        </w:rPr>
        <w:t>CAN</w:t>
      </w:r>
      <w:r>
        <w:rPr>
          <w:rFonts w:hint="eastAsia"/>
          <w:sz w:val="28"/>
        </w:rPr>
        <w:t>数据中</w:t>
      </w:r>
      <w:r>
        <w:rPr>
          <w:rFonts w:hint="eastAsia"/>
          <w:sz w:val="28"/>
        </w:rPr>
        <w:lastRenderedPageBreak/>
        <w:t>的低频码。</w:t>
      </w:r>
    </w:p>
    <w:p w:rsidR="007D6D5E" w:rsidRDefault="007D6D5E" w:rsidP="007D6D5E">
      <w:pPr>
        <w:pStyle w:val="2"/>
        <w:spacing w:before="156"/>
      </w:pPr>
      <w:r>
        <w:rPr>
          <w:rFonts w:hint="eastAsia"/>
        </w:rPr>
        <w:t>信号主控制设计开发（</w:t>
      </w:r>
      <w:r>
        <w:rPr>
          <w:rFonts w:hint="eastAsia"/>
        </w:rPr>
        <w:t>15</w:t>
      </w:r>
      <w:r>
        <w:rPr>
          <w:rFonts w:hint="eastAsia"/>
        </w:rPr>
        <w:t>分）</w:t>
      </w:r>
    </w:p>
    <w:p w:rsidR="007D6D5E" w:rsidRDefault="007D6D5E" w:rsidP="007D6D5E">
      <w:pPr>
        <w:ind w:firstLine="560"/>
        <w:rPr>
          <w:sz w:val="28"/>
        </w:rPr>
      </w:pPr>
      <w:r>
        <w:rPr>
          <w:rFonts w:hint="eastAsia"/>
          <w:sz w:val="28"/>
        </w:rPr>
        <w:t>背景：信号主控台上的报警灯、照明灯、风机、开右侧门按钮、关右侧门按钮、</w:t>
      </w:r>
      <w:r>
        <w:rPr>
          <w:rFonts w:hint="eastAsia"/>
          <w:sz w:val="28"/>
        </w:rPr>
        <w:t>PLC</w:t>
      </w:r>
      <w:r>
        <w:rPr>
          <w:rFonts w:hint="eastAsia"/>
          <w:sz w:val="28"/>
        </w:rPr>
        <w:t>等模块已按照任务一正确安装与接线。</w:t>
      </w:r>
    </w:p>
    <w:p w:rsidR="007D6D5E" w:rsidRDefault="007D6D5E" w:rsidP="007D6D5E">
      <w:pPr>
        <w:ind w:firstLine="560"/>
        <w:rPr>
          <w:sz w:val="28"/>
        </w:rPr>
      </w:pPr>
      <w:r>
        <w:rPr>
          <w:rFonts w:hint="eastAsia"/>
          <w:sz w:val="28"/>
        </w:rPr>
        <w:t>任务：当按下右侧绿色按钮时，报警灯、照明灯、风机依次顺序打开，中间间隔时间是</w:t>
      </w:r>
      <w:r>
        <w:rPr>
          <w:rFonts w:hint="eastAsia"/>
          <w:sz w:val="28"/>
        </w:rPr>
        <w:t>5S</w:t>
      </w:r>
      <w:r>
        <w:rPr>
          <w:rFonts w:hint="eastAsia"/>
          <w:sz w:val="28"/>
        </w:rPr>
        <w:t>；全部打开后，按下右侧红色按钮时，设备反向顺序关闭，中间间隔时间是</w:t>
      </w:r>
      <w:r>
        <w:rPr>
          <w:rFonts w:hint="eastAsia"/>
          <w:sz w:val="28"/>
        </w:rPr>
        <w:t>3S</w:t>
      </w:r>
      <w:r>
        <w:rPr>
          <w:rFonts w:hint="eastAsia"/>
          <w:sz w:val="28"/>
        </w:rPr>
        <w:t>；在打开过程中，如果按下右侧红色按钮，则没有打开的设备停止打开，已打开的设备立刻反向顺序关闭，中间间隔时间是</w:t>
      </w:r>
      <w:r>
        <w:rPr>
          <w:rFonts w:hint="eastAsia"/>
          <w:sz w:val="28"/>
        </w:rPr>
        <w:t>1S</w:t>
      </w:r>
      <w:r>
        <w:rPr>
          <w:rFonts w:hint="eastAsia"/>
          <w:sz w:val="28"/>
        </w:rPr>
        <w:t>。</w:t>
      </w:r>
    </w:p>
    <w:p w:rsidR="007D6D5E" w:rsidRDefault="007D6D5E" w:rsidP="007D6D5E"/>
    <w:p w:rsidR="007D6D5E" w:rsidRPr="00695D65" w:rsidRDefault="007D6D5E" w:rsidP="007D6D5E">
      <w:pPr>
        <w:pStyle w:val="2"/>
        <w:spacing w:before="156"/>
      </w:pPr>
      <w:r w:rsidRPr="00695D65">
        <w:rPr>
          <w:rFonts w:hint="eastAsia"/>
        </w:rPr>
        <w:t>撰写工作过程报告（包含</w:t>
      </w:r>
      <w:r w:rsidRPr="00695D65">
        <w:t>系统框架图</w:t>
      </w:r>
      <w:r w:rsidRPr="00695D65">
        <w:rPr>
          <w:rFonts w:hint="eastAsia"/>
        </w:rPr>
        <w:t>）</w:t>
      </w:r>
      <w:r>
        <w:rPr>
          <w:rFonts w:hint="eastAsia"/>
        </w:rPr>
        <w:t>（</w:t>
      </w:r>
      <w:r>
        <w:rPr>
          <w:rFonts w:hint="eastAsia"/>
        </w:rPr>
        <w:t>10</w:t>
      </w:r>
      <w:r w:rsidR="00036852">
        <w:rPr>
          <w:rFonts w:hint="eastAsia"/>
        </w:rPr>
        <w:t>分</w:t>
      </w:r>
      <w:r>
        <w:rPr>
          <w:rFonts w:hint="eastAsia"/>
        </w:rPr>
        <w:t>）</w:t>
      </w:r>
    </w:p>
    <w:p w:rsidR="00F95729" w:rsidRPr="007D6D5E" w:rsidRDefault="007D6D5E" w:rsidP="007D6D5E">
      <w:pPr>
        <w:ind w:firstLine="560"/>
        <w:rPr>
          <w:rFonts w:ascii="宋体" w:hAnsi="宋体"/>
          <w:sz w:val="30"/>
          <w:szCs w:val="30"/>
        </w:rPr>
      </w:pPr>
      <w:r w:rsidRPr="00907EC5">
        <w:rPr>
          <w:rFonts w:hint="eastAsia"/>
          <w:sz w:val="28"/>
        </w:rPr>
        <w:t>选手根据给定的竞赛题目资料，编写工作</w:t>
      </w:r>
      <w:r w:rsidRPr="00907EC5">
        <w:rPr>
          <w:sz w:val="28"/>
        </w:rPr>
        <w:t>过程</w:t>
      </w:r>
      <w:r w:rsidRPr="00907EC5">
        <w:rPr>
          <w:rFonts w:hint="eastAsia"/>
          <w:sz w:val="28"/>
        </w:rPr>
        <w:t>报告。要求文档思路清晰、内容完整。采用</w:t>
      </w:r>
      <w:r w:rsidRPr="00907EC5">
        <w:rPr>
          <w:rFonts w:hint="eastAsia"/>
          <w:sz w:val="28"/>
        </w:rPr>
        <w:t>WORD</w:t>
      </w:r>
      <w:r w:rsidRPr="00907EC5">
        <w:rPr>
          <w:rFonts w:hint="eastAsia"/>
          <w:sz w:val="28"/>
        </w:rPr>
        <w:t>文件格式，内容包含功能需求、解决思路、实施流程、结论等部分。选手要</w:t>
      </w:r>
      <w:r w:rsidRPr="00907EC5">
        <w:rPr>
          <w:sz w:val="28"/>
        </w:rPr>
        <w:t>自行绘制</w:t>
      </w:r>
      <w:r w:rsidRPr="00907EC5">
        <w:rPr>
          <w:rFonts w:hint="eastAsia"/>
          <w:sz w:val="28"/>
        </w:rPr>
        <w:t>系统</w:t>
      </w:r>
      <w:r w:rsidRPr="00907EC5">
        <w:rPr>
          <w:sz w:val="28"/>
        </w:rPr>
        <w:t>框架图</w:t>
      </w:r>
      <w:r w:rsidRPr="00907EC5">
        <w:rPr>
          <w:rFonts w:hint="eastAsia"/>
          <w:sz w:val="28"/>
        </w:rPr>
        <w:t>，</w:t>
      </w:r>
      <w:r w:rsidRPr="00907EC5">
        <w:rPr>
          <w:sz w:val="28"/>
        </w:rPr>
        <w:t>放到报告</w:t>
      </w:r>
      <w:r w:rsidRPr="00907EC5">
        <w:rPr>
          <w:rFonts w:hint="eastAsia"/>
          <w:sz w:val="28"/>
        </w:rPr>
        <w:t>中</w:t>
      </w:r>
      <w:r w:rsidRPr="00907EC5">
        <w:rPr>
          <w:sz w:val="28"/>
        </w:rPr>
        <w:t>。系统</w:t>
      </w:r>
      <w:r w:rsidRPr="00907EC5">
        <w:rPr>
          <w:rFonts w:hint="eastAsia"/>
          <w:sz w:val="28"/>
        </w:rPr>
        <w:t>框架</w:t>
      </w:r>
      <w:r w:rsidRPr="00907EC5">
        <w:rPr>
          <w:sz w:val="28"/>
        </w:rPr>
        <w:t>图中的</w:t>
      </w:r>
      <w:r w:rsidRPr="00907EC5">
        <w:rPr>
          <w:rFonts w:hint="eastAsia"/>
          <w:sz w:val="28"/>
        </w:rPr>
        <w:t>设备</w:t>
      </w:r>
      <w:r w:rsidRPr="00907EC5">
        <w:rPr>
          <w:sz w:val="28"/>
        </w:rPr>
        <w:t>用框图标示</w:t>
      </w:r>
      <w:r w:rsidRPr="00907EC5">
        <w:rPr>
          <w:rFonts w:hint="eastAsia"/>
          <w:sz w:val="28"/>
        </w:rPr>
        <w:t>即可</w:t>
      </w:r>
      <w:r w:rsidRPr="00907EC5">
        <w:rPr>
          <w:sz w:val="28"/>
        </w:rPr>
        <w:t>。</w:t>
      </w:r>
    </w:p>
    <w:p w:rsidR="00C516E7" w:rsidRDefault="00DE1E2A">
      <w:pPr>
        <w:pStyle w:val="1"/>
      </w:pPr>
      <w:r>
        <w:t>评分标准制定原则、评分方法、评分细则</w:t>
      </w:r>
      <w:bookmarkEnd w:id="24"/>
    </w:p>
    <w:p w:rsidR="00C516E7" w:rsidRDefault="00DE1E2A">
      <w:pPr>
        <w:pStyle w:val="2"/>
        <w:spacing w:before="156"/>
      </w:pPr>
      <w:bookmarkStart w:id="25" w:name="_Toc491101536"/>
      <w:r>
        <w:rPr>
          <w:rFonts w:hint="eastAsia"/>
        </w:rPr>
        <w:t>评分标准制定原则</w:t>
      </w:r>
      <w:bookmarkEnd w:id="25"/>
    </w:p>
    <w:p w:rsidR="00C516E7" w:rsidRDefault="00DE1E2A">
      <w:pPr>
        <w:snapToGrid w:val="0"/>
        <w:spacing w:line="560" w:lineRule="exact"/>
        <w:ind w:firstLine="560"/>
        <w:jc w:val="left"/>
        <w:rPr>
          <w:rFonts w:ascii="宋体" w:hAnsi="宋体" w:cs="宋体"/>
          <w:kern w:val="0"/>
          <w:sz w:val="28"/>
          <w:szCs w:val="30"/>
        </w:rPr>
      </w:pPr>
      <w:r>
        <w:rPr>
          <w:rFonts w:ascii="宋体" w:hAnsi="宋体" w:cs="宋体" w:hint="eastAsia"/>
          <w:kern w:val="0"/>
          <w:sz w:val="28"/>
          <w:szCs w:val="30"/>
        </w:rPr>
        <w:t>参照《2017年全国职业院校技能大赛成绩管理办法》的相关要求，根据申报赛项自身的特点，选定具有较强操作性的评分方法，编制评分细则。</w:t>
      </w:r>
    </w:p>
    <w:p w:rsidR="00C516E7" w:rsidRDefault="00DE1E2A">
      <w:pPr>
        <w:snapToGrid w:val="0"/>
        <w:spacing w:line="560" w:lineRule="exact"/>
        <w:ind w:firstLine="560"/>
        <w:jc w:val="left"/>
        <w:rPr>
          <w:rFonts w:ascii="宋体" w:hAnsi="宋体" w:cs="宋体"/>
          <w:sz w:val="28"/>
          <w:szCs w:val="30"/>
        </w:rPr>
      </w:pPr>
      <w:r>
        <w:rPr>
          <w:rFonts w:ascii="宋体" w:hAnsi="宋体" w:cs="宋体" w:hint="eastAsia"/>
          <w:sz w:val="28"/>
          <w:szCs w:val="30"/>
        </w:rPr>
        <w:t>竞赛成绩评定本着公平公正公开的原则，评分标准注重对参赛选手价值观与态度、工业通信与控制技术应用能力、团队协作与沟</w:t>
      </w:r>
      <w:r>
        <w:rPr>
          <w:rFonts w:ascii="宋体" w:hAnsi="宋体" w:cs="宋体" w:hint="eastAsia"/>
          <w:sz w:val="28"/>
          <w:szCs w:val="30"/>
        </w:rPr>
        <w:lastRenderedPageBreak/>
        <w:t>通及组织与管理能力的考察。以技能考核为主，兼顾团队协作精神和职业道德素养综合评定。</w:t>
      </w:r>
    </w:p>
    <w:p w:rsidR="00C516E7" w:rsidRDefault="00DE1E2A">
      <w:pPr>
        <w:snapToGrid w:val="0"/>
        <w:spacing w:line="560" w:lineRule="exact"/>
        <w:ind w:firstLine="560"/>
        <w:jc w:val="left"/>
        <w:rPr>
          <w:rFonts w:ascii="宋体" w:hAnsi="宋体" w:cs="宋体"/>
          <w:sz w:val="28"/>
          <w:szCs w:val="30"/>
        </w:rPr>
      </w:pPr>
      <w:r>
        <w:rPr>
          <w:rFonts w:ascii="宋体" w:hAnsi="宋体" w:cs="宋体" w:hint="eastAsia"/>
          <w:sz w:val="28"/>
          <w:szCs w:val="30"/>
        </w:rPr>
        <w:t>评分裁判负责对参赛队伍（选手）的技能展示、操作规范和竞赛作品等按赛项评分标准进行评定。赛项评分标准力争客观，各评分得分点可量化，评分过程全程可追溯。</w:t>
      </w:r>
    </w:p>
    <w:p w:rsidR="00C516E7" w:rsidRDefault="00DE1E2A">
      <w:pPr>
        <w:spacing w:line="560" w:lineRule="exact"/>
        <w:ind w:firstLine="560"/>
        <w:jc w:val="left"/>
        <w:rPr>
          <w:rFonts w:ascii="宋体" w:hAnsi="宋体" w:cs="宋体"/>
          <w:sz w:val="28"/>
          <w:szCs w:val="30"/>
        </w:rPr>
      </w:pPr>
      <w:r>
        <w:rPr>
          <w:rFonts w:ascii="宋体" w:hAnsi="宋体" w:cs="宋体" w:hint="eastAsia"/>
          <w:sz w:val="28"/>
          <w:szCs w:val="30"/>
        </w:rPr>
        <w:t>本竞赛</w:t>
      </w:r>
      <w:r>
        <w:rPr>
          <w:rFonts w:ascii="宋体" w:hAnsi="宋体" w:cs="宋体"/>
          <w:sz w:val="28"/>
          <w:szCs w:val="30"/>
        </w:rPr>
        <w:t>采用满分</w:t>
      </w:r>
      <w:r>
        <w:rPr>
          <w:rFonts w:ascii="宋体" w:hAnsi="宋体" w:cs="宋体" w:hint="eastAsia"/>
          <w:sz w:val="28"/>
          <w:szCs w:val="30"/>
        </w:rPr>
        <w:t>100分，竞赛考核比例和标准见下表：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01"/>
        <w:gridCol w:w="3969"/>
        <w:gridCol w:w="1276"/>
      </w:tblGrid>
      <w:tr w:rsidR="007D6D5E" w:rsidTr="007D6D5E">
        <w:tc>
          <w:tcPr>
            <w:tcW w:w="1384" w:type="dxa"/>
            <w:vAlign w:val="center"/>
          </w:tcPr>
          <w:p w:rsidR="007D6D5E" w:rsidRDefault="007D6D5E" w:rsidP="007D6D5E">
            <w:pPr>
              <w:widowControl/>
              <w:ind w:firstLineChars="0" w:firstLine="0"/>
              <w:jc w:val="center"/>
              <w:rPr>
                <w:rFonts w:ascii="宋体" w:hAnsi="宋体" w:cs="宋体"/>
                <w:bCs/>
                <w:kern w:val="0"/>
              </w:rPr>
            </w:pPr>
            <w:r>
              <w:rPr>
                <w:rFonts w:ascii="宋体" w:hAnsi="宋体" w:cs="宋体" w:hint="eastAsia"/>
                <w:bCs/>
                <w:kern w:val="0"/>
              </w:rPr>
              <w:t>大项</w:t>
            </w:r>
          </w:p>
        </w:tc>
        <w:tc>
          <w:tcPr>
            <w:tcW w:w="1701" w:type="dxa"/>
            <w:vAlign w:val="center"/>
          </w:tcPr>
          <w:p w:rsidR="007D6D5E" w:rsidRDefault="007D6D5E" w:rsidP="007D6D5E">
            <w:pPr>
              <w:widowControl/>
              <w:ind w:firstLineChars="0" w:firstLine="0"/>
              <w:jc w:val="center"/>
              <w:rPr>
                <w:rFonts w:ascii="宋体" w:hAnsi="宋体" w:cs="宋体"/>
                <w:bCs/>
                <w:kern w:val="0"/>
              </w:rPr>
            </w:pPr>
            <w:r>
              <w:rPr>
                <w:rFonts w:ascii="宋体" w:hAnsi="宋体" w:cs="宋体" w:hint="eastAsia"/>
                <w:bCs/>
                <w:kern w:val="0"/>
              </w:rPr>
              <w:t>小项</w:t>
            </w:r>
          </w:p>
        </w:tc>
        <w:tc>
          <w:tcPr>
            <w:tcW w:w="3969" w:type="dxa"/>
            <w:vAlign w:val="center"/>
          </w:tcPr>
          <w:p w:rsidR="007D6D5E" w:rsidRDefault="007D6D5E" w:rsidP="007D6D5E">
            <w:pPr>
              <w:widowControl/>
              <w:ind w:firstLineChars="0" w:firstLine="0"/>
              <w:jc w:val="center"/>
              <w:rPr>
                <w:rFonts w:ascii="宋体" w:hAnsi="宋体" w:cs="宋体"/>
                <w:bCs/>
                <w:kern w:val="0"/>
              </w:rPr>
            </w:pPr>
            <w:r>
              <w:rPr>
                <w:rFonts w:ascii="宋体" w:hAnsi="宋体" w:cs="宋体" w:hint="eastAsia"/>
                <w:bCs/>
                <w:kern w:val="0"/>
              </w:rPr>
              <w:t>考核内容</w:t>
            </w:r>
          </w:p>
        </w:tc>
        <w:tc>
          <w:tcPr>
            <w:tcW w:w="1276" w:type="dxa"/>
            <w:vAlign w:val="center"/>
          </w:tcPr>
          <w:p w:rsidR="007D6D5E" w:rsidRDefault="007D6D5E" w:rsidP="007D6D5E">
            <w:pPr>
              <w:widowControl/>
              <w:ind w:firstLineChars="0" w:firstLine="0"/>
              <w:jc w:val="center"/>
              <w:rPr>
                <w:rFonts w:ascii="宋体" w:hAnsi="宋体" w:cs="宋体"/>
                <w:bCs/>
                <w:kern w:val="0"/>
              </w:rPr>
            </w:pPr>
            <w:r>
              <w:rPr>
                <w:rFonts w:ascii="宋体" w:hAnsi="宋体" w:cs="宋体" w:hint="eastAsia"/>
                <w:bCs/>
                <w:kern w:val="0"/>
              </w:rPr>
              <w:t>分数比例</w:t>
            </w:r>
          </w:p>
        </w:tc>
      </w:tr>
      <w:tr w:rsidR="007D6D5E" w:rsidTr="007D6D5E">
        <w:trPr>
          <w:trHeight w:val="564"/>
        </w:trPr>
        <w:tc>
          <w:tcPr>
            <w:tcW w:w="1384" w:type="dxa"/>
            <w:vMerge w:val="restart"/>
            <w:vAlign w:val="center"/>
          </w:tcPr>
          <w:p w:rsidR="007D6D5E" w:rsidRDefault="007D6D5E" w:rsidP="007D6D5E">
            <w:pPr>
              <w:widowControl/>
              <w:ind w:firstLineChars="0" w:firstLine="0"/>
              <w:jc w:val="left"/>
              <w:rPr>
                <w:rFonts w:ascii="宋体" w:hAnsi="宋体" w:cs="宋体"/>
                <w:kern w:val="0"/>
              </w:rPr>
            </w:pPr>
            <w:r>
              <w:rPr>
                <w:rFonts w:ascii="宋体" w:hAnsi="宋体" w:cs="宋体" w:hint="eastAsia"/>
                <w:kern w:val="0"/>
              </w:rPr>
              <w:t>信号逻辑设计</w:t>
            </w:r>
          </w:p>
        </w:tc>
        <w:tc>
          <w:tcPr>
            <w:tcW w:w="1701" w:type="dxa"/>
            <w:vAlign w:val="center"/>
          </w:tcPr>
          <w:p w:rsidR="007D6D5E" w:rsidRDefault="007D6D5E" w:rsidP="007D6D5E">
            <w:pPr>
              <w:widowControl/>
              <w:ind w:firstLineChars="0" w:firstLine="0"/>
              <w:jc w:val="left"/>
              <w:rPr>
                <w:rFonts w:ascii="宋体" w:hAnsi="宋体" w:cs="宋体"/>
                <w:kern w:val="0"/>
              </w:rPr>
            </w:pPr>
            <w:r>
              <w:rPr>
                <w:rFonts w:ascii="宋体" w:hAnsi="宋体" w:cs="宋体" w:hint="eastAsia"/>
                <w:kern w:val="0"/>
              </w:rPr>
              <w:t>列出信号设备</w:t>
            </w:r>
          </w:p>
        </w:tc>
        <w:tc>
          <w:tcPr>
            <w:tcW w:w="3969" w:type="dxa"/>
            <w:vAlign w:val="center"/>
          </w:tcPr>
          <w:p w:rsidR="007D6D5E" w:rsidRDefault="007D6D5E" w:rsidP="007D6D5E">
            <w:pPr>
              <w:widowControl/>
              <w:ind w:firstLineChars="0" w:firstLine="0"/>
              <w:jc w:val="left"/>
              <w:rPr>
                <w:rFonts w:ascii="宋体" w:hAnsi="宋体" w:cs="宋体"/>
                <w:kern w:val="0"/>
              </w:rPr>
            </w:pPr>
            <w:r>
              <w:rPr>
                <w:rFonts w:ascii="宋体" w:hAnsi="宋体" w:cs="宋体" w:hint="eastAsia"/>
                <w:kern w:val="0"/>
              </w:rPr>
              <w:t>列出所有相关信号设备清单。（2分）</w:t>
            </w:r>
          </w:p>
        </w:tc>
        <w:tc>
          <w:tcPr>
            <w:tcW w:w="1276" w:type="dxa"/>
            <w:vAlign w:val="center"/>
          </w:tcPr>
          <w:p w:rsidR="007D6D5E" w:rsidRDefault="007D6D5E" w:rsidP="007D6D5E">
            <w:pPr>
              <w:widowControl/>
              <w:ind w:firstLineChars="0" w:firstLine="0"/>
              <w:jc w:val="center"/>
              <w:rPr>
                <w:rFonts w:ascii="宋体" w:hAnsi="宋体" w:cs="宋体"/>
                <w:kern w:val="0"/>
              </w:rPr>
            </w:pPr>
            <w:r>
              <w:rPr>
                <w:rFonts w:ascii="宋体" w:hAnsi="宋体" w:cs="宋体" w:hint="eastAsia"/>
                <w:kern w:val="0"/>
              </w:rPr>
              <w:t>2%</w:t>
            </w:r>
          </w:p>
        </w:tc>
      </w:tr>
      <w:tr w:rsidR="007D6D5E" w:rsidTr="007D6D5E">
        <w:trPr>
          <w:trHeight w:val="558"/>
        </w:trPr>
        <w:tc>
          <w:tcPr>
            <w:tcW w:w="1384" w:type="dxa"/>
            <w:vMerge/>
            <w:vAlign w:val="center"/>
          </w:tcPr>
          <w:p w:rsidR="007D6D5E" w:rsidRDefault="007D6D5E" w:rsidP="007D6D5E">
            <w:pPr>
              <w:widowControl/>
              <w:ind w:firstLineChars="0" w:firstLine="0"/>
              <w:jc w:val="left"/>
              <w:rPr>
                <w:rFonts w:ascii="宋体" w:hAnsi="宋体" w:cs="宋体"/>
                <w:kern w:val="0"/>
              </w:rPr>
            </w:pPr>
          </w:p>
        </w:tc>
        <w:tc>
          <w:tcPr>
            <w:tcW w:w="1701" w:type="dxa"/>
            <w:vAlign w:val="center"/>
          </w:tcPr>
          <w:p w:rsidR="007D6D5E" w:rsidRDefault="007D6D5E" w:rsidP="007D6D5E">
            <w:pPr>
              <w:widowControl/>
              <w:ind w:firstLineChars="0" w:firstLine="0"/>
              <w:jc w:val="left"/>
              <w:rPr>
                <w:rFonts w:ascii="宋体" w:hAnsi="宋体" w:cs="宋体"/>
                <w:kern w:val="0"/>
              </w:rPr>
            </w:pPr>
            <w:r>
              <w:rPr>
                <w:rFonts w:ascii="宋体" w:hAnsi="宋体" w:cs="宋体" w:hint="eastAsia"/>
                <w:kern w:val="0"/>
              </w:rPr>
              <w:t>设计逻辑关系</w:t>
            </w:r>
          </w:p>
        </w:tc>
        <w:tc>
          <w:tcPr>
            <w:tcW w:w="3969" w:type="dxa"/>
            <w:vAlign w:val="center"/>
          </w:tcPr>
          <w:p w:rsidR="007D6D5E" w:rsidRDefault="007D6D5E" w:rsidP="007D6D5E">
            <w:pPr>
              <w:widowControl/>
              <w:ind w:firstLineChars="0" w:firstLine="0"/>
              <w:jc w:val="left"/>
              <w:rPr>
                <w:rFonts w:ascii="宋体" w:hAnsi="宋体" w:cs="宋体"/>
                <w:kern w:val="0"/>
              </w:rPr>
            </w:pPr>
            <w:r>
              <w:rPr>
                <w:rFonts w:ascii="宋体" w:hAnsi="宋体" w:cs="宋体" w:hint="eastAsia"/>
                <w:kern w:val="0"/>
              </w:rPr>
              <w:t>正确表述信号设备间的关联关系（3分）</w:t>
            </w:r>
          </w:p>
        </w:tc>
        <w:tc>
          <w:tcPr>
            <w:tcW w:w="1276" w:type="dxa"/>
            <w:vAlign w:val="center"/>
          </w:tcPr>
          <w:p w:rsidR="007D6D5E" w:rsidRDefault="007D6D5E" w:rsidP="007D6D5E">
            <w:pPr>
              <w:widowControl/>
              <w:ind w:firstLineChars="0" w:firstLine="0"/>
              <w:jc w:val="center"/>
              <w:rPr>
                <w:rFonts w:ascii="宋体" w:hAnsi="宋体" w:cs="宋体"/>
                <w:kern w:val="0"/>
              </w:rPr>
            </w:pPr>
            <w:r>
              <w:rPr>
                <w:rFonts w:ascii="宋体" w:hAnsi="宋体" w:cs="宋体" w:hint="eastAsia"/>
                <w:kern w:val="0"/>
              </w:rPr>
              <w:t>3%</w:t>
            </w:r>
          </w:p>
        </w:tc>
      </w:tr>
      <w:tr w:rsidR="007D6D5E" w:rsidTr="007D6D5E">
        <w:trPr>
          <w:trHeight w:val="552"/>
        </w:trPr>
        <w:tc>
          <w:tcPr>
            <w:tcW w:w="1384" w:type="dxa"/>
            <w:vMerge/>
            <w:vAlign w:val="center"/>
          </w:tcPr>
          <w:p w:rsidR="007D6D5E" w:rsidRDefault="007D6D5E" w:rsidP="007D6D5E">
            <w:pPr>
              <w:widowControl/>
              <w:ind w:firstLineChars="0" w:firstLine="0"/>
              <w:jc w:val="left"/>
              <w:rPr>
                <w:rFonts w:ascii="宋体" w:hAnsi="宋体" w:cs="宋体"/>
                <w:kern w:val="0"/>
              </w:rPr>
            </w:pPr>
          </w:p>
        </w:tc>
        <w:tc>
          <w:tcPr>
            <w:tcW w:w="1701" w:type="dxa"/>
            <w:vAlign w:val="center"/>
          </w:tcPr>
          <w:p w:rsidR="007D6D5E" w:rsidRDefault="007D6D5E" w:rsidP="007D6D5E">
            <w:pPr>
              <w:widowControl/>
              <w:ind w:firstLineChars="0" w:firstLine="0"/>
              <w:jc w:val="left"/>
              <w:rPr>
                <w:rFonts w:ascii="宋体" w:hAnsi="宋体" w:cs="宋体"/>
                <w:kern w:val="0"/>
              </w:rPr>
            </w:pPr>
            <w:r>
              <w:rPr>
                <w:rFonts w:ascii="宋体" w:hAnsi="宋体" w:cs="宋体" w:hint="eastAsia"/>
                <w:kern w:val="0"/>
              </w:rPr>
              <w:t>标注系统参数</w:t>
            </w:r>
          </w:p>
        </w:tc>
        <w:tc>
          <w:tcPr>
            <w:tcW w:w="3969" w:type="dxa"/>
            <w:vAlign w:val="center"/>
          </w:tcPr>
          <w:p w:rsidR="007D6D5E" w:rsidRDefault="007D6D5E" w:rsidP="007D6D5E">
            <w:pPr>
              <w:widowControl/>
              <w:ind w:firstLineChars="0" w:firstLine="0"/>
              <w:jc w:val="left"/>
              <w:rPr>
                <w:rFonts w:ascii="宋体" w:hAnsi="宋体" w:cs="宋体"/>
                <w:kern w:val="0"/>
              </w:rPr>
            </w:pPr>
            <w:r>
              <w:rPr>
                <w:rFonts w:ascii="宋体" w:hAnsi="宋体" w:cs="宋体" w:hint="eastAsia"/>
                <w:kern w:val="0"/>
              </w:rPr>
              <w:t>标注各信号设备间传输的内容和参数（5分）</w:t>
            </w:r>
          </w:p>
        </w:tc>
        <w:tc>
          <w:tcPr>
            <w:tcW w:w="1276" w:type="dxa"/>
            <w:vAlign w:val="center"/>
          </w:tcPr>
          <w:p w:rsidR="007D6D5E" w:rsidRDefault="007D6D5E" w:rsidP="007D6D5E">
            <w:pPr>
              <w:widowControl/>
              <w:ind w:firstLineChars="0" w:firstLine="0"/>
              <w:jc w:val="center"/>
              <w:rPr>
                <w:rFonts w:ascii="宋体" w:hAnsi="宋体" w:cs="宋体"/>
                <w:kern w:val="0"/>
              </w:rPr>
            </w:pPr>
            <w:r>
              <w:rPr>
                <w:rFonts w:ascii="宋体" w:hAnsi="宋体" w:cs="宋体" w:hint="eastAsia"/>
                <w:kern w:val="0"/>
              </w:rPr>
              <w:t>5%</w:t>
            </w:r>
          </w:p>
        </w:tc>
      </w:tr>
      <w:tr w:rsidR="007D6D5E" w:rsidTr="007D6D5E">
        <w:tc>
          <w:tcPr>
            <w:tcW w:w="1384" w:type="dxa"/>
            <w:vMerge w:val="restart"/>
            <w:vAlign w:val="center"/>
          </w:tcPr>
          <w:p w:rsidR="007D6D5E" w:rsidRDefault="007D6D5E" w:rsidP="007D6D5E">
            <w:pPr>
              <w:widowControl/>
              <w:ind w:firstLineChars="0" w:firstLine="0"/>
              <w:jc w:val="left"/>
              <w:rPr>
                <w:rFonts w:ascii="宋体" w:hAnsi="宋体" w:cs="宋体"/>
                <w:kern w:val="0"/>
              </w:rPr>
            </w:pPr>
            <w:bookmarkStart w:id="26" w:name="OLE_LINK6" w:colFirst="3" w:colLast="3"/>
            <w:bookmarkStart w:id="27" w:name="_Hlk395713533"/>
            <w:r>
              <w:rPr>
                <w:rFonts w:ascii="宋体" w:hAnsi="宋体" w:cs="宋体" w:hint="eastAsia"/>
                <w:kern w:val="0"/>
              </w:rPr>
              <w:t>环境安装部署</w:t>
            </w:r>
          </w:p>
        </w:tc>
        <w:tc>
          <w:tcPr>
            <w:tcW w:w="1701" w:type="dxa"/>
            <w:vAlign w:val="center"/>
          </w:tcPr>
          <w:p w:rsidR="007D6D5E" w:rsidRDefault="007D6D5E" w:rsidP="007D6D5E">
            <w:pPr>
              <w:widowControl/>
              <w:ind w:firstLineChars="0" w:firstLine="0"/>
              <w:jc w:val="left"/>
              <w:rPr>
                <w:rFonts w:ascii="宋体" w:hAnsi="宋体" w:cs="宋体"/>
                <w:kern w:val="0"/>
              </w:rPr>
            </w:pPr>
            <w:r>
              <w:rPr>
                <w:rFonts w:ascii="宋体" w:hAnsi="宋体" w:cs="宋体" w:hint="eastAsia"/>
                <w:kern w:val="0"/>
              </w:rPr>
              <w:t>系统安装、配线、焊接、调试。</w:t>
            </w:r>
          </w:p>
        </w:tc>
        <w:tc>
          <w:tcPr>
            <w:tcW w:w="3969" w:type="dxa"/>
            <w:vAlign w:val="center"/>
          </w:tcPr>
          <w:p w:rsidR="007D6D5E" w:rsidRDefault="007D6D5E" w:rsidP="007D6D5E">
            <w:pPr>
              <w:adjustRightInd w:val="0"/>
              <w:snapToGrid w:val="0"/>
              <w:ind w:firstLineChars="0" w:firstLine="0"/>
              <w:jc w:val="left"/>
              <w:rPr>
                <w:rFonts w:ascii="宋体" w:hAnsi="宋体" w:cs="宋体"/>
                <w:kern w:val="0"/>
              </w:rPr>
            </w:pPr>
            <w:r>
              <w:rPr>
                <w:rFonts w:ascii="宋体" w:hAnsi="宋体" w:cs="宋体" w:hint="eastAsia"/>
                <w:kern w:val="0"/>
              </w:rPr>
              <w:t>按照提供的接线图完成硬件连线，网络等参数配置及基本测试：电气线路连接正确，导线、插针、号码管使用正确合理，传感器连接正确、走线合理；上电前安全检查，上电后初步检测元件工作是否正常，检查局部电路功能；</w:t>
            </w:r>
          </w:p>
          <w:p w:rsidR="007D6D5E" w:rsidRDefault="007D6D5E" w:rsidP="007D6D5E">
            <w:pPr>
              <w:widowControl/>
              <w:ind w:firstLineChars="0" w:firstLine="0"/>
              <w:jc w:val="left"/>
              <w:rPr>
                <w:rFonts w:ascii="宋体" w:hAnsi="宋体" w:cs="宋体"/>
                <w:kern w:val="0"/>
              </w:rPr>
            </w:pPr>
            <w:r>
              <w:rPr>
                <w:rFonts w:ascii="宋体" w:hAnsi="宋体" w:cs="宋体" w:hint="eastAsia"/>
                <w:kern w:val="0"/>
              </w:rPr>
              <w:t>设备</w:t>
            </w:r>
            <w:r>
              <w:rPr>
                <w:rFonts w:ascii="宋体" w:hAnsi="宋体" w:cs="宋体"/>
                <w:kern w:val="0"/>
              </w:rPr>
              <w:t>安装、</w:t>
            </w:r>
            <w:r>
              <w:rPr>
                <w:rFonts w:ascii="宋体" w:hAnsi="宋体" w:cs="宋体" w:hint="eastAsia"/>
                <w:kern w:val="0"/>
              </w:rPr>
              <w:t>配线</w:t>
            </w:r>
            <w:r>
              <w:rPr>
                <w:rFonts w:ascii="宋体" w:hAnsi="宋体" w:cs="宋体"/>
                <w:kern w:val="0"/>
              </w:rPr>
              <w:t>占</w:t>
            </w:r>
            <w:r>
              <w:rPr>
                <w:rFonts w:ascii="宋体" w:hAnsi="宋体" w:cs="宋体" w:hint="eastAsia"/>
                <w:kern w:val="0"/>
              </w:rPr>
              <w:t>18分</w:t>
            </w:r>
          </w:p>
        </w:tc>
        <w:tc>
          <w:tcPr>
            <w:tcW w:w="1276" w:type="dxa"/>
            <w:vAlign w:val="center"/>
          </w:tcPr>
          <w:p w:rsidR="007D6D5E" w:rsidRDefault="007D6D5E" w:rsidP="007D6D5E">
            <w:pPr>
              <w:widowControl/>
              <w:ind w:firstLineChars="0" w:firstLine="0"/>
              <w:jc w:val="center"/>
              <w:rPr>
                <w:rFonts w:ascii="宋体" w:hAnsi="宋体" w:cs="宋体"/>
                <w:kern w:val="0"/>
              </w:rPr>
            </w:pPr>
            <w:r>
              <w:rPr>
                <w:rFonts w:ascii="宋体" w:hAnsi="宋体" w:cs="宋体" w:hint="eastAsia"/>
                <w:kern w:val="0"/>
              </w:rPr>
              <w:t>18%</w:t>
            </w:r>
          </w:p>
        </w:tc>
      </w:tr>
      <w:tr w:rsidR="007D6D5E" w:rsidTr="007D6D5E">
        <w:tc>
          <w:tcPr>
            <w:tcW w:w="1384" w:type="dxa"/>
            <w:vMerge/>
            <w:vAlign w:val="center"/>
          </w:tcPr>
          <w:p w:rsidR="007D6D5E" w:rsidRDefault="007D6D5E" w:rsidP="007D6D5E">
            <w:pPr>
              <w:widowControl/>
              <w:ind w:firstLineChars="0" w:firstLine="0"/>
              <w:jc w:val="left"/>
              <w:rPr>
                <w:rFonts w:ascii="宋体" w:hAnsi="宋体" w:cs="宋体"/>
                <w:kern w:val="0"/>
              </w:rPr>
            </w:pPr>
          </w:p>
        </w:tc>
        <w:tc>
          <w:tcPr>
            <w:tcW w:w="1701" w:type="dxa"/>
            <w:vAlign w:val="center"/>
          </w:tcPr>
          <w:p w:rsidR="007D6D5E" w:rsidRDefault="007D6D5E" w:rsidP="007D6D5E">
            <w:pPr>
              <w:widowControl/>
              <w:ind w:firstLineChars="0" w:firstLine="0"/>
              <w:jc w:val="left"/>
              <w:rPr>
                <w:rFonts w:ascii="宋体" w:hAnsi="宋体" w:cs="宋体"/>
                <w:kern w:val="0"/>
              </w:rPr>
            </w:pPr>
            <w:r>
              <w:rPr>
                <w:rFonts w:hint="eastAsia"/>
              </w:rPr>
              <w:t>环境部署和配置</w:t>
            </w:r>
          </w:p>
        </w:tc>
        <w:tc>
          <w:tcPr>
            <w:tcW w:w="3969" w:type="dxa"/>
            <w:vAlign w:val="center"/>
          </w:tcPr>
          <w:p w:rsidR="007D6D5E" w:rsidRPr="00907EC5" w:rsidRDefault="007D6D5E" w:rsidP="007D6D5E">
            <w:pPr>
              <w:adjustRightInd w:val="0"/>
              <w:snapToGrid w:val="0"/>
              <w:ind w:firstLineChars="0" w:firstLine="0"/>
              <w:jc w:val="left"/>
              <w:rPr>
                <w:rFonts w:ascii="宋体" w:hAnsi="宋体" w:cs="宋体"/>
                <w:kern w:val="0"/>
              </w:rPr>
            </w:pPr>
            <w:r w:rsidRPr="00907EC5">
              <w:rPr>
                <w:rFonts w:ascii="Times New Roman" w:hAnsi="Times New Roman" w:hint="eastAsia"/>
                <w:szCs w:val="20"/>
              </w:rPr>
              <w:t>根据要求配置各信号设备和模拟系统参数</w:t>
            </w:r>
            <w:r>
              <w:rPr>
                <w:rFonts w:ascii="宋体" w:hAnsi="宋体" w:cs="宋体"/>
                <w:kern w:val="0"/>
              </w:rPr>
              <w:t>，</w:t>
            </w:r>
            <w:r>
              <w:rPr>
                <w:rFonts w:ascii="宋体" w:hAnsi="宋体" w:cs="宋体" w:hint="eastAsia"/>
                <w:kern w:val="0"/>
              </w:rPr>
              <w:t>配置、测试</w:t>
            </w:r>
            <w:r>
              <w:rPr>
                <w:rFonts w:ascii="宋体" w:hAnsi="宋体" w:cs="宋体"/>
                <w:kern w:val="0"/>
              </w:rPr>
              <w:t>占</w:t>
            </w:r>
            <w:r>
              <w:rPr>
                <w:rFonts w:ascii="宋体" w:hAnsi="宋体" w:cs="宋体" w:hint="eastAsia"/>
                <w:kern w:val="0"/>
              </w:rPr>
              <w:t>5分</w:t>
            </w:r>
            <w:r>
              <w:rPr>
                <w:rFonts w:ascii="宋体" w:hAnsi="宋体" w:cs="宋体"/>
                <w:kern w:val="0"/>
              </w:rPr>
              <w:t>。</w:t>
            </w:r>
          </w:p>
        </w:tc>
        <w:tc>
          <w:tcPr>
            <w:tcW w:w="1276" w:type="dxa"/>
            <w:vAlign w:val="center"/>
          </w:tcPr>
          <w:p w:rsidR="007D6D5E" w:rsidRDefault="007D6D5E" w:rsidP="007D6D5E">
            <w:pPr>
              <w:widowControl/>
              <w:ind w:firstLineChars="0" w:firstLine="0"/>
              <w:jc w:val="center"/>
              <w:rPr>
                <w:rFonts w:ascii="宋体" w:hAnsi="宋体" w:cs="宋体"/>
                <w:kern w:val="0"/>
              </w:rPr>
            </w:pPr>
            <w:r>
              <w:rPr>
                <w:rFonts w:ascii="宋体" w:hAnsi="宋体" w:cs="宋体" w:hint="eastAsia"/>
                <w:kern w:val="0"/>
              </w:rPr>
              <w:t>5%</w:t>
            </w:r>
          </w:p>
        </w:tc>
      </w:tr>
      <w:tr w:rsidR="007D6D5E" w:rsidTr="007D6D5E">
        <w:tc>
          <w:tcPr>
            <w:tcW w:w="1384" w:type="dxa"/>
            <w:vMerge/>
            <w:vAlign w:val="center"/>
          </w:tcPr>
          <w:p w:rsidR="007D6D5E" w:rsidRDefault="007D6D5E" w:rsidP="007D6D5E">
            <w:pPr>
              <w:widowControl/>
              <w:ind w:firstLineChars="0" w:firstLine="0"/>
              <w:jc w:val="left"/>
              <w:rPr>
                <w:rFonts w:ascii="宋体" w:hAnsi="宋体" w:cs="宋体"/>
                <w:kern w:val="0"/>
              </w:rPr>
            </w:pPr>
          </w:p>
        </w:tc>
        <w:tc>
          <w:tcPr>
            <w:tcW w:w="1701" w:type="dxa"/>
            <w:vAlign w:val="center"/>
          </w:tcPr>
          <w:p w:rsidR="007D6D5E" w:rsidRDefault="007D6D5E" w:rsidP="007D6D5E">
            <w:pPr>
              <w:widowControl/>
              <w:ind w:firstLineChars="0" w:firstLine="0"/>
              <w:jc w:val="left"/>
            </w:pPr>
            <w:r>
              <w:rPr>
                <w:rFonts w:hint="eastAsia"/>
              </w:rPr>
              <w:t>通信调试</w:t>
            </w:r>
          </w:p>
        </w:tc>
        <w:tc>
          <w:tcPr>
            <w:tcW w:w="3969" w:type="dxa"/>
            <w:vAlign w:val="center"/>
          </w:tcPr>
          <w:p w:rsidR="007D6D5E" w:rsidRPr="00907EC5" w:rsidRDefault="007D6D5E" w:rsidP="007D6D5E">
            <w:pPr>
              <w:adjustRightInd w:val="0"/>
              <w:snapToGrid w:val="0"/>
              <w:ind w:firstLineChars="0" w:firstLine="0"/>
              <w:jc w:val="left"/>
              <w:rPr>
                <w:rFonts w:ascii="Times New Roman" w:hAnsi="Times New Roman"/>
                <w:szCs w:val="20"/>
              </w:rPr>
            </w:pPr>
            <w:r>
              <w:rPr>
                <w:rFonts w:ascii="Times New Roman" w:hAnsi="Times New Roman" w:hint="eastAsia"/>
                <w:szCs w:val="20"/>
              </w:rPr>
              <w:t>达到</w:t>
            </w:r>
            <w:r w:rsidRPr="000A40DE">
              <w:rPr>
                <w:rFonts w:ascii="Times New Roman" w:hAnsi="Times New Roman" w:hint="eastAsia"/>
                <w:szCs w:val="20"/>
              </w:rPr>
              <w:t>板卡通信正常。各模拟系统通信状态正常</w:t>
            </w:r>
            <w:r>
              <w:rPr>
                <w:rFonts w:ascii="Times New Roman" w:hAnsi="Times New Roman" w:hint="eastAsia"/>
                <w:szCs w:val="20"/>
              </w:rPr>
              <w:t>。（</w:t>
            </w:r>
            <w:r>
              <w:rPr>
                <w:rFonts w:ascii="Times New Roman" w:hAnsi="Times New Roman" w:hint="eastAsia"/>
                <w:szCs w:val="20"/>
              </w:rPr>
              <w:t>4</w:t>
            </w:r>
            <w:r>
              <w:rPr>
                <w:rFonts w:ascii="Times New Roman" w:hAnsi="Times New Roman" w:hint="eastAsia"/>
                <w:szCs w:val="20"/>
              </w:rPr>
              <w:t>分）</w:t>
            </w:r>
          </w:p>
        </w:tc>
        <w:tc>
          <w:tcPr>
            <w:tcW w:w="1276" w:type="dxa"/>
            <w:vAlign w:val="center"/>
          </w:tcPr>
          <w:p w:rsidR="007D6D5E" w:rsidRDefault="007D6D5E" w:rsidP="007D6D5E">
            <w:pPr>
              <w:widowControl/>
              <w:ind w:firstLineChars="0" w:firstLine="0"/>
              <w:jc w:val="center"/>
              <w:rPr>
                <w:rFonts w:ascii="宋体" w:hAnsi="宋体" w:cs="宋体"/>
                <w:kern w:val="0"/>
              </w:rPr>
            </w:pPr>
            <w:r>
              <w:rPr>
                <w:rFonts w:ascii="宋体" w:hAnsi="宋体" w:cs="宋体" w:hint="eastAsia"/>
                <w:kern w:val="0"/>
              </w:rPr>
              <w:t>4%</w:t>
            </w:r>
          </w:p>
        </w:tc>
      </w:tr>
      <w:tr w:rsidR="007D6D5E" w:rsidTr="007D6D5E">
        <w:tc>
          <w:tcPr>
            <w:tcW w:w="1384" w:type="dxa"/>
            <w:vMerge/>
            <w:vAlign w:val="center"/>
          </w:tcPr>
          <w:p w:rsidR="007D6D5E" w:rsidRDefault="007D6D5E" w:rsidP="007D6D5E">
            <w:pPr>
              <w:widowControl/>
              <w:ind w:firstLineChars="0" w:firstLine="0"/>
              <w:jc w:val="left"/>
              <w:rPr>
                <w:rFonts w:ascii="宋体" w:hAnsi="宋体" w:cs="宋体"/>
              </w:rPr>
            </w:pPr>
          </w:p>
        </w:tc>
        <w:tc>
          <w:tcPr>
            <w:tcW w:w="1701" w:type="dxa"/>
            <w:vAlign w:val="center"/>
          </w:tcPr>
          <w:p w:rsidR="007D6D5E" w:rsidRDefault="007D6D5E" w:rsidP="007D6D5E">
            <w:pPr>
              <w:widowControl/>
              <w:ind w:firstLineChars="0" w:firstLine="0"/>
              <w:jc w:val="left"/>
              <w:rPr>
                <w:rFonts w:ascii="宋体" w:hAnsi="宋体" w:cs="宋体"/>
                <w:kern w:val="0"/>
              </w:rPr>
            </w:pPr>
            <w:r w:rsidRPr="000A40DE">
              <w:rPr>
                <w:rFonts w:ascii="宋体" w:hAnsi="宋体" w:cs="宋体" w:hint="eastAsia"/>
                <w:kern w:val="0"/>
              </w:rPr>
              <w:t>功能调试</w:t>
            </w:r>
          </w:p>
        </w:tc>
        <w:tc>
          <w:tcPr>
            <w:tcW w:w="3969" w:type="dxa"/>
            <w:vAlign w:val="center"/>
          </w:tcPr>
          <w:p w:rsidR="007D6D5E" w:rsidRDefault="007D6D5E" w:rsidP="007D6D5E">
            <w:pPr>
              <w:ind w:firstLineChars="0" w:firstLine="0"/>
              <w:rPr>
                <w:rFonts w:ascii="宋体" w:hAnsi="宋体" w:cs="宋体"/>
                <w:kern w:val="0"/>
              </w:rPr>
            </w:pPr>
            <w:r>
              <w:rPr>
                <w:rFonts w:ascii="宋体" w:hAnsi="宋体" w:cs="宋体" w:hint="eastAsia"/>
                <w:kern w:val="0"/>
              </w:rPr>
              <w:t>继电器与列控中心联动关系正常</w:t>
            </w:r>
          </w:p>
        </w:tc>
        <w:tc>
          <w:tcPr>
            <w:tcW w:w="1276" w:type="dxa"/>
            <w:vAlign w:val="center"/>
          </w:tcPr>
          <w:p w:rsidR="007D6D5E" w:rsidRPr="000A40DE" w:rsidRDefault="007D6D5E" w:rsidP="007D6D5E">
            <w:pPr>
              <w:widowControl/>
              <w:ind w:firstLineChars="0" w:firstLine="0"/>
              <w:jc w:val="center"/>
              <w:rPr>
                <w:rFonts w:ascii="宋体" w:hAnsi="宋体" w:cs="宋体"/>
                <w:kern w:val="0"/>
              </w:rPr>
            </w:pPr>
            <w:r>
              <w:rPr>
                <w:rFonts w:ascii="宋体" w:hAnsi="宋体" w:cs="宋体" w:hint="eastAsia"/>
                <w:kern w:val="0"/>
              </w:rPr>
              <w:t>3%</w:t>
            </w:r>
          </w:p>
        </w:tc>
      </w:tr>
      <w:tr w:rsidR="007D6D5E" w:rsidTr="007D6D5E">
        <w:tc>
          <w:tcPr>
            <w:tcW w:w="1384" w:type="dxa"/>
            <w:vMerge w:val="restart"/>
            <w:vAlign w:val="center"/>
          </w:tcPr>
          <w:p w:rsidR="007D6D5E" w:rsidRDefault="007D6D5E" w:rsidP="007D6D5E">
            <w:pPr>
              <w:widowControl/>
              <w:ind w:firstLineChars="0" w:firstLine="0"/>
              <w:jc w:val="left"/>
              <w:rPr>
                <w:rFonts w:ascii="宋体" w:hAnsi="宋体" w:cs="宋体"/>
                <w:kern w:val="0"/>
              </w:rPr>
            </w:pPr>
            <w:r>
              <w:rPr>
                <w:rFonts w:ascii="宋体" w:hAnsi="宋体" w:cs="宋体" w:hint="eastAsia"/>
                <w:kern w:val="0"/>
              </w:rPr>
              <w:t>故障分析</w:t>
            </w:r>
          </w:p>
        </w:tc>
        <w:tc>
          <w:tcPr>
            <w:tcW w:w="1701" w:type="dxa"/>
            <w:vAlign w:val="center"/>
          </w:tcPr>
          <w:p w:rsidR="007D6D5E" w:rsidRDefault="007D6D5E" w:rsidP="007D6D5E">
            <w:pPr>
              <w:widowControl/>
              <w:ind w:firstLineChars="0" w:firstLine="0"/>
              <w:jc w:val="left"/>
              <w:rPr>
                <w:rFonts w:ascii="宋体" w:hAnsi="宋体" w:cs="宋体"/>
                <w:kern w:val="0"/>
              </w:rPr>
            </w:pPr>
            <w:r w:rsidRPr="000A40DE">
              <w:rPr>
                <w:rFonts w:ascii="宋体" w:hAnsi="宋体" w:cs="宋体" w:hint="eastAsia"/>
                <w:kern w:val="0"/>
              </w:rPr>
              <w:t>确定故障现象</w:t>
            </w:r>
          </w:p>
        </w:tc>
        <w:tc>
          <w:tcPr>
            <w:tcW w:w="3969" w:type="dxa"/>
            <w:vAlign w:val="center"/>
          </w:tcPr>
          <w:p w:rsidR="007D6D5E" w:rsidRDefault="007D6D5E" w:rsidP="007D6D5E">
            <w:pPr>
              <w:ind w:firstLineChars="0" w:firstLine="0"/>
              <w:rPr>
                <w:rFonts w:ascii="宋体" w:hAnsi="宋体" w:cs="宋体"/>
                <w:kern w:val="0"/>
              </w:rPr>
            </w:pPr>
            <w:r>
              <w:rPr>
                <w:rFonts w:ascii="宋体" w:hAnsi="宋体" w:cs="宋体" w:hint="eastAsia"/>
                <w:kern w:val="0"/>
              </w:rPr>
              <w:t>在找到对应故障设备，并定位故障原因</w:t>
            </w:r>
          </w:p>
        </w:tc>
        <w:tc>
          <w:tcPr>
            <w:tcW w:w="1276" w:type="dxa"/>
            <w:vAlign w:val="center"/>
          </w:tcPr>
          <w:p w:rsidR="007D6D5E" w:rsidRDefault="007D6D5E" w:rsidP="007D6D5E">
            <w:pPr>
              <w:widowControl/>
              <w:ind w:firstLineChars="0" w:firstLine="0"/>
              <w:jc w:val="center"/>
              <w:rPr>
                <w:rFonts w:ascii="宋体" w:hAnsi="宋体" w:cs="宋体"/>
                <w:kern w:val="0"/>
              </w:rPr>
            </w:pPr>
            <w:r>
              <w:rPr>
                <w:rFonts w:ascii="宋体" w:hAnsi="宋体" w:cs="宋体" w:hint="eastAsia"/>
                <w:kern w:val="0"/>
              </w:rPr>
              <w:t>5%</w:t>
            </w:r>
          </w:p>
        </w:tc>
      </w:tr>
      <w:tr w:rsidR="007D6D5E" w:rsidRPr="00D53FD8" w:rsidTr="007D6D5E">
        <w:tc>
          <w:tcPr>
            <w:tcW w:w="1384" w:type="dxa"/>
            <w:vMerge/>
            <w:vAlign w:val="center"/>
          </w:tcPr>
          <w:p w:rsidR="007D6D5E" w:rsidRDefault="007D6D5E" w:rsidP="007D6D5E">
            <w:pPr>
              <w:widowControl/>
              <w:ind w:firstLineChars="0" w:firstLine="0"/>
              <w:jc w:val="left"/>
              <w:rPr>
                <w:rFonts w:ascii="宋体" w:hAnsi="宋体" w:cs="宋体"/>
                <w:kern w:val="0"/>
              </w:rPr>
            </w:pPr>
          </w:p>
        </w:tc>
        <w:tc>
          <w:tcPr>
            <w:tcW w:w="1701" w:type="dxa"/>
            <w:vAlign w:val="center"/>
          </w:tcPr>
          <w:p w:rsidR="007D6D5E" w:rsidRPr="000A40DE" w:rsidRDefault="007D6D5E" w:rsidP="007D6D5E">
            <w:pPr>
              <w:widowControl/>
              <w:ind w:firstLineChars="0" w:firstLine="0"/>
              <w:jc w:val="left"/>
              <w:rPr>
                <w:rFonts w:ascii="宋体" w:hAnsi="宋体" w:cs="宋体"/>
                <w:kern w:val="0"/>
              </w:rPr>
            </w:pPr>
            <w:r w:rsidRPr="000A40DE">
              <w:rPr>
                <w:rFonts w:ascii="宋体" w:hAnsi="宋体" w:cs="宋体" w:hint="eastAsia"/>
                <w:kern w:val="0"/>
              </w:rPr>
              <w:t>故障排查与维修</w:t>
            </w:r>
          </w:p>
        </w:tc>
        <w:tc>
          <w:tcPr>
            <w:tcW w:w="3969" w:type="dxa"/>
            <w:vAlign w:val="center"/>
          </w:tcPr>
          <w:p w:rsidR="007D6D5E" w:rsidRDefault="007D6D5E" w:rsidP="007D6D5E">
            <w:pPr>
              <w:ind w:firstLineChars="0" w:firstLine="0"/>
              <w:rPr>
                <w:rFonts w:ascii="宋体" w:hAnsi="宋体" w:cs="宋体"/>
                <w:kern w:val="0"/>
              </w:rPr>
            </w:pPr>
            <w:r w:rsidRPr="000A40DE">
              <w:rPr>
                <w:rFonts w:ascii="宋体" w:hAnsi="宋体" w:cs="宋体" w:hint="eastAsia"/>
                <w:kern w:val="0"/>
              </w:rPr>
              <w:t>用万用表、烙铁等工具进行电路板电路的维修，确定电路板电源电路无误后，再上电测试。</w:t>
            </w:r>
          </w:p>
        </w:tc>
        <w:tc>
          <w:tcPr>
            <w:tcW w:w="1276" w:type="dxa"/>
            <w:vAlign w:val="center"/>
          </w:tcPr>
          <w:p w:rsidR="007D6D5E" w:rsidRDefault="007D6D5E" w:rsidP="007D6D5E">
            <w:pPr>
              <w:widowControl/>
              <w:ind w:firstLineChars="0" w:firstLine="0"/>
              <w:jc w:val="center"/>
              <w:rPr>
                <w:rFonts w:ascii="宋体" w:hAnsi="宋体" w:cs="宋体"/>
                <w:kern w:val="0"/>
              </w:rPr>
            </w:pPr>
            <w:r>
              <w:rPr>
                <w:rFonts w:ascii="宋体" w:hAnsi="宋体" w:cs="宋体" w:hint="eastAsia"/>
                <w:kern w:val="0"/>
              </w:rPr>
              <w:t>7%</w:t>
            </w:r>
          </w:p>
        </w:tc>
      </w:tr>
      <w:tr w:rsidR="007D6D5E" w:rsidTr="007D6D5E">
        <w:tc>
          <w:tcPr>
            <w:tcW w:w="1384" w:type="dxa"/>
            <w:vMerge/>
            <w:vAlign w:val="center"/>
          </w:tcPr>
          <w:p w:rsidR="007D6D5E" w:rsidRDefault="007D6D5E" w:rsidP="007D6D5E">
            <w:pPr>
              <w:widowControl/>
              <w:ind w:firstLineChars="0" w:firstLine="0"/>
              <w:jc w:val="left"/>
              <w:rPr>
                <w:rFonts w:ascii="宋体" w:hAnsi="宋体" w:cs="宋体"/>
                <w:kern w:val="0"/>
              </w:rPr>
            </w:pPr>
          </w:p>
        </w:tc>
        <w:tc>
          <w:tcPr>
            <w:tcW w:w="1701" w:type="dxa"/>
            <w:vAlign w:val="center"/>
          </w:tcPr>
          <w:p w:rsidR="007D6D5E" w:rsidRDefault="007D6D5E" w:rsidP="007D6D5E">
            <w:pPr>
              <w:widowControl/>
              <w:ind w:firstLineChars="0" w:firstLine="0"/>
              <w:jc w:val="left"/>
              <w:rPr>
                <w:rFonts w:ascii="宋体" w:hAnsi="宋体" w:cs="宋体"/>
                <w:kern w:val="0"/>
              </w:rPr>
            </w:pPr>
            <w:r w:rsidRPr="00D53FD8">
              <w:rPr>
                <w:rFonts w:ascii="宋体" w:hAnsi="宋体" w:cs="宋体" w:hint="eastAsia"/>
                <w:kern w:val="0"/>
              </w:rPr>
              <w:t>数据测量</w:t>
            </w:r>
          </w:p>
        </w:tc>
        <w:tc>
          <w:tcPr>
            <w:tcW w:w="3969" w:type="dxa"/>
            <w:vAlign w:val="center"/>
          </w:tcPr>
          <w:p w:rsidR="007D6D5E" w:rsidRDefault="007D6D5E" w:rsidP="007D6D5E">
            <w:pPr>
              <w:ind w:firstLineChars="0" w:firstLine="0"/>
              <w:rPr>
                <w:rFonts w:ascii="宋体" w:hAnsi="宋体" w:cs="宋体"/>
                <w:kern w:val="0"/>
              </w:rPr>
            </w:pPr>
            <w:r>
              <w:rPr>
                <w:rFonts w:ascii="宋体" w:hAnsi="宋体" w:cs="宋体" w:hint="eastAsia"/>
                <w:kern w:val="0"/>
              </w:rPr>
              <w:t>按题目要求对特定场景下设备数据进行测量和记录。</w:t>
            </w:r>
          </w:p>
        </w:tc>
        <w:tc>
          <w:tcPr>
            <w:tcW w:w="1276" w:type="dxa"/>
            <w:vAlign w:val="center"/>
          </w:tcPr>
          <w:p w:rsidR="007D6D5E" w:rsidRDefault="007D6D5E" w:rsidP="007D6D5E">
            <w:pPr>
              <w:widowControl/>
              <w:ind w:firstLineChars="0" w:firstLine="0"/>
              <w:jc w:val="center"/>
              <w:rPr>
                <w:rFonts w:ascii="宋体" w:hAnsi="宋体" w:cs="宋体"/>
                <w:kern w:val="0"/>
              </w:rPr>
            </w:pPr>
            <w:r>
              <w:rPr>
                <w:rFonts w:ascii="宋体" w:hAnsi="宋体" w:cs="宋体" w:hint="eastAsia"/>
                <w:kern w:val="0"/>
              </w:rPr>
              <w:t>3%</w:t>
            </w:r>
          </w:p>
        </w:tc>
      </w:tr>
      <w:tr w:rsidR="007D6D5E" w:rsidTr="007D6D5E">
        <w:tc>
          <w:tcPr>
            <w:tcW w:w="1384" w:type="dxa"/>
            <w:vAlign w:val="center"/>
          </w:tcPr>
          <w:p w:rsidR="007D6D5E" w:rsidRDefault="007D6D5E" w:rsidP="007D6D5E">
            <w:pPr>
              <w:ind w:firstLineChars="0" w:firstLine="0"/>
              <w:jc w:val="left"/>
              <w:rPr>
                <w:rFonts w:ascii="宋体" w:hAnsi="宋体" w:cs="宋体"/>
                <w:kern w:val="0"/>
              </w:rPr>
            </w:pPr>
            <w:r>
              <w:rPr>
                <w:rFonts w:ascii="宋体" w:hAnsi="宋体" w:cs="宋体" w:hint="eastAsia"/>
                <w:kern w:val="0"/>
              </w:rPr>
              <w:t>应用系统综合表现</w:t>
            </w:r>
          </w:p>
        </w:tc>
        <w:tc>
          <w:tcPr>
            <w:tcW w:w="1701" w:type="dxa"/>
            <w:vAlign w:val="center"/>
          </w:tcPr>
          <w:p w:rsidR="007D6D5E" w:rsidRDefault="007D6D5E" w:rsidP="007D6D5E">
            <w:pPr>
              <w:widowControl/>
              <w:ind w:firstLineChars="0" w:firstLine="0"/>
              <w:jc w:val="left"/>
              <w:rPr>
                <w:rFonts w:ascii="宋体" w:hAnsi="宋体" w:cs="宋体"/>
                <w:kern w:val="0"/>
              </w:rPr>
            </w:pPr>
            <w:r>
              <w:rPr>
                <w:rFonts w:ascii="宋体" w:hAnsi="宋体" w:cs="宋体" w:hint="eastAsia"/>
                <w:kern w:val="0"/>
              </w:rPr>
              <w:t>信号控制系统的综合应用</w:t>
            </w:r>
          </w:p>
        </w:tc>
        <w:tc>
          <w:tcPr>
            <w:tcW w:w="3969" w:type="dxa"/>
            <w:vAlign w:val="center"/>
          </w:tcPr>
          <w:p w:rsidR="007D6D5E" w:rsidRDefault="007D6D5E" w:rsidP="007D6D5E">
            <w:pPr>
              <w:ind w:firstLineChars="0" w:firstLine="0"/>
              <w:rPr>
                <w:rFonts w:ascii="宋体" w:hAnsi="宋体" w:cs="宋体"/>
                <w:kern w:val="0"/>
              </w:rPr>
            </w:pPr>
            <w:r>
              <w:rPr>
                <w:rFonts w:ascii="宋体" w:hAnsi="宋体" w:cs="宋体" w:hint="eastAsia"/>
                <w:kern w:val="0"/>
              </w:rPr>
              <w:t>通过操作模拟列控中心、模拟轨道和移频设备等实现场景的演变过程。考察学生对信号设备的综合水平，对轨道交通信号的原理掌握情况，以及分析和推理能力。</w:t>
            </w:r>
          </w:p>
        </w:tc>
        <w:tc>
          <w:tcPr>
            <w:tcW w:w="1276" w:type="dxa"/>
            <w:vAlign w:val="center"/>
          </w:tcPr>
          <w:p w:rsidR="007D6D5E" w:rsidRDefault="007D6D5E" w:rsidP="007D6D5E">
            <w:pPr>
              <w:widowControl/>
              <w:ind w:firstLineChars="0" w:firstLine="0"/>
              <w:jc w:val="center"/>
              <w:rPr>
                <w:rFonts w:ascii="宋体" w:hAnsi="宋体" w:cs="宋体"/>
                <w:kern w:val="0"/>
              </w:rPr>
            </w:pPr>
            <w:r>
              <w:rPr>
                <w:rFonts w:ascii="宋体" w:hAnsi="宋体" w:cs="宋体" w:hint="eastAsia"/>
                <w:kern w:val="0"/>
              </w:rPr>
              <w:t>20</w:t>
            </w:r>
            <w:r>
              <w:rPr>
                <w:rFonts w:ascii="宋体" w:hAnsi="宋体" w:cs="宋体"/>
                <w:kern w:val="0"/>
              </w:rPr>
              <w:t>%</w:t>
            </w:r>
          </w:p>
        </w:tc>
      </w:tr>
      <w:tr w:rsidR="007D6D5E" w:rsidTr="007D6D5E">
        <w:tc>
          <w:tcPr>
            <w:tcW w:w="1384" w:type="dxa"/>
            <w:vAlign w:val="center"/>
          </w:tcPr>
          <w:p w:rsidR="007D6D5E" w:rsidRDefault="007D6D5E" w:rsidP="007D6D5E">
            <w:pPr>
              <w:ind w:firstLineChars="0" w:firstLine="0"/>
              <w:jc w:val="left"/>
              <w:rPr>
                <w:rFonts w:ascii="宋体" w:hAnsi="宋体" w:cs="宋体"/>
                <w:kern w:val="0"/>
              </w:rPr>
            </w:pPr>
            <w:r w:rsidRPr="00D53FD8">
              <w:rPr>
                <w:rFonts w:ascii="宋体" w:hAnsi="宋体" w:cs="宋体" w:hint="eastAsia"/>
                <w:kern w:val="0"/>
              </w:rPr>
              <w:t>信号主控</w:t>
            </w:r>
            <w:r w:rsidRPr="00D53FD8">
              <w:rPr>
                <w:rFonts w:ascii="宋体" w:hAnsi="宋体" w:cs="宋体" w:hint="eastAsia"/>
                <w:kern w:val="0"/>
              </w:rPr>
              <w:lastRenderedPageBreak/>
              <w:t>制设计开发</w:t>
            </w:r>
          </w:p>
        </w:tc>
        <w:tc>
          <w:tcPr>
            <w:tcW w:w="1701" w:type="dxa"/>
            <w:vAlign w:val="center"/>
          </w:tcPr>
          <w:p w:rsidR="007D6D5E" w:rsidRDefault="007D6D5E" w:rsidP="007D6D5E">
            <w:pPr>
              <w:widowControl/>
              <w:ind w:firstLineChars="0" w:firstLine="0"/>
              <w:jc w:val="left"/>
              <w:rPr>
                <w:rFonts w:ascii="宋体" w:hAnsi="宋体" w:cs="宋体"/>
                <w:kern w:val="0"/>
              </w:rPr>
            </w:pPr>
            <w:r w:rsidRPr="00D53FD8">
              <w:rPr>
                <w:rFonts w:ascii="宋体" w:hAnsi="宋体" w:cs="宋体" w:hint="eastAsia"/>
                <w:kern w:val="0"/>
              </w:rPr>
              <w:lastRenderedPageBreak/>
              <w:t>信号主控制</w:t>
            </w:r>
            <w:r>
              <w:rPr>
                <w:rFonts w:ascii="宋体" w:hAnsi="宋体" w:cs="宋体" w:hint="eastAsia"/>
                <w:kern w:val="0"/>
              </w:rPr>
              <w:lastRenderedPageBreak/>
              <w:t>PLC</w:t>
            </w:r>
            <w:r w:rsidRPr="00D53FD8">
              <w:rPr>
                <w:rFonts w:ascii="宋体" w:hAnsi="宋体" w:cs="宋体" w:hint="eastAsia"/>
                <w:kern w:val="0"/>
              </w:rPr>
              <w:t>设计开发</w:t>
            </w:r>
          </w:p>
        </w:tc>
        <w:tc>
          <w:tcPr>
            <w:tcW w:w="3969" w:type="dxa"/>
            <w:vAlign w:val="center"/>
          </w:tcPr>
          <w:p w:rsidR="007D6D5E" w:rsidRDefault="007D6D5E" w:rsidP="007D6D5E">
            <w:pPr>
              <w:ind w:firstLineChars="0" w:firstLine="0"/>
              <w:rPr>
                <w:rFonts w:ascii="宋体" w:hAnsi="宋体" w:cs="宋体"/>
                <w:kern w:val="0"/>
              </w:rPr>
            </w:pPr>
            <w:r>
              <w:rPr>
                <w:rFonts w:ascii="宋体" w:hAnsi="宋体" w:cs="宋体" w:hint="eastAsia"/>
                <w:kern w:val="0"/>
              </w:rPr>
              <w:lastRenderedPageBreak/>
              <w:t>按要求实现PLC逻辑编程。</w:t>
            </w:r>
          </w:p>
        </w:tc>
        <w:tc>
          <w:tcPr>
            <w:tcW w:w="1276" w:type="dxa"/>
            <w:vAlign w:val="center"/>
          </w:tcPr>
          <w:p w:rsidR="007D6D5E" w:rsidRDefault="007D6D5E" w:rsidP="007D6D5E">
            <w:pPr>
              <w:widowControl/>
              <w:ind w:firstLineChars="0" w:firstLine="0"/>
              <w:jc w:val="center"/>
              <w:rPr>
                <w:rFonts w:ascii="宋体" w:hAnsi="宋体" w:cs="宋体"/>
                <w:kern w:val="0"/>
              </w:rPr>
            </w:pPr>
            <w:r>
              <w:rPr>
                <w:rFonts w:ascii="宋体" w:hAnsi="宋体" w:cs="宋体" w:hint="eastAsia"/>
                <w:kern w:val="0"/>
              </w:rPr>
              <w:t>15</w:t>
            </w:r>
            <w:r>
              <w:rPr>
                <w:rFonts w:ascii="宋体" w:hAnsi="宋体" w:cs="宋体"/>
                <w:kern w:val="0"/>
              </w:rPr>
              <w:t>%</w:t>
            </w:r>
          </w:p>
        </w:tc>
      </w:tr>
      <w:tr w:rsidR="007D6D5E" w:rsidTr="007D6D5E">
        <w:tc>
          <w:tcPr>
            <w:tcW w:w="1384" w:type="dxa"/>
            <w:vMerge w:val="restart"/>
            <w:vAlign w:val="center"/>
          </w:tcPr>
          <w:p w:rsidR="007D6D5E" w:rsidRDefault="007D6D5E" w:rsidP="007D6D5E">
            <w:pPr>
              <w:widowControl/>
              <w:ind w:firstLineChars="0" w:firstLine="0"/>
              <w:jc w:val="left"/>
              <w:rPr>
                <w:rFonts w:ascii="宋体" w:hAnsi="宋体" w:cs="宋体"/>
                <w:kern w:val="0"/>
              </w:rPr>
            </w:pPr>
            <w:r>
              <w:rPr>
                <w:rFonts w:ascii="宋体" w:hAnsi="宋体" w:cs="宋体" w:hint="eastAsia"/>
                <w:kern w:val="0"/>
              </w:rPr>
              <w:lastRenderedPageBreak/>
              <w:t>文档整理能力</w:t>
            </w:r>
          </w:p>
        </w:tc>
        <w:tc>
          <w:tcPr>
            <w:tcW w:w="1701" w:type="dxa"/>
            <w:vAlign w:val="center"/>
          </w:tcPr>
          <w:p w:rsidR="007D6D5E" w:rsidRDefault="007D6D5E" w:rsidP="007D6D5E">
            <w:pPr>
              <w:widowControl/>
              <w:ind w:firstLineChars="0" w:firstLine="0"/>
              <w:jc w:val="left"/>
              <w:rPr>
                <w:rFonts w:ascii="宋体" w:hAnsi="宋体" w:cs="宋体"/>
                <w:kern w:val="0"/>
              </w:rPr>
            </w:pPr>
            <w:r>
              <w:rPr>
                <w:rFonts w:ascii="宋体" w:hAnsi="宋体" w:cs="宋体" w:hint="eastAsia"/>
                <w:kern w:val="0"/>
              </w:rPr>
              <w:t>功能需求</w:t>
            </w:r>
          </w:p>
          <w:p w:rsidR="007D6D5E" w:rsidRDefault="007D6D5E" w:rsidP="007D6D5E">
            <w:pPr>
              <w:widowControl/>
              <w:ind w:firstLineChars="0" w:firstLine="0"/>
              <w:jc w:val="left"/>
              <w:rPr>
                <w:rFonts w:ascii="宋体" w:hAnsi="宋体" w:cs="宋体"/>
                <w:kern w:val="0"/>
              </w:rPr>
            </w:pPr>
            <w:r>
              <w:rPr>
                <w:rFonts w:ascii="宋体" w:hAnsi="宋体" w:cs="宋体" w:hint="eastAsia"/>
                <w:kern w:val="0"/>
              </w:rPr>
              <w:t>分析</w:t>
            </w:r>
          </w:p>
        </w:tc>
        <w:tc>
          <w:tcPr>
            <w:tcW w:w="3969" w:type="dxa"/>
            <w:vAlign w:val="center"/>
          </w:tcPr>
          <w:p w:rsidR="007D6D5E" w:rsidRDefault="007D6D5E" w:rsidP="007D6D5E">
            <w:pPr>
              <w:widowControl/>
              <w:ind w:firstLineChars="0" w:firstLine="0"/>
              <w:jc w:val="left"/>
              <w:rPr>
                <w:rFonts w:ascii="宋体" w:hAnsi="宋体" w:cs="宋体"/>
                <w:kern w:val="0"/>
              </w:rPr>
            </w:pPr>
            <w:r>
              <w:rPr>
                <w:rFonts w:ascii="宋体" w:hAnsi="宋体" w:cs="宋体" w:hint="eastAsia"/>
                <w:kern w:val="0"/>
              </w:rPr>
              <w:t>简单描述清楚功能需求。</w:t>
            </w:r>
          </w:p>
        </w:tc>
        <w:tc>
          <w:tcPr>
            <w:tcW w:w="1276" w:type="dxa"/>
            <w:vAlign w:val="center"/>
          </w:tcPr>
          <w:p w:rsidR="007D6D5E" w:rsidRDefault="007D6D5E" w:rsidP="007D6D5E">
            <w:pPr>
              <w:widowControl/>
              <w:ind w:firstLineChars="0" w:firstLine="0"/>
              <w:jc w:val="center"/>
              <w:rPr>
                <w:rFonts w:ascii="宋体" w:hAnsi="宋体" w:cs="宋体"/>
                <w:kern w:val="0"/>
              </w:rPr>
            </w:pPr>
            <w:r>
              <w:rPr>
                <w:rFonts w:ascii="宋体" w:hAnsi="宋体" w:cs="宋体" w:hint="eastAsia"/>
                <w:kern w:val="0"/>
              </w:rPr>
              <w:t>2%</w:t>
            </w:r>
          </w:p>
        </w:tc>
      </w:tr>
      <w:tr w:rsidR="007D6D5E" w:rsidTr="007D6D5E">
        <w:tc>
          <w:tcPr>
            <w:tcW w:w="1384" w:type="dxa"/>
            <w:vMerge/>
            <w:vAlign w:val="center"/>
          </w:tcPr>
          <w:p w:rsidR="007D6D5E" w:rsidRDefault="007D6D5E" w:rsidP="007D6D5E">
            <w:pPr>
              <w:widowControl/>
              <w:ind w:firstLineChars="0" w:firstLine="0"/>
              <w:jc w:val="left"/>
              <w:rPr>
                <w:rFonts w:ascii="宋体" w:hAnsi="宋体" w:cs="宋体"/>
                <w:kern w:val="0"/>
              </w:rPr>
            </w:pPr>
          </w:p>
        </w:tc>
        <w:tc>
          <w:tcPr>
            <w:tcW w:w="1701" w:type="dxa"/>
            <w:vAlign w:val="center"/>
          </w:tcPr>
          <w:p w:rsidR="007D6D5E" w:rsidRDefault="007D6D5E" w:rsidP="007D6D5E">
            <w:pPr>
              <w:widowControl/>
              <w:ind w:firstLineChars="0" w:firstLine="0"/>
              <w:jc w:val="left"/>
              <w:rPr>
                <w:rFonts w:ascii="宋体" w:hAnsi="宋体" w:cs="宋体"/>
                <w:kern w:val="0"/>
              </w:rPr>
            </w:pPr>
            <w:r>
              <w:rPr>
                <w:rFonts w:ascii="宋体" w:hAnsi="宋体" w:cs="宋体" w:hint="eastAsia"/>
                <w:kern w:val="0"/>
              </w:rPr>
              <w:t>实施方案</w:t>
            </w:r>
          </w:p>
          <w:p w:rsidR="007D6D5E" w:rsidRDefault="007D6D5E" w:rsidP="007D6D5E">
            <w:pPr>
              <w:widowControl/>
              <w:ind w:firstLineChars="0" w:firstLine="0"/>
              <w:jc w:val="left"/>
              <w:rPr>
                <w:rFonts w:ascii="宋体" w:hAnsi="宋体" w:cs="宋体"/>
                <w:kern w:val="0"/>
              </w:rPr>
            </w:pPr>
            <w:r>
              <w:rPr>
                <w:rFonts w:ascii="宋体" w:hAnsi="宋体" w:cs="宋体" w:hint="eastAsia"/>
                <w:kern w:val="0"/>
              </w:rPr>
              <w:t>制定</w:t>
            </w:r>
          </w:p>
        </w:tc>
        <w:tc>
          <w:tcPr>
            <w:tcW w:w="3969" w:type="dxa"/>
            <w:vAlign w:val="center"/>
          </w:tcPr>
          <w:p w:rsidR="007D6D5E" w:rsidRDefault="007D6D5E" w:rsidP="007D6D5E">
            <w:pPr>
              <w:ind w:firstLineChars="0" w:firstLine="0"/>
              <w:rPr>
                <w:rFonts w:ascii="宋体" w:hAnsi="宋体" w:cs="宋体"/>
                <w:kern w:val="0"/>
              </w:rPr>
            </w:pPr>
            <w:r>
              <w:rPr>
                <w:rFonts w:ascii="宋体" w:hAnsi="宋体" w:cs="宋体" w:hint="eastAsia"/>
                <w:kern w:val="0"/>
              </w:rPr>
              <w:t>描述</w:t>
            </w:r>
            <w:r>
              <w:rPr>
                <w:rFonts w:ascii="宋体" w:hAnsi="宋体" w:cs="宋体"/>
                <w:kern w:val="0"/>
              </w:rPr>
              <w:t>清楚</w:t>
            </w:r>
            <w:r>
              <w:rPr>
                <w:rFonts w:ascii="宋体" w:hAnsi="宋体" w:cs="宋体" w:hint="eastAsia"/>
                <w:kern w:val="0"/>
              </w:rPr>
              <w:t>解决思路，实施流程。</w:t>
            </w:r>
            <w:r>
              <w:rPr>
                <w:rFonts w:ascii="宋体" w:hAnsi="宋体" w:cs="宋体"/>
                <w:kern w:val="0"/>
              </w:rPr>
              <w:t>绘制</w:t>
            </w:r>
            <w:r>
              <w:rPr>
                <w:rFonts w:ascii="宋体" w:hAnsi="宋体" w:cs="宋体" w:hint="eastAsia"/>
                <w:kern w:val="0"/>
              </w:rPr>
              <w:t>系统</w:t>
            </w:r>
            <w:r>
              <w:rPr>
                <w:rFonts w:ascii="宋体" w:hAnsi="宋体" w:cs="宋体"/>
                <w:kern w:val="0"/>
              </w:rPr>
              <w:t>框架图。</w:t>
            </w:r>
            <w:r>
              <w:rPr>
                <w:rFonts w:ascii="宋体" w:hAnsi="宋体" w:cs="宋体" w:hint="eastAsia"/>
                <w:kern w:val="0"/>
              </w:rPr>
              <w:t>（5分）</w:t>
            </w:r>
          </w:p>
        </w:tc>
        <w:tc>
          <w:tcPr>
            <w:tcW w:w="1276" w:type="dxa"/>
            <w:vAlign w:val="center"/>
          </w:tcPr>
          <w:p w:rsidR="007D6D5E" w:rsidRDefault="007D6D5E" w:rsidP="007D6D5E">
            <w:pPr>
              <w:widowControl/>
              <w:ind w:firstLineChars="0" w:firstLine="0"/>
              <w:jc w:val="center"/>
              <w:rPr>
                <w:rFonts w:ascii="宋体" w:hAnsi="宋体" w:cs="宋体"/>
                <w:kern w:val="0"/>
              </w:rPr>
            </w:pPr>
            <w:r>
              <w:rPr>
                <w:rFonts w:ascii="宋体" w:hAnsi="宋体" w:cs="宋体" w:hint="eastAsia"/>
                <w:kern w:val="0"/>
              </w:rPr>
              <w:t>5%</w:t>
            </w:r>
          </w:p>
        </w:tc>
      </w:tr>
      <w:tr w:rsidR="007D6D5E" w:rsidTr="007D6D5E">
        <w:tc>
          <w:tcPr>
            <w:tcW w:w="1384" w:type="dxa"/>
            <w:vMerge/>
            <w:vAlign w:val="center"/>
          </w:tcPr>
          <w:p w:rsidR="007D6D5E" w:rsidRDefault="007D6D5E" w:rsidP="007D6D5E">
            <w:pPr>
              <w:widowControl/>
              <w:ind w:firstLineChars="0" w:firstLine="0"/>
              <w:jc w:val="left"/>
              <w:rPr>
                <w:rFonts w:ascii="宋体" w:hAnsi="宋体" w:cs="宋体"/>
                <w:kern w:val="0"/>
              </w:rPr>
            </w:pPr>
          </w:p>
        </w:tc>
        <w:tc>
          <w:tcPr>
            <w:tcW w:w="1701" w:type="dxa"/>
            <w:vAlign w:val="center"/>
          </w:tcPr>
          <w:p w:rsidR="007D6D5E" w:rsidRDefault="007D6D5E" w:rsidP="007D6D5E">
            <w:pPr>
              <w:widowControl/>
              <w:ind w:firstLineChars="0" w:firstLine="0"/>
              <w:jc w:val="left"/>
              <w:rPr>
                <w:rFonts w:ascii="宋体" w:hAnsi="宋体" w:cs="宋体"/>
                <w:kern w:val="0"/>
              </w:rPr>
            </w:pPr>
            <w:r>
              <w:rPr>
                <w:rFonts w:ascii="宋体" w:hAnsi="宋体" w:cs="宋体" w:hint="eastAsia"/>
                <w:kern w:val="0"/>
              </w:rPr>
              <w:t>结论</w:t>
            </w:r>
          </w:p>
        </w:tc>
        <w:tc>
          <w:tcPr>
            <w:tcW w:w="3969" w:type="dxa"/>
            <w:vAlign w:val="center"/>
          </w:tcPr>
          <w:p w:rsidR="007D6D5E" w:rsidRDefault="007D6D5E" w:rsidP="007D6D5E">
            <w:pPr>
              <w:widowControl/>
              <w:ind w:firstLineChars="0" w:firstLine="0"/>
              <w:jc w:val="left"/>
              <w:rPr>
                <w:rFonts w:ascii="宋体" w:hAnsi="宋体" w:cs="宋体"/>
                <w:kern w:val="0"/>
              </w:rPr>
            </w:pPr>
            <w:r>
              <w:rPr>
                <w:rFonts w:ascii="宋体" w:hAnsi="宋体" w:cs="宋体" w:hint="eastAsia"/>
                <w:kern w:val="0"/>
              </w:rPr>
              <w:t>记录实验结果，或进行任务</w:t>
            </w:r>
            <w:r>
              <w:rPr>
                <w:rFonts w:ascii="宋体" w:hAnsi="宋体" w:cs="宋体"/>
                <w:kern w:val="0"/>
              </w:rPr>
              <w:t>总结</w:t>
            </w:r>
            <w:r>
              <w:rPr>
                <w:rFonts w:ascii="宋体" w:hAnsi="宋体" w:cs="宋体" w:hint="eastAsia"/>
                <w:kern w:val="0"/>
              </w:rPr>
              <w:t>，分析透彻。</w:t>
            </w:r>
          </w:p>
        </w:tc>
        <w:tc>
          <w:tcPr>
            <w:tcW w:w="1276" w:type="dxa"/>
            <w:vAlign w:val="center"/>
          </w:tcPr>
          <w:p w:rsidR="007D6D5E" w:rsidRDefault="007D6D5E" w:rsidP="007D6D5E">
            <w:pPr>
              <w:widowControl/>
              <w:ind w:firstLineChars="0" w:firstLine="0"/>
              <w:jc w:val="center"/>
              <w:rPr>
                <w:rFonts w:ascii="宋体" w:hAnsi="宋体" w:cs="宋体"/>
                <w:kern w:val="0"/>
              </w:rPr>
            </w:pPr>
            <w:r>
              <w:rPr>
                <w:rFonts w:ascii="宋体" w:hAnsi="宋体" w:cs="宋体" w:hint="eastAsia"/>
                <w:kern w:val="0"/>
              </w:rPr>
              <w:t>3%</w:t>
            </w:r>
          </w:p>
        </w:tc>
      </w:tr>
      <w:tr w:rsidR="007D6D5E" w:rsidTr="007D6D5E">
        <w:trPr>
          <w:trHeight w:val="1852"/>
        </w:trPr>
        <w:tc>
          <w:tcPr>
            <w:tcW w:w="1384" w:type="dxa"/>
            <w:vAlign w:val="center"/>
          </w:tcPr>
          <w:p w:rsidR="007D6D5E" w:rsidRDefault="007D6D5E" w:rsidP="007D6D5E">
            <w:pPr>
              <w:widowControl/>
              <w:ind w:firstLineChars="0" w:firstLine="0"/>
              <w:jc w:val="left"/>
              <w:rPr>
                <w:rFonts w:ascii="宋体" w:hAnsi="宋体" w:cs="宋体"/>
                <w:kern w:val="0"/>
              </w:rPr>
            </w:pPr>
            <w:r>
              <w:rPr>
                <w:rFonts w:ascii="宋体" w:hAnsi="宋体" w:cs="宋体" w:hint="eastAsia"/>
                <w:kern w:val="0"/>
              </w:rPr>
              <w:t>职业素养</w:t>
            </w:r>
          </w:p>
        </w:tc>
        <w:tc>
          <w:tcPr>
            <w:tcW w:w="1701" w:type="dxa"/>
            <w:vAlign w:val="center"/>
          </w:tcPr>
          <w:p w:rsidR="007D6D5E" w:rsidRDefault="007D6D5E" w:rsidP="007D6D5E">
            <w:pPr>
              <w:widowControl/>
              <w:ind w:firstLineChars="0" w:firstLine="0"/>
              <w:jc w:val="left"/>
              <w:rPr>
                <w:rFonts w:ascii="宋体" w:hAnsi="宋体" w:cs="宋体"/>
                <w:kern w:val="0"/>
              </w:rPr>
            </w:pPr>
            <w:r>
              <w:rPr>
                <w:rFonts w:ascii="宋体" w:hAnsi="宋体" w:cs="宋体" w:hint="eastAsia"/>
                <w:kern w:val="0"/>
              </w:rPr>
              <w:t>现场管理</w:t>
            </w:r>
            <w:r>
              <w:rPr>
                <w:rFonts w:ascii="宋体" w:hAnsi="宋体" w:cs="宋体" w:hint="eastAsia"/>
                <w:kern w:val="0"/>
              </w:rPr>
              <w:br/>
              <w:t>及安全</w:t>
            </w:r>
          </w:p>
        </w:tc>
        <w:tc>
          <w:tcPr>
            <w:tcW w:w="3969" w:type="dxa"/>
            <w:vAlign w:val="center"/>
          </w:tcPr>
          <w:p w:rsidR="007D6D5E" w:rsidRDefault="007D6D5E" w:rsidP="007D6D5E">
            <w:pPr>
              <w:ind w:firstLineChars="0" w:firstLine="0"/>
              <w:rPr>
                <w:rFonts w:ascii="宋体" w:hAnsi="宋体" w:cs="宋体"/>
                <w:kern w:val="0"/>
              </w:rPr>
            </w:pPr>
            <w:r>
              <w:rPr>
                <w:rFonts w:ascii="宋体" w:hAnsi="宋体" w:cs="宋体" w:hint="eastAsia"/>
                <w:kern w:val="0"/>
              </w:rPr>
              <w:t>严格遵守大赛规章制度。违反安全用电致使保险丝烧毁，每次扣1分；考试结束时，未整理好设备及工具扣2分；未按照要求绑扎线缆，扣1分；烧毁设备扣2分，总计分数5分</w:t>
            </w:r>
            <w:r>
              <w:rPr>
                <w:rFonts w:ascii="宋体" w:hAnsi="宋体" w:cs="宋体"/>
                <w:kern w:val="0"/>
              </w:rPr>
              <w:t>，扣完</w:t>
            </w:r>
            <w:r>
              <w:rPr>
                <w:rFonts w:ascii="宋体" w:hAnsi="宋体" w:cs="宋体" w:hint="eastAsia"/>
                <w:kern w:val="0"/>
              </w:rPr>
              <w:t>为止</w:t>
            </w:r>
            <w:r>
              <w:rPr>
                <w:rFonts w:ascii="宋体" w:hAnsi="宋体" w:cs="宋体"/>
                <w:kern w:val="0"/>
              </w:rPr>
              <w:t>。</w:t>
            </w:r>
          </w:p>
          <w:p w:rsidR="007D6D5E" w:rsidRDefault="007D6D5E" w:rsidP="007D6D5E">
            <w:pPr>
              <w:ind w:firstLineChars="0" w:firstLine="0"/>
              <w:rPr>
                <w:rFonts w:ascii="宋体" w:hAnsi="宋体" w:cs="宋体"/>
                <w:kern w:val="0"/>
              </w:rPr>
            </w:pPr>
            <w:r>
              <w:rPr>
                <w:rFonts w:ascii="宋体" w:hAnsi="宋体" w:cs="宋体" w:hint="eastAsia"/>
                <w:kern w:val="0"/>
              </w:rPr>
              <w:t>本项不加分，只有扣分项。</w:t>
            </w:r>
          </w:p>
        </w:tc>
        <w:tc>
          <w:tcPr>
            <w:tcW w:w="1276" w:type="dxa"/>
            <w:vAlign w:val="center"/>
          </w:tcPr>
          <w:p w:rsidR="007D6D5E" w:rsidRDefault="007D6D5E" w:rsidP="007D6D5E">
            <w:pPr>
              <w:widowControl/>
              <w:ind w:firstLineChars="0" w:firstLine="0"/>
              <w:jc w:val="center"/>
              <w:rPr>
                <w:rFonts w:ascii="宋体" w:hAnsi="宋体" w:cs="宋体"/>
                <w:kern w:val="0"/>
              </w:rPr>
            </w:pPr>
            <w:r>
              <w:rPr>
                <w:rFonts w:ascii="宋体" w:hAnsi="宋体" w:cs="宋体"/>
                <w:kern w:val="0"/>
              </w:rPr>
              <w:t>5</w:t>
            </w:r>
            <w:r>
              <w:rPr>
                <w:rFonts w:ascii="宋体" w:hAnsi="宋体" w:cs="宋体" w:hint="eastAsia"/>
                <w:kern w:val="0"/>
              </w:rPr>
              <w:t>%</w:t>
            </w:r>
          </w:p>
        </w:tc>
      </w:tr>
      <w:bookmarkEnd w:id="26"/>
      <w:bookmarkEnd w:id="27"/>
    </w:tbl>
    <w:p w:rsidR="007D6D5E" w:rsidRDefault="007D6D5E">
      <w:pPr>
        <w:spacing w:line="560" w:lineRule="exact"/>
        <w:ind w:firstLine="560"/>
        <w:jc w:val="left"/>
        <w:rPr>
          <w:rFonts w:ascii="宋体" w:hAnsi="宋体" w:cs="宋体"/>
          <w:sz w:val="28"/>
          <w:szCs w:val="30"/>
        </w:rPr>
      </w:pPr>
    </w:p>
    <w:p w:rsidR="00C516E7" w:rsidRDefault="00DE1E2A">
      <w:pPr>
        <w:pStyle w:val="2"/>
        <w:spacing w:before="156"/>
      </w:pPr>
      <w:bookmarkStart w:id="28" w:name="_Toc491101537"/>
      <w:r>
        <w:rPr>
          <w:rFonts w:hint="eastAsia"/>
        </w:rPr>
        <w:t>违规违纪评判</w:t>
      </w:r>
      <w:bookmarkEnd w:id="28"/>
    </w:p>
    <w:p w:rsidR="00C516E7" w:rsidRDefault="00DE1E2A">
      <w:pPr>
        <w:snapToGrid w:val="0"/>
        <w:spacing w:line="560" w:lineRule="exact"/>
        <w:ind w:firstLine="560"/>
        <w:jc w:val="left"/>
        <w:rPr>
          <w:rFonts w:ascii="宋体" w:hAnsi="宋体" w:cs="宋体"/>
          <w:sz w:val="28"/>
          <w:szCs w:val="30"/>
        </w:rPr>
      </w:pPr>
      <w:r>
        <w:rPr>
          <w:rFonts w:ascii="宋体" w:hAnsi="宋体" w:cs="宋体" w:hint="eastAsia"/>
          <w:sz w:val="28"/>
          <w:szCs w:val="30"/>
        </w:rPr>
        <w:t>参赛队提交比赛任务结束请求或者在比赛时间终止后，不得再进行任何操作。否则，视为比赛作弊，给参赛队记警告一次。</w:t>
      </w:r>
    </w:p>
    <w:p w:rsidR="00C516E7" w:rsidRDefault="00DE1E2A">
      <w:pPr>
        <w:snapToGrid w:val="0"/>
        <w:spacing w:line="560" w:lineRule="exact"/>
        <w:ind w:firstLine="560"/>
        <w:jc w:val="left"/>
        <w:rPr>
          <w:rFonts w:ascii="宋体" w:hAnsi="宋体" w:cs="宋体"/>
          <w:sz w:val="28"/>
          <w:szCs w:val="30"/>
        </w:rPr>
      </w:pPr>
      <w:r>
        <w:rPr>
          <w:rFonts w:ascii="宋体" w:hAnsi="宋体" w:cs="宋体" w:hint="eastAsia"/>
          <w:sz w:val="28"/>
          <w:szCs w:val="30"/>
        </w:rPr>
        <w:t>在竞赛过程中，选手如有不服从裁判判决、扰乱赛场秩序、舞弊等不文明行为，由裁判按照规定扣减相应分数并且给予警告，情节严重的取消竞赛资格，竞赛成绩记0分。</w:t>
      </w:r>
    </w:p>
    <w:p w:rsidR="00C516E7" w:rsidRDefault="00DE1E2A">
      <w:pPr>
        <w:pStyle w:val="1"/>
      </w:pPr>
      <w:bookmarkStart w:id="29" w:name="_Toc491101538"/>
      <w:r>
        <w:t>奖项设置</w:t>
      </w:r>
      <w:bookmarkEnd w:id="29"/>
    </w:p>
    <w:p w:rsidR="00C516E7" w:rsidRDefault="00DE1E2A">
      <w:pPr>
        <w:spacing w:line="560" w:lineRule="exact"/>
        <w:ind w:firstLine="560"/>
        <w:rPr>
          <w:rFonts w:ascii="宋体" w:hAnsi="宋体" w:cs="宋体"/>
          <w:sz w:val="28"/>
          <w:szCs w:val="30"/>
        </w:rPr>
      </w:pPr>
      <w:r>
        <w:rPr>
          <w:rFonts w:ascii="宋体" w:hAnsi="宋体" w:cs="宋体" w:hint="eastAsia"/>
          <w:sz w:val="28"/>
          <w:szCs w:val="30"/>
        </w:rPr>
        <w:t>竞赛奖项只设置团体奖，团体奖将根据参赛代表队总得分，进行排序（总分相同按照完成时间先后进行排序），以赛项实际参赛队总数为基数，一等奖占比10%，二等奖占比20%，三等奖占比30%，小数点后四舍五入。</w:t>
      </w:r>
    </w:p>
    <w:p w:rsidR="00C516E7" w:rsidRDefault="00DE1E2A">
      <w:pPr>
        <w:spacing w:line="560" w:lineRule="exact"/>
        <w:ind w:firstLine="560"/>
        <w:rPr>
          <w:rFonts w:ascii="宋体" w:hAnsi="宋体" w:cs="宋体"/>
          <w:sz w:val="28"/>
          <w:szCs w:val="30"/>
        </w:rPr>
      </w:pPr>
      <w:r>
        <w:rPr>
          <w:rFonts w:ascii="宋体" w:hAnsi="宋体" w:cs="宋体" w:hint="eastAsia"/>
          <w:sz w:val="28"/>
          <w:szCs w:val="30"/>
        </w:rPr>
        <w:t>获得一等奖的参赛队的指导教师将荣获“优秀指导教师”奖，授予荣誉证书。</w:t>
      </w:r>
    </w:p>
    <w:p w:rsidR="00C516E7" w:rsidRDefault="00DE1E2A">
      <w:pPr>
        <w:pStyle w:val="1"/>
      </w:pPr>
      <w:bookmarkStart w:id="30" w:name="_Toc491101539"/>
      <w:r>
        <w:lastRenderedPageBreak/>
        <w:t>技术规范</w:t>
      </w:r>
      <w:bookmarkEnd w:id="30"/>
    </w:p>
    <w:p w:rsidR="00C516E7" w:rsidRDefault="00DE1E2A">
      <w:pPr>
        <w:pStyle w:val="2"/>
        <w:spacing w:before="156"/>
      </w:pPr>
      <w:bookmarkStart w:id="31" w:name="_Toc491101540"/>
      <w:r>
        <w:rPr>
          <w:rFonts w:hint="eastAsia"/>
        </w:rPr>
        <w:t>行业、职业技术标准</w:t>
      </w:r>
      <w:bookmarkEnd w:id="31"/>
    </w:p>
    <w:p w:rsidR="00C516E7" w:rsidRDefault="00DE1E2A">
      <w:pPr>
        <w:pStyle w:val="11"/>
        <w:numPr>
          <w:ilvl w:val="0"/>
          <w:numId w:val="4"/>
        </w:numPr>
        <w:snapToGrid w:val="0"/>
        <w:spacing w:line="560" w:lineRule="exact"/>
        <w:ind w:firstLineChars="0"/>
        <w:jc w:val="left"/>
        <w:rPr>
          <w:rFonts w:ascii="宋体" w:hAnsi="宋体" w:cs="宋体"/>
          <w:sz w:val="28"/>
          <w:szCs w:val="28"/>
        </w:rPr>
      </w:pPr>
      <w:r>
        <w:rPr>
          <w:rFonts w:ascii="宋体" w:hAnsi="宋体" w:cs="宋体" w:hint="eastAsia"/>
          <w:sz w:val="28"/>
          <w:szCs w:val="28"/>
        </w:rPr>
        <w:t>《列控中心技术规范》科技运138号</w:t>
      </w:r>
    </w:p>
    <w:p w:rsidR="00C516E7" w:rsidRDefault="00DE1E2A">
      <w:pPr>
        <w:pStyle w:val="11"/>
        <w:numPr>
          <w:ilvl w:val="0"/>
          <w:numId w:val="4"/>
        </w:numPr>
        <w:snapToGrid w:val="0"/>
        <w:spacing w:line="560" w:lineRule="exact"/>
        <w:ind w:firstLineChars="0"/>
        <w:jc w:val="left"/>
        <w:rPr>
          <w:rFonts w:ascii="宋体" w:hAnsi="宋体" w:cs="宋体"/>
          <w:sz w:val="28"/>
          <w:szCs w:val="28"/>
        </w:rPr>
      </w:pPr>
      <w:r>
        <w:rPr>
          <w:rFonts w:ascii="宋体" w:hAnsi="宋体" w:cs="宋体" w:hint="eastAsia"/>
          <w:sz w:val="28"/>
          <w:szCs w:val="28"/>
        </w:rPr>
        <w:t>《铁路信号维护规则-技术标准II》。</w:t>
      </w:r>
    </w:p>
    <w:p w:rsidR="00C516E7" w:rsidRDefault="00DE1E2A">
      <w:pPr>
        <w:pStyle w:val="11"/>
        <w:numPr>
          <w:ilvl w:val="0"/>
          <w:numId w:val="4"/>
        </w:numPr>
        <w:snapToGrid w:val="0"/>
        <w:spacing w:line="560" w:lineRule="exact"/>
        <w:ind w:firstLineChars="0"/>
        <w:jc w:val="left"/>
        <w:rPr>
          <w:rFonts w:ascii="宋体" w:hAnsi="宋体" w:cs="宋体"/>
          <w:sz w:val="28"/>
          <w:szCs w:val="28"/>
        </w:rPr>
      </w:pPr>
      <w:r>
        <w:rPr>
          <w:rFonts w:ascii="宋体" w:hAnsi="宋体" w:cs="宋体" w:hint="eastAsia"/>
          <w:sz w:val="28"/>
          <w:szCs w:val="28"/>
        </w:rPr>
        <w:t>《高速铁路现场信号设备维修岗位》高速铁路岗位培训规范。</w:t>
      </w:r>
    </w:p>
    <w:p w:rsidR="00C516E7" w:rsidRDefault="00DE1E2A">
      <w:pPr>
        <w:pStyle w:val="11"/>
        <w:numPr>
          <w:ilvl w:val="0"/>
          <w:numId w:val="4"/>
        </w:numPr>
        <w:snapToGrid w:val="0"/>
        <w:spacing w:line="560" w:lineRule="exact"/>
        <w:ind w:firstLineChars="0"/>
        <w:jc w:val="left"/>
        <w:rPr>
          <w:rFonts w:ascii="宋体" w:hAnsi="宋体" w:cs="宋体"/>
          <w:sz w:val="28"/>
          <w:szCs w:val="28"/>
        </w:rPr>
      </w:pPr>
      <w:r>
        <w:rPr>
          <w:rFonts w:ascii="宋体" w:hAnsi="宋体" w:cs="宋体" w:hint="eastAsia"/>
          <w:sz w:val="28"/>
          <w:szCs w:val="28"/>
        </w:rPr>
        <w:t>TB-10206-99 《铁路信号施工技术安全规则》。</w:t>
      </w:r>
    </w:p>
    <w:p w:rsidR="00C516E7" w:rsidRDefault="00DE1E2A">
      <w:pPr>
        <w:pStyle w:val="11"/>
        <w:numPr>
          <w:ilvl w:val="0"/>
          <w:numId w:val="4"/>
        </w:numPr>
        <w:snapToGrid w:val="0"/>
        <w:spacing w:line="560" w:lineRule="exact"/>
        <w:ind w:firstLineChars="0"/>
        <w:jc w:val="left"/>
        <w:rPr>
          <w:rFonts w:ascii="宋体" w:hAnsi="宋体" w:cs="宋体"/>
          <w:sz w:val="28"/>
          <w:szCs w:val="28"/>
        </w:rPr>
      </w:pPr>
      <w:r>
        <w:rPr>
          <w:rFonts w:ascii="宋体" w:hAnsi="宋体" w:cs="宋体" w:hint="eastAsia"/>
          <w:sz w:val="28"/>
          <w:szCs w:val="28"/>
        </w:rPr>
        <w:t>TB 10007--2006 铁路信号设计规范。</w:t>
      </w:r>
    </w:p>
    <w:p w:rsidR="00C516E7" w:rsidRDefault="00DE1E2A">
      <w:pPr>
        <w:pStyle w:val="11"/>
        <w:numPr>
          <w:ilvl w:val="0"/>
          <w:numId w:val="4"/>
        </w:numPr>
        <w:snapToGrid w:val="0"/>
        <w:spacing w:line="560" w:lineRule="exact"/>
        <w:ind w:firstLineChars="0"/>
        <w:jc w:val="left"/>
        <w:rPr>
          <w:rFonts w:ascii="宋体" w:hAnsi="宋体" w:cs="宋体"/>
          <w:sz w:val="28"/>
          <w:szCs w:val="28"/>
        </w:rPr>
      </w:pPr>
      <w:r>
        <w:rPr>
          <w:rFonts w:ascii="宋体" w:hAnsi="宋体" w:cs="宋体" w:hint="eastAsia"/>
          <w:sz w:val="28"/>
          <w:szCs w:val="28"/>
        </w:rPr>
        <w:t>TB 454-81 铁路信号名词术语。</w:t>
      </w:r>
    </w:p>
    <w:p w:rsidR="00C516E7" w:rsidRDefault="00DE1E2A">
      <w:pPr>
        <w:pStyle w:val="11"/>
        <w:numPr>
          <w:ilvl w:val="0"/>
          <w:numId w:val="4"/>
        </w:numPr>
        <w:snapToGrid w:val="0"/>
        <w:spacing w:line="560" w:lineRule="exact"/>
        <w:ind w:firstLineChars="0"/>
        <w:jc w:val="left"/>
        <w:rPr>
          <w:rFonts w:ascii="宋体" w:hAnsi="宋体" w:cs="宋体"/>
          <w:sz w:val="28"/>
          <w:szCs w:val="28"/>
        </w:rPr>
      </w:pPr>
      <w:r>
        <w:rPr>
          <w:rFonts w:ascii="宋体" w:hAnsi="宋体" w:cs="宋体" w:hint="eastAsia"/>
          <w:sz w:val="28"/>
          <w:szCs w:val="28"/>
        </w:rPr>
        <w:t>TB/T 2852-1997 轨道电路通用技术条件。</w:t>
      </w:r>
    </w:p>
    <w:p w:rsidR="00C516E7" w:rsidRDefault="00DE1E2A">
      <w:pPr>
        <w:pStyle w:val="11"/>
        <w:numPr>
          <w:ilvl w:val="0"/>
          <w:numId w:val="4"/>
        </w:numPr>
        <w:snapToGrid w:val="0"/>
        <w:spacing w:line="560" w:lineRule="exact"/>
        <w:ind w:firstLineChars="0"/>
        <w:jc w:val="left"/>
        <w:rPr>
          <w:rFonts w:ascii="宋体" w:hAnsi="宋体" w:cs="宋体"/>
          <w:sz w:val="28"/>
          <w:szCs w:val="28"/>
        </w:rPr>
      </w:pPr>
      <w:r>
        <w:rPr>
          <w:rFonts w:ascii="宋体" w:hAnsi="宋体" w:cs="宋体" w:hint="eastAsia"/>
          <w:sz w:val="28"/>
          <w:szCs w:val="28"/>
        </w:rPr>
        <w:t>TB/T 3073-2003 铁道信号电气设备电磁兼容性试验及其限值。</w:t>
      </w:r>
    </w:p>
    <w:p w:rsidR="00C516E7" w:rsidRDefault="00DE1E2A">
      <w:pPr>
        <w:pStyle w:val="11"/>
        <w:numPr>
          <w:ilvl w:val="0"/>
          <w:numId w:val="4"/>
        </w:numPr>
        <w:snapToGrid w:val="0"/>
        <w:spacing w:line="560" w:lineRule="exact"/>
        <w:ind w:firstLineChars="0"/>
        <w:jc w:val="left"/>
        <w:rPr>
          <w:rFonts w:ascii="宋体" w:hAnsi="宋体" w:cs="宋体"/>
          <w:sz w:val="28"/>
          <w:szCs w:val="28"/>
        </w:rPr>
      </w:pPr>
      <w:r>
        <w:rPr>
          <w:rFonts w:ascii="宋体" w:hAnsi="宋体" w:cs="宋体" w:hint="eastAsia"/>
          <w:sz w:val="28"/>
          <w:szCs w:val="28"/>
        </w:rPr>
        <w:t>TB/T 3074-2003 铁道信号设备雷电电磁脉冲防护技术条件。</w:t>
      </w:r>
    </w:p>
    <w:p w:rsidR="00C516E7" w:rsidRDefault="00DE1E2A">
      <w:pPr>
        <w:pStyle w:val="11"/>
        <w:snapToGrid w:val="0"/>
        <w:spacing w:line="560" w:lineRule="exact"/>
        <w:ind w:left="480" w:firstLineChars="0" w:firstLine="0"/>
        <w:jc w:val="left"/>
        <w:rPr>
          <w:rFonts w:ascii="宋体" w:hAnsi="宋体" w:cs="宋体"/>
          <w:sz w:val="28"/>
          <w:szCs w:val="28"/>
        </w:rPr>
      </w:pPr>
      <w:r>
        <w:rPr>
          <w:rFonts w:ascii="宋体" w:hAnsi="宋体" w:cs="宋体" w:hint="eastAsia"/>
          <w:sz w:val="28"/>
          <w:szCs w:val="28"/>
        </w:rPr>
        <w:t>10.LD/T81.1-2006 职业技能实训和鉴定设备技术规范。</w:t>
      </w:r>
    </w:p>
    <w:p w:rsidR="00C516E7" w:rsidRDefault="00DE1E2A">
      <w:pPr>
        <w:pStyle w:val="2"/>
        <w:spacing w:before="156"/>
      </w:pPr>
      <w:bookmarkStart w:id="32" w:name="_Toc491101541"/>
      <w:r>
        <w:rPr>
          <w:rFonts w:hint="eastAsia"/>
        </w:rPr>
        <w:t>相关知识与技能</w:t>
      </w:r>
      <w:bookmarkEnd w:id="32"/>
    </w:p>
    <w:p w:rsidR="00C516E7" w:rsidRDefault="00DE1E2A">
      <w:pPr>
        <w:pStyle w:val="11"/>
        <w:numPr>
          <w:ilvl w:val="3"/>
          <w:numId w:val="5"/>
        </w:numPr>
        <w:snapToGrid w:val="0"/>
        <w:spacing w:line="560" w:lineRule="exact"/>
        <w:ind w:left="851" w:firstLineChars="0"/>
        <w:jc w:val="left"/>
        <w:rPr>
          <w:rFonts w:ascii="宋体" w:hAnsi="宋体" w:cs="宋体"/>
          <w:sz w:val="28"/>
          <w:szCs w:val="28"/>
        </w:rPr>
      </w:pPr>
      <w:r>
        <w:rPr>
          <w:rFonts w:ascii="宋体" w:hAnsi="宋体" w:cs="宋体" w:hint="eastAsia"/>
          <w:sz w:val="28"/>
          <w:szCs w:val="28"/>
        </w:rPr>
        <w:t>铁路信号工应掌握的理论知识（铁路信号工职业技能鉴定理论知识）。</w:t>
      </w:r>
    </w:p>
    <w:p w:rsidR="00C516E7" w:rsidRDefault="00DE1E2A">
      <w:pPr>
        <w:pStyle w:val="11"/>
        <w:numPr>
          <w:ilvl w:val="3"/>
          <w:numId w:val="5"/>
        </w:numPr>
        <w:snapToGrid w:val="0"/>
        <w:spacing w:line="560" w:lineRule="exact"/>
        <w:ind w:left="851" w:firstLineChars="0"/>
        <w:jc w:val="left"/>
        <w:rPr>
          <w:rFonts w:ascii="宋体" w:hAnsi="宋体" w:cs="宋体"/>
          <w:sz w:val="28"/>
          <w:szCs w:val="28"/>
        </w:rPr>
      </w:pPr>
      <w:r>
        <w:rPr>
          <w:rFonts w:ascii="宋体" w:hAnsi="宋体" w:cs="宋体" w:hint="eastAsia"/>
          <w:sz w:val="28"/>
          <w:szCs w:val="28"/>
        </w:rPr>
        <w:t>铁道信号控制系统原理图和配线图的识读能力。</w:t>
      </w:r>
    </w:p>
    <w:p w:rsidR="00C516E7" w:rsidRDefault="00DE1E2A">
      <w:pPr>
        <w:pStyle w:val="11"/>
        <w:numPr>
          <w:ilvl w:val="3"/>
          <w:numId w:val="5"/>
        </w:numPr>
        <w:snapToGrid w:val="0"/>
        <w:spacing w:line="560" w:lineRule="exact"/>
        <w:ind w:left="851" w:firstLineChars="0"/>
        <w:jc w:val="left"/>
        <w:rPr>
          <w:rFonts w:ascii="宋体" w:hAnsi="宋体" w:cs="宋体"/>
          <w:sz w:val="28"/>
          <w:szCs w:val="28"/>
        </w:rPr>
      </w:pPr>
      <w:r>
        <w:rPr>
          <w:rFonts w:ascii="宋体" w:hAnsi="宋体" w:cs="宋体" w:hint="eastAsia"/>
          <w:sz w:val="28"/>
          <w:szCs w:val="28"/>
        </w:rPr>
        <w:t>铁道信号控制系统日常数据检测、分析能力。</w:t>
      </w:r>
    </w:p>
    <w:p w:rsidR="00C516E7" w:rsidRDefault="00DE1E2A">
      <w:pPr>
        <w:pStyle w:val="11"/>
        <w:numPr>
          <w:ilvl w:val="3"/>
          <w:numId w:val="5"/>
        </w:numPr>
        <w:snapToGrid w:val="0"/>
        <w:spacing w:line="560" w:lineRule="exact"/>
        <w:ind w:left="851" w:firstLineChars="0"/>
        <w:jc w:val="left"/>
        <w:rPr>
          <w:rFonts w:ascii="宋体" w:hAnsi="宋体" w:cs="宋体"/>
          <w:sz w:val="28"/>
          <w:szCs w:val="28"/>
        </w:rPr>
      </w:pPr>
      <w:r>
        <w:rPr>
          <w:rFonts w:ascii="宋体" w:hAnsi="宋体" w:cs="宋体" w:hint="eastAsia"/>
          <w:sz w:val="28"/>
          <w:szCs w:val="28"/>
        </w:rPr>
        <w:t>铁道信号系统设备构成、功能、设备的安装等基本理论知识，以及组合配线、焊接、安装、调试等实践能力。</w:t>
      </w:r>
    </w:p>
    <w:p w:rsidR="00C516E7" w:rsidRDefault="00DE1E2A">
      <w:pPr>
        <w:pStyle w:val="11"/>
        <w:numPr>
          <w:ilvl w:val="3"/>
          <w:numId w:val="5"/>
        </w:numPr>
        <w:snapToGrid w:val="0"/>
        <w:spacing w:line="560" w:lineRule="exact"/>
        <w:ind w:left="851" w:firstLineChars="0"/>
        <w:jc w:val="left"/>
        <w:rPr>
          <w:rFonts w:ascii="宋体" w:hAnsi="宋体" w:cs="宋体"/>
          <w:sz w:val="28"/>
          <w:szCs w:val="28"/>
        </w:rPr>
      </w:pPr>
      <w:r>
        <w:rPr>
          <w:rFonts w:ascii="宋体" w:hAnsi="宋体" w:cs="宋体" w:hint="eastAsia"/>
          <w:sz w:val="28"/>
          <w:szCs w:val="28"/>
        </w:rPr>
        <w:t>铁道信号控制系统故障查找与排除能力。</w:t>
      </w:r>
    </w:p>
    <w:p w:rsidR="00C516E7" w:rsidRDefault="00DE1E2A">
      <w:pPr>
        <w:pStyle w:val="11"/>
        <w:numPr>
          <w:ilvl w:val="3"/>
          <w:numId w:val="5"/>
        </w:numPr>
        <w:snapToGrid w:val="0"/>
        <w:spacing w:line="560" w:lineRule="exact"/>
        <w:ind w:left="851" w:firstLineChars="0"/>
        <w:jc w:val="left"/>
        <w:rPr>
          <w:rFonts w:ascii="宋体" w:hAnsi="宋体" w:cs="宋体"/>
          <w:sz w:val="28"/>
          <w:szCs w:val="28"/>
        </w:rPr>
      </w:pPr>
      <w:r>
        <w:rPr>
          <w:rFonts w:ascii="宋体" w:hAnsi="宋体" w:cs="宋体" w:hint="eastAsia"/>
          <w:sz w:val="28"/>
          <w:szCs w:val="28"/>
        </w:rPr>
        <w:t>掌握列控中心核心功能，了解列控中心主要逻辑。</w:t>
      </w:r>
    </w:p>
    <w:p w:rsidR="00C516E7" w:rsidRDefault="00DE1E2A">
      <w:pPr>
        <w:pStyle w:val="11"/>
        <w:numPr>
          <w:ilvl w:val="3"/>
          <w:numId w:val="5"/>
        </w:numPr>
        <w:snapToGrid w:val="0"/>
        <w:spacing w:line="560" w:lineRule="exact"/>
        <w:ind w:left="851" w:firstLineChars="0"/>
        <w:jc w:val="left"/>
        <w:rPr>
          <w:rFonts w:ascii="宋体" w:hAnsi="宋体" w:cs="宋体"/>
          <w:sz w:val="28"/>
          <w:szCs w:val="28"/>
        </w:rPr>
      </w:pPr>
      <w:r>
        <w:rPr>
          <w:rFonts w:ascii="宋体" w:hAnsi="宋体" w:cs="宋体" w:hint="eastAsia"/>
          <w:sz w:val="28"/>
          <w:szCs w:val="28"/>
        </w:rPr>
        <w:t>熟悉各种区间信号设备的技术指标和正常工作参数，掌握测试各种区间信号设备的电气参数的方法，并能准确判断设备</w:t>
      </w:r>
      <w:r>
        <w:rPr>
          <w:rFonts w:ascii="宋体" w:hAnsi="宋体" w:cs="宋体" w:hint="eastAsia"/>
          <w:sz w:val="28"/>
          <w:szCs w:val="28"/>
        </w:rPr>
        <w:lastRenderedPageBreak/>
        <w:t>是否正常。</w:t>
      </w:r>
    </w:p>
    <w:p w:rsidR="00C516E7" w:rsidRDefault="00DE1E2A">
      <w:pPr>
        <w:pStyle w:val="11"/>
        <w:numPr>
          <w:ilvl w:val="3"/>
          <w:numId w:val="5"/>
        </w:numPr>
        <w:snapToGrid w:val="0"/>
        <w:spacing w:line="560" w:lineRule="exact"/>
        <w:ind w:left="851" w:firstLineChars="0"/>
        <w:jc w:val="left"/>
        <w:rPr>
          <w:rFonts w:ascii="宋体" w:hAnsi="宋体" w:cs="宋体"/>
          <w:sz w:val="28"/>
          <w:szCs w:val="28"/>
        </w:rPr>
      </w:pPr>
      <w:r>
        <w:rPr>
          <w:rFonts w:ascii="宋体" w:hAnsi="宋体" w:cs="宋体" w:hint="eastAsia"/>
          <w:sz w:val="28"/>
          <w:szCs w:val="28"/>
        </w:rPr>
        <w:t>正确使用各种仪器仪表和工具进行维护、维修设备的能力。</w:t>
      </w:r>
    </w:p>
    <w:p w:rsidR="00C516E7" w:rsidRDefault="00DE1E2A">
      <w:pPr>
        <w:pStyle w:val="11"/>
        <w:numPr>
          <w:ilvl w:val="3"/>
          <w:numId w:val="5"/>
        </w:numPr>
        <w:snapToGrid w:val="0"/>
        <w:spacing w:line="560" w:lineRule="exact"/>
        <w:ind w:left="851" w:firstLineChars="0"/>
        <w:jc w:val="left"/>
        <w:rPr>
          <w:rFonts w:ascii="仿宋_GB2312" w:eastAsia="仿宋_GB2312" w:hAnsi="宋体" w:cs="Arial"/>
          <w:kern w:val="0"/>
          <w:sz w:val="28"/>
          <w:szCs w:val="30"/>
        </w:rPr>
      </w:pPr>
      <w:r>
        <w:rPr>
          <w:rFonts w:ascii="宋体" w:hAnsi="宋体" w:cs="宋体" w:hint="eastAsia"/>
          <w:sz w:val="28"/>
          <w:szCs w:val="28"/>
        </w:rPr>
        <w:t>工作过程记录与工作报告撰写能力。</w:t>
      </w:r>
    </w:p>
    <w:p w:rsidR="00C516E7" w:rsidRDefault="00DE1E2A">
      <w:pPr>
        <w:pStyle w:val="1"/>
      </w:pPr>
      <w:bookmarkStart w:id="33" w:name="_Toc491101542"/>
      <w:r>
        <w:t>建议使用的比赛器材、技术平台和场地要求</w:t>
      </w:r>
      <w:bookmarkEnd w:id="33"/>
    </w:p>
    <w:p w:rsidR="00C516E7" w:rsidRDefault="00DE1E2A">
      <w:pPr>
        <w:pStyle w:val="2"/>
        <w:spacing w:before="156"/>
      </w:pPr>
      <w:bookmarkStart w:id="34" w:name="_Toc491101543"/>
      <w:r>
        <w:rPr>
          <w:rFonts w:hint="eastAsia"/>
        </w:rPr>
        <w:t>建议使用的比赛器材</w:t>
      </w:r>
      <w:bookmarkEnd w:id="34"/>
    </w:p>
    <w:p w:rsidR="00C516E7" w:rsidRDefault="00DE1E2A">
      <w:pPr>
        <w:pStyle w:val="11"/>
        <w:spacing w:line="560" w:lineRule="exact"/>
        <w:ind w:firstLineChars="0" w:firstLine="0"/>
        <w:rPr>
          <w:rFonts w:ascii="宋体" w:hAnsi="宋体" w:cs="宋体"/>
          <w:sz w:val="30"/>
          <w:szCs w:val="30"/>
        </w:rPr>
      </w:pPr>
      <w:r>
        <w:rPr>
          <w:rFonts w:ascii="宋体" w:hAnsi="宋体" w:cs="宋体" w:hint="eastAsia"/>
          <w:sz w:val="30"/>
          <w:szCs w:val="30"/>
        </w:rPr>
        <w:t xml:space="preserve">   </w:t>
      </w:r>
      <w:r>
        <w:rPr>
          <w:rFonts w:ascii="宋体" w:hAnsi="宋体" w:cs="宋体" w:hint="eastAsia"/>
          <w:sz w:val="28"/>
          <w:szCs w:val="30"/>
        </w:rPr>
        <w:t>每个竞赛工位应提供性能完好的竞赛平台。万用表、螺丝刀套件、尖嘴钳、偏口钳、镊子、烙铁、连接线等。</w:t>
      </w:r>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241"/>
        <w:gridCol w:w="1275"/>
        <w:gridCol w:w="4707"/>
      </w:tblGrid>
      <w:tr w:rsidR="00C516E7" w:rsidTr="00BF652F">
        <w:trPr>
          <w:tblHeader/>
          <w:jc w:val="center"/>
        </w:trPr>
        <w:tc>
          <w:tcPr>
            <w:tcW w:w="737" w:type="dxa"/>
            <w:vAlign w:val="center"/>
          </w:tcPr>
          <w:p w:rsidR="00C516E7" w:rsidRDefault="00DE1E2A">
            <w:pPr>
              <w:widowControl/>
              <w:adjustRightInd w:val="0"/>
              <w:snapToGrid w:val="0"/>
              <w:ind w:firstLineChars="0" w:firstLine="0"/>
              <w:jc w:val="center"/>
              <w:rPr>
                <w:rFonts w:ascii="宋体" w:hAnsi="宋体" w:cs="宋体"/>
                <w:b/>
              </w:rPr>
            </w:pPr>
            <w:r>
              <w:rPr>
                <w:rFonts w:ascii="宋体" w:hAnsi="宋体" w:cs="宋体" w:hint="eastAsia"/>
                <w:b/>
              </w:rPr>
              <w:t>序号</w:t>
            </w:r>
          </w:p>
        </w:tc>
        <w:tc>
          <w:tcPr>
            <w:tcW w:w="2241" w:type="dxa"/>
          </w:tcPr>
          <w:p w:rsidR="00C516E7" w:rsidRDefault="00DE1E2A">
            <w:pPr>
              <w:widowControl/>
              <w:adjustRightInd w:val="0"/>
              <w:snapToGrid w:val="0"/>
              <w:ind w:firstLineChars="0" w:firstLine="0"/>
              <w:jc w:val="center"/>
              <w:rPr>
                <w:rFonts w:ascii="宋体" w:hAnsi="宋体" w:cs="宋体"/>
                <w:b/>
              </w:rPr>
            </w:pPr>
            <w:r>
              <w:rPr>
                <w:rFonts w:ascii="宋体" w:hAnsi="宋体" w:cs="宋体" w:hint="eastAsia"/>
                <w:b/>
              </w:rPr>
              <w:t>设备名称</w:t>
            </w:r>
          </w:p>
        </w:tc>
        <w:tc>
          <w:tcPr>
            <w:tcW w:w="1275" w:type="dxa"/>
            <w:vAlign w:val="center"/>
          </w:tcPr>
          <w:p w:rsidR="00C516E7" w:rsidRDefault="00DE1E2A">
            <w:pPr>
              <w:widowControl/>
              <w:adjustRightInd w:val="0"/>
              <w:snapToGrid w:val="0"/>
              <w:ind w:firstLineChars="0" w:firstLine="0"/>
              <w:jc w:val="center"/>
              <w:rPr>
                <w:rFonts w:ascii="宋体" w:hAnsi="宋体" w:cs="宋体"/>
                <w:b/>
              </w:rPr>
            </w:pPr>
            <w:r>
              <w:rPr>
                <w:rFonts w:ascii="宋体" w:hAnsi="宋体" w:cs="宋体" w:hint="eastAsia"/>
                <w:b/>
              </w:rPr>
              <w:t>设备数量</w:t>
            </w:r>
          </w:p>
        </w:tc>
        <w:tc>
          <w:tcPr>
            <w:tcW w:w="4707" w:type="dxa"/>
          </w:tcPr>
          <w:p w:rsidR="00C516E7" w:rsidRDefault="00DE1E2A">
            <w:pPr>
              <w:widowControl/>
              <w:adjustRightInd w:val="0"/>
              <w:snapToGrid w:val="0"/>
              <w:ind w:firstLineChars="0" w:firstLine="0"/>
              <w:jc w:val="center"/>
              <w:rPr>
                <w:rFonts w:ascii="宋体" w:hAnsi="宋体" w:cs="宋体"/>
                <w:b/>
              </w:rPr>
            </w:pPr>
            <w:r>
              <w:rPr>
                <w:rFonts w:ascii="宋体" w:hAnsi="宋体" w:cs="宋体" w:hint="eastAsia"/>
                <w:b/>
              </w:rPr>
              <w:t>提供方式</w:t>
            </w:r>
          </w:p>
        </w:tc>
      </w:tr>
      <w:tr w:rsidR="00C516E7" w:rsidTr="00BF652F">
        <w:trPr>
          <w:jc w:val="center"/>
        </w:trPr>
        <w:tc>
          <w:tcPr>
            <w:tcW w:w="737" w:type="dxa"/>
            <w:vAlign w:val="center"/>
          </w:tcPr>
          <w:p w:rsidR="00C516E7" w:rsidRDefault="00DE1E2A">
            <w:pPr>
              <w:widowControl/>
              <w:adjustRightInd w:val="0"/>
              <w:snapToGrid w:val="0"/>
              <w:ind w:firstLineChars="0" w:firstLine="0"/>
              <w:jc w:val="center"/>
              <w:rPr>
                <w:rFonts w:ascii="宋体" w:hAnsi="宋体" w:cs="宋体"/>
              </w:rPr>
            </w:pPr>
            <w:r>
              <w:rPr>
                <w:rFonts w:ascii="宋体" w:hAnsi="宋体" w:cs="宋体" w:hint="eastAsia"/>
              </w:rPr>
              <w:t>1</w:t>
            </w:r>
          </w:p>
        </w:tc>
        <w:tc>
          <w:tcPr>
            <w:tcW w:w="2241" w:type="dxa"/>
            <w:vAlign w:val="center"/>
          </w:tcPr>
          <w:p w:rsidR="00C516E7" w:rsidRDefault="00DE1E2A">
            <w:pPr>
              <w:widowControl/>
              <w:adjustRightInd w:val="0"/>
              <w:snapToGrid w:val="0"/>
              <w:ind w:firstLineChars="0" w:firstLine="0"/>
              <w:jc w:val="center"/>
              <w:rPr>
                <w:rFonts w:ascii="宋体" w:hAnsi="宋体" w:cs="宋体"/>
              </w:rPr>
            </w:pPr>
            <w:r>
              <w:rPr>
                <w:rFonts w:ascii="宋体" w:hAnsi="宋体" w:cs="宋体" w:hint="eastAsia"/>
              </w:rPr>
              <w:t>轨道交通</w:t>
            </w:r>
            <w:r>
              <w:rPr>
                <w:rFonts w:ascii="宋体" w:hAnsi="宋体" w:cs="宋体"/>
              </w:rPr>
              <w:t>信号控制</w:t>
            </w:r>
            <w:r>
              <w:rPr>
                <w:rFonts w:ascii="宋体" w:hAnsi="宋体" w:cs="宋体" w:hint="eastAsia"/>
              </w:rPr>
              <w:t>系统实训平台</w:t>
            </w:r>
          </w:p>
        </w:tc>
        <w:tc>
          <w:tcPr>
            <w:tcW w:w="1275" w:type="dxa"/>
            <w:vAlign w:val="center"/>
          </w:tcPr>
          <w:p w:rsidR="00C516E7" w:rsidRDefault="00DE1E2A">
            <w:pPr>
              <w:widowControl/>
              <w:adjustRightInd w:val="0"/>
              <w:snapToGrid w:val="0"/>
              <w:ind w:firstLineChars="0" w:firstLine="0"/>
              <w:jc w:val="left"/>
              <w:rPr>
                <w:rFonts w:ascii="宋体" w:hAnsi="宋体" w:cs="宋体"/>
              </w:rPr>
            </w:pPr>
            <w:r>
              <w:rPr>
                <w:rFonts w:ascii="宋体" w:hAnsi="宋体" w:cs="宋体" w:hint="eastAsia"/>
              </w:rPr>
              <w:t>1套</w:t>
            </w:r>
          </w:p>
        </w:tc>
        <w:tc>
          <w:tcPr>
            <w:tcW w:w="4707" w:type="dxa"/>
            <w:vAlign w:val="center"/>
          </w:tcPr>
          <w:p w:rsidR="00C516E7" w:rsidRDefault="00DE1E2A">
            <w:pPr>
              <w:widowControl/>
              <w:adjustRightInd w:val="0"/>
              <w:snapToGrid w:val="0"/>
              <w:ind w:firstLineChars="0" w:firstLine="0"/>
              <w:jc w:val="left"/>
              <w:rPr>
                <w:rFonts w:ascii="宋体" w:hAnsi="宋体" w:cs="宋体"/>
              </w:rPr>
            </w:pPr>
            <w:r>
              <w:rPr>
                <w:rFonts w:ascii="宋体" w:hAnsi="宋体" w:cs="宋体" w:hint="eastAsia"/>
              </w:rPr>
              <w:t>由合作</w:t>
            </w:r>
            <w:r>
              <w:rPr>
                <w:rFonts w:ascii="宋体" w:hAnsi="宋体" w:cs="宋体"/>
              </w:rPr>
              <w:t>企业</w:t>
            </w:r>
            <w:r>
              <w:rPr>
                <w:rFonts w:ascii="宋体" w:hAnsi="宋体" w:cs="宋体" w:hint="eastAsia"/>
              </w:rPr>
              <w:t>提供。</w:t>
            </w:r>
          </w:p>
        </w:tc>
      </w:tr>
      <w:tr w:rsidR="00C516E7" w:rsidTr="00BF652F">
        <w:trPr>
          <w:jc w:val="center"/>
        </w:trPr>
        <w:tc>
          <w:tcPr>
            <w:tcW w:w="737" w:type="dxa"/>
            <w:vAlign w:val="center"/>
          </w:tcPr>
          <w:p w:rsidR="00C516E7" w:rsidRDefault="00DE1E2A">
            <w:pPr>
              <w:widowControl/>
              <w:adjustRightInd w:val="0"/>
              <w:snapToGrid w:val="0"/>
              <w:ind w:firstLineChars="0" w:firstLine="0"/>
              <w:jc w:val="center"/>
              <w:rPr>
                <w:rFonts w:ascii="宋体" w:hAnsi="宋体" w:cs="宋体"/>
              </w:rPr>
            </w:pPr>
            <w:r>
              <w:rPr>
                <w:rFonts w:ascii="宋体" w:hAnsi="宋体" w:cs="宋体"/>
              </w:rPr>
              <w:t>2</w:t>
            </w:r>
          </w:p>
        </w:tc>
        <w:tc>
          <w:tcPr>
            <w:tcW w:w="2241" w:type="dxa"/>
            <w:vAlign w:val="center"/>
          </w:tcPr>
          <w:p w:rsidR="00C516E7" w:rsidRDefault="00DE1E2A">
            <w:pPr>
              <w:widowControl/>
              <w:adjustRightInd w:val="0"/>
              <w:snapToGrid w:val="0"/>
              <w:ind w:firstLineChars="0" w:firstLine="0"/>
              <w:jc w:val="center"/>
              <w:rPr>
                <w:rFonts w:ascii="宋体" w:hAnsi="宋体" w:cs="宋体"/>
              </w:rPr>
            </w:pPr>
            <w:r>
              <w:rPr>
                <w:rFonts w:ascii="宋体" w:hAnsi="宋体" w:cs="宋体" w:hint="eastAsia"/>
              </w:rPr>
              <w:t>工具箱</w:t>
            </w:r>
          </w:p>
        </w:tc>
        <w:tc>
          <w:tcPr>
            <w:tcW w:w="1275" w:type="dxa"/>
            <w:vAlign w:val="center"/>
          </w:tcPr>
          <w:p w:rsidR="00C516E7" w:rsidRDefault="00DE1E2A">
            <w:pPr>
              <w:widowControl/>
              <w:adjustRightInd w:val="0"/>
              <w:snapToGrid w:val="0"/>
              <w:ind w:firstLineChars="0" w:firstLine="0"/>
              <w:jc w:val="left"/>
              <w:rPr>
                <w:rFonts w:ascii="宋体" w:hAnsi="宋体" w:cs="宋体"/>
              </w:rPr>
            </w:pPr>
            <w:r>
              <w:rPr>
                <w:rFonts w:ascii="宋体" w:hAnsi="宋体" w:cs="宋体" w:hint="eastAsia"/>
              </w:rPr>
              <w:t>1套</w:t>
            </w:r>
          </w:p>
        </w:tc>
        <w:tc>
          <w:tcPr>
            <w:tcW w:w="4707" w:type="dxa"/>
            <w:vAlign w:val="center"/>
          </w:tcPr>
          <w:p w:rsidR="00C516E7" w:rsidRDefault="00DE1E2A">
            <w:pPr>
              <w:widowControl/>
              <w:adjustRightInd w:val="0"/>
              <w:snapToGrid w:val="0"/>
              <w:ind w:firstLineChars="0" w:firstLine="0"/>
              <w:jc w:val="left"/>
              <w:rPr>
                <w:rFonts w:ascii="宋体" w:hAnsi="宋体" w:cs="宋体"/>
              </w:rPr>
            </w:pPr>
            <w:r>
              <w:rPr>
                <w:rFonts w:ascii="宋体" w:hAnsi="宋体" w:cs="宋体" w:hint="eastAsia"/>
              </w:rPr>
              <w:t>由合作</w:t>
            </w:r>
            <w:r>
              <w:rPr>
                <w:rFonts w:ascii="宋体" w:hAnsi="宋体" w:cs="宋体"/>
              </w:rPr>
              <w:t>企业</w:t>
            </w:r>
            <w:r>
              <w:rPr>
                <w:rFonts w:ascii="宋体" w:hAnsi="宋体" w:cs="宋体" w:hint="eastAsia"/>
              </w:rPr>
              <w:t>提供。通用工具。包括：万用表、网络</w:t>
            </w:r>
            <w:r>
              <w:rPr>
                <w:rFonts w:ascii="宋体" w:hAnsi="宋体" w:cs="宋体"/>
              </w:rPr>
              <w:t>通断测试仪、</w:t>
            </w:r>
            <w:r>
              <w:rPr>
                <w:rFonts w:ascii="宋体" w:hAnsi="宋体" w:cs="宋体" w:hint="eastAsia"/>
              </w:rPr>
              <w:t>螺丝刀套件、尖嘴钳、偏口钳、刀片、镊子、烙铁、信号线连线等。</w:t>
            </w:r>
          </w:p>
        </w:tc>
      </w:tr>
      <w:tr w:rsidR="00C516E7" w:rsidTr="00BF652F">
        <w:trPr>
          <w:jc w:val="center"/>
        </w:trPr>
        <w:tc>
          <w:tcPr>
            <w:tcW w:w="737" w:type="dxa"/>
            <w:vAlign w:val="center"/>
          </w:tcPr>
          <w:p w:rsidR="00C516E7" w:rsidRDefault="00DE1E2A">
            <w:pPr>
              <w:widowControl/>
              <w:adjustRightInd w:val="0"/>
              <w:snapToGrid w:val="0"/>
              <w:ind w:firstLineChars="0" w:firstLine="0"/>
              <w:jc w:val="center"/>
              <w:rPr>
                <w:rFonts w:ascii="宋体" w:hAnsi="宋体" w:cs="宋体"/>
              </w:rPr>
            </w:pPr>
            <w:r>
              <w:rPr>
                <w:rFonts w:ascii="宋体" w:hAnsi="宋体" w:cs="宋体"/>
              </w:rPr>
              <w:t>3</w:t>
            </w:r>
          </w:p>
        </w:tc>
        <w:tc>
          <w:tcPr>
            <w:tcW w:w="2241" w:type="dxa"/>
            <w:vAlign w:val="center"/>
          </w:tcPr>
          <w:p w:rsidR="00C516E7" w:rsidRDefault="00DE1E2A">
            <w:pPr>
              <w:widowControl/>
              <w:adjustRightInd w:val="0"/>
              <w:snapToGrid w:val="0"/>
              <w:ind w:firstLineChars="0" w:firstLine="0"/>
              <w:jc w:val="center"/>
              <w:rPr>
                <w:rFonts w:ascii="宋体" w:hAnsi="宋体" w:cs="宋体"/>
              </w:rPr>
            </w:pPr>
            <w:r>
              <w:rPr>
                <w:rFonts w:ascii="宋体" w:hAnsi="宋体" w:cs="宋体" w:hint="eastAsia"/>
              </w:rPr>
              <w:t>计算机</w:t>
            </w:r>
          </w:p>
        </w:tc>
        <w:tc>
          <w:tcPr>
            <w:tcW w:w="1275" w:type="dxa"/>
            <w:vAlign w:val="center"/>
          </w:tcPr>
          <w:p w:rsidR="00C516E7" w:rsidRDefault="00DE1E2A">
            <w:pPr>
              <w:widowControl/>
              <w:adjustRightInd w:val="0"/>
              <w:snapToGrid w:val="0"/>
              <w:ind w:firstLineChars="0" w:firstLine="0"/>
              <w:jc w:val="left"/>
              <w:rPr>
                <w:rFonts w:ascii="宋体" w:hAnsi="宋体" w:cs="宋体"/>
                <w:b/>
              </w:rPr>
            </w:pPr>
            <w:r>
              <w:rPr>
                <w:rFonts w:ascii="宋体" w:hAnsi="宋体" w:cs="宋体" w:hint="eastAsia"/>
              </w:rPr>
              <w:t>1台</w:t>
            </w:r>
          </w:p>
        </w:tc>
        <w:tc>
          <w:tcPr>
            <w:tcW w:w="4707" w:type="dxa"/>
            <w:vAlign w:val="center"/>
          </w:tcPr>
          <w:p w:rsidR="00C516E7" w:rsidRDefault="00DE1E2A">
            <w:pPr>
              <w:widowControl/>
              <w:adjustRightInd w:val="0"/>
              <w:snapToGrid w:val="0"/>
              <w:ind w:firstLineChars="0" w:firstLine="0"/>
              <w:jc w:val="left"/>
              <w:rPr>
                <w:rFonts w:ascii="宋体" w:hAnsi="宋体" w:cs="宋体"/>
              </w:rPr>
            </w:pPr>
            <w:r>
              <w:rPr>
                <w:rFonts w:ascii="宋体" w:hAnsi="宋体" w:cs="宋体" w:hint="eastAsia"/>
              </w:rPr>
              <w:t>由承办学校提供。比赛时</w:t>
            </w:r>
            <w:r>
              <w:rPr>
                <w:rFonts w:ascii="宋体" w:hAnsi="宋体" w:cs="宋体"/>
              </w:rPr>
              <w:t>使用，</w:t>
            </w:r>
            <w:r>
              <w:rPr>
                <w:rFonts w:ascii="宋体" w:hAnsi="宋体" w:cs="宋体" w:hint="eastAsia"/>
              </w:rPr>
              <w:t>Windows</w:t>
            </w:r>
            <w:r>
              <w:rPr>
                <w:rFonts w:ascii="宋体" w:hAnsi="宋体" w:cs="宋体"/>
              </w:rPr>
              <w:t>7</w:t>
            </w:r>
            <w:r>
              <w:rPr>
                <w:rFonts w:ascii="宋体" w:hAnsi="宋体" w:cs="宋体" w:hint="eastAsia"/>
              </w:rPr>
              <w:t>系统</w:t>
            </w:r>
            <w:r>
              <w:rPr>
                <w:rFonts w:ascii="宋体" w:hAnsi="宋体" w:cs="宋体"/>
              </w:rPr>
              <w:t>，</w:t>
            </w:r>
            <w:r>
              <w:rPr>
                <w:rFonts w:ascii="宋体" w:hAnsi="宋体" w:cs="宋体" w:hint="eastAsia"/>
              </w:rPr>
              <w:t>2</w:t>
            </w:r>
            <w:r>
              <w:rPr>
                <w:rFonts w:ascii="宋体" w:hAnsi="宋体" w:cs="宋体"/>
              </w:rPr>
              <w:t>G</w:t>
            </w:r>
            <w:r>
              <w:rPr>
                <w:rFonts w:ascii="宋体" w:hAnsi="宋体" w:cs="宋体" w:hint="eastAsia"/>
              </w:rPr>
              <w:t>以上</w:t>
            </w:r>
            <w:r>
              <w:rPr>
                <w:rFonts w:ascii="宋体" w:hAnsi="宋体" w:cs="宋体"/>
              </w:rPr>
              <w:t>内存，</w:t>
            </w:r>
            <w:r>
              <w:rPr>
                <w:rFonts w:ascii="宋体" w:hAnsi="宋体" w:cs="宋体" w:hint="eastAsia"/>
              </w:rPr>
              <w:t>100G硬盘</w:t>
            </w:r>
            <w:r>
              <w:rPr>
                <w:rFonts w:ascii="宋体" w:hAnsi="宋体" w:cs="宋体"/>
              </w:rPr>
              <w:t>以上</w:t>
            </w:r>
            <w:r>
              <w:rPr>
                <w:rFonts w:ascii="宋体" w:hAnsi="宋体" w:cs="宋体" w:hint="eastAsia"/>
              </w:rPr>
              <w:t>。</w:t>
            </w:r>
          </w:p>
        </w:tc>
      </w:tr>
    </w:tbl>
    <w:p w:rsidR="00C516E7" w:rsidRDefault="00DE1E2A">
      <w:pPr>
        <w:pStyle w:val="2"/>
        <w:spacing w:before="156"/>
      </w:pPr>
      <w:bookmarkStart w:id="35" w:name="_Toc491101544"/>
      <w:r>
        <w:rPr>
          <w:rFonts w:hint="eastAsia"/>
        </w:rPr>
        <w:t>建议使用的技术平台</w:t>
      </w:r>
      <w:bookmarkEnd w:id="35"/>
      <w:r w:rsidR="006734E3">
        <w:rPr>
          <w:rFonts w:hint="eastAsia"/>
        </w:rPr>
        <w:t>之一</w:t>
      </w:r>
    </w:p>
    <w:p w:rsidR="00C516E7" w:rsidRDefault="00DE1E2A">
      <w:pPr>
        <w:ind w:firstLine="560"/>
        <w:rPr>
          <w:rFonts w:ascii="宋体" w:hAnsi="宋体" w:cs="宋体"/>
          <w:sz w:val="28"/>
          <w:szCs w:val="30"/>
        </w:rPr>
      </w:pPr>
      <w:r>
        <w:rPr>
          <w:rFonts w:ascii="宋体" w:hAnsi="宋体" w:cs="宋体" w:hint="eastAsia"/>
          <w:sz w:val="28"/>
          <w:szCs w:val="30"/>
        </w:rPr>
        <w:t>轨道交通信号控制系统实训平台</w:t>
      </w:r>
    </w:p>
    <w:p w:rsidR="00C516E7" w:rsidRDefault="00DE1E2A">
      <w:pPr>
        <w:pStyle w:val="3"/>
        <w:spacing w:before="156"/>
      </w:pPr>
      <w:r>
        <w:rPr>
          <w:rFonts w:hint="eastAsia"/>
        </w:rPr>
        <w:t>设备简介</w:t>
      </w:r>
    </w:p>
    <w:p w:rsidR="00C516E7" w:rsidRDefault="00DE1E2A">
      <w:pPr>
        <w:pStyle w:val="af4"/>
        <w:spacing w:after="156"/>
        <w:ind w:firstLine="560"/>
        <w:rPr>
          <w:sz w:val="28"/>
          <w:szCs w:val="28"/>
        </w:rPr>
      </w:pPr>
      <w:r>
        <w:rPr>
          <w:rFonts w:hint="eastAsia"/>
          <w:sz w:val="28"/>
          <w:szCs w:val="28"/>
        </w:rPr>
        <w:t>轨道交通信号控制系统实训平台主要用于高职院校交通运输类相关专业的实训教学，以地面列车运行控制系统为技术主体，</w:t>
      </w:r>
      <w:r>
        <w:rPr>
          <w:rFonts w:ascii="宋体" w:hAnsi="宋体" w:cs="Arial" w:hint="eastAsia"/>
          <w:sz w:val="28"/>
          <w:szCs w:val="30"/>
        </w:rPr>
        <w:t>由轨道交通信号控制系统实物组合柜和信号主控制台组成。轨道交通信号控制系统实物组合柜包含列控中心模拟机、模拟轨道（8区段）、一套移频柜内设备（发送器、接收器、衰耗盘）、防雷模拟网络盘、继电器等设备；信号主控制台包含与列控中心相关信号设备模拟系统，列控中心操作客户端，轨道交通信号控制系统维护终端。搭建轨道交通信号控制系统，实现符合真实列控中心规范的核心功能（如</w:t>
      </w:r>
      <w:r>
        <w:rPr>
          <w:rFonts w:ascii="宋体" w:hAnsi="宋体" w:cs="Arial" w:hint="eastAsia"/>
          <w:sz w:val="28"/>
          <w:szCs w:val="30"/>
        </w:rPr>
        <w:lastRenderedPageBreak/>
        <w:t>三点检查、列控中心初始化、改方请求、轨道电路发码控制、轨道电路模拟量和开关量数据的实时监测、CAN总线通讯等功能），让学生通过实践来掌握相关技术。</w:t>
      </w:r>
      <w:r>
        <w:rPr>
          <w:sz w:val="28"/>
          <w:szCs w:val="28"/>
        </w:rPr>
        <w:t>实训平台针对每一项功能都配备了详细的实验指导，并将先进的教学设计融入产品配套资料，帮助学生更好的掌握相关技术</w:t>
      </w:r>
      <w:r>
        <w:rPr>
          <w:rFonts w:hint="eastAsia"/>
          <w:sz w:val="28"/>
          <w:szCs w:val="28"/>
        </w:rPr>
        <w:t>。</w:t>
      </w:r>
    </w:p>
    <w:p w:rsidR="00C516E7" w:rsidRDefault="00DE1E2A" w:rsidP="000F643A">
      <w:pPr>
        <w:ind w:firstLineChars="0" w:firstLine="0"/>
        <w:jc w:val="center"/>
        <w:rPr>
          <w:sz w:val="28"/>
        </w:rPr>
      </w:pPr>
      <w:r>
        <w:rPr>
          <w:noProof/>
          <w:sz w:val="28"/>
        </w:rPr>
        <mc:AlternateContent>
          <mc:Choice Requires="wps">
            <w:drawing>
              <wp:anchor distT="0" distB="0" distL="114300" distR="114300" simplePos="0" relativeHeight="251664384" behindDoc="0" locked="0" layoutInCell="1" allowOverlap="1" wp14:anchorId="0FED3851" wp14:editId="1A9644A2">
                <wp:simplePos x="0" y="0"/>
                <wp:positionH relativeFrom="column">
                  <wp:posOffset>3745230</wp:posOffset>
                </wp:positionH>
                <wp:positionV relativeFrom="paragraph">
                  <wp:posOffset>1181100</wp:posOffset>
                </wp:positionV>
                <wp:extent cx="1222375" cy="438150"/>
                <wp:effectExtent l="971550" t="76200" r="15875" b="19050"/>
                <wp:wrapNone/>
                <wp:docPr id="25" name="线形标注 1 25"/>
                <wp:cNvGraphicFramePr/>
                <a:graphic xmlns:a="http://schemas.openxmlformats.org/drawingml/2006/main">
                  <a:graphicData uri="http://schemas.microsoft.com/office/word/2010/wordprocessingShape">
                    <wps:wsp>
                      <wps:cNvSpPr/>
                      <wps:spPr>
                        <a:xfrm>
                          <a:off x="0" y="0"/>
                          <a:ext cx="1222375" cy="438150"/>
                        </a:xfrm>
                        <a:prstGeom prst="borderCallout1">
                          <a:avLst>
                            <a:gd name="adj1" fmla="val 36437"/>
                            <a:gd name="adj2" fmla="val -4139"/>
                            <a:gd name="adj3" fmla="val -13168"/>
                            <a:gd name="adj4" fmla="val -79008"/>
                          </a:avLst>
                        </a:prstGeom>
                      </wps:spPr>
                      <wps:style>
                        <a:lnRef idx="2">
                          <a:schemeClr val="accent6"/>
                        </a:lnRef>
                        <a:fillRef idx="1">
                          <a:schemeClr val="lt1"/>
                        </a:fillRef>
                        <a:effectRef idx="0">
                          <a:schemeClr val="accent6"/>
                        </a:effectRef>
                        <a:fontRef idx="minor">
                          <a:schemeClr val="dk1"/>
                        </a:fontRef>
                      </wps:style>
                      <wps:txbx>
                        <w:txbxContent>
                          <w:p w:rsidR="00CD1438" w:rsidRDefault="00CD1438">
                            <w:pPr>
                              <w:ind w:firstLineChars="0" w:firstLine="0"/>
                              <w:rPr>
                                <w:sz w:val="21"/>
                                <w:szCs w:val="21"/>
                              </w:rPr>
                            </w:pPr>
                            <w:r>
                              <w:rPr>
                                <w:rFonts w:hint="eastAsia"/>
                                <w:sz w:val="21"/>
                                <w:szCs w:val="21"/>
                              </w:rPr>
                              <w:t>列控中心操作机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0FED385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25" o:spid="_x0000_s1035" type="#_x0000_t47" style="position:absolute;left:0;text-align:left;margin-left:294.9pt;margin-top:93pt;width:96.25pt;height:3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" adj="-17066,-2844,-894,7870" fillcolor="white [3201]" strokecolor="#70ad47 [3209]" strokeweight="1pt">
                <v:textbox>
                  <w:txbxContent>
                    <w:p w:rsidR="00CD1438" w:rsidRDefault="00CD1438">
                      <w:pPr>
                        <w:ind w:firstLineChars="0" w:firstLine="0"/>
                        <w:rPr>
                          <w:sz w:val="21"/>
                          <w:szCs w:val="21"/>
                        </w:rPr>
                      </w:pPr>
                      <w:r>
                        <w:rPr>
                          <w:rFonts w:hint="eastAsia"/>
                          <w:sz w:val="21"/>
                          <w:szCs w:val="21"/>
                        </w:rPr>
                        <w:t>列控中心操作机</w:t>
                      </w:r>
                    </w:p>
                  </w:txbxContent>
                </v:textbox>
              </v:shape>
            </w:pict>
          </mc:Fallback>
        </mc:AlternateContent>
      </w:r>
      <w:r>
        <w:rPr>
          <w:noProof/>
          <w:sz w:val="28"/>
        </w:rPr>
        <mc:AlternateContent>
          <mc:Choice Requires="wps">
            <w:drawing>
              <wp:anchor distT="0" distB="0" distL="114300" distR="114300" simplePos="0" relativeHeight="251666432" behindDoc="0" locked="0" layoutInCell="1" allowOverlap="1" wp14:anchorId="11D3C017" wp14:editId="037CDF8B">
                <wp:simplePos x="0" y="0"/>
                <wp:positionH relativeFrom="column">
                  <wp:posOffset>174625</wp:posOffset>
                </wp:positionH>
                <wp:positionV relativeFrom="paragraph">
                  <wp:posOffset>3347720</wp:posOffset>
                </wp:positionV>
                <wp:extent cx="1281430" cy="275590"/>
                <wp:effectExtent l="0" t="0" r="814070" b="10160"/>
                <wp:wrapNone/>
                <wp:docPr id="4" name="线形标注 1 4"/>
                <wp:cNvGraphicFramePr/>
                <a:graphic xmlns:a="http://schemas.openxmlformats.org/drawingml/2006/main">
                  <a:graphicData uri="http://schemas.microsoft.com/office/word/2010/wordprocessingShape">
                    <wps:wsp>
                      <wps:cNvSpPr/>
                      <wps:spPr>
                        <a:xfrm>
                          <a:off x="0" y="0"/>
                          <a:ext cx="1281430" cy="275590"/>
                        </a:xfrm>
                        <a:prstGeom prst="borderCallout1">
                          <a:avLst>
                            <a:gd name="adj1" fmla="val 37089"/>
                            <a:gd name="adj2" fmla="val 99247"/>
                            <a:gd name="adj3" fmla="val 96920"/>
                            <a:gd name="adj4" fmla="val 162395"/>
                          </a:avLst>
                        </a:prstGeom>
                      </wps:spPr>
                      <wps:style>
                        <a:lnRef idx="2">
                          <a:schemeClr val="accent6"/>
                        </a:lnRef>
                        <a:fillRef idx="1">
                          <a:schemeClr val="lt1"/>
                        </a:fillRef>
                        <a:effectRef idx="0">
                          <a:schemeClr val="accent6"/>
                        </a:effectRef>
                        <a:fontRef idx="minor">
                          <a:schemeClr val="dk1"/>
                        </a:fontRef>
                      </wps:style>
                      <wps:txbx>
                        <w:txbxContent>
                          <w:p w:rsidR="00CD1438" w:rsidRDefault="00CD1438">
                            <w:pPr>
                              <w:ind w:firstLineChars="0" w:firstLine="0"/>
                              <w:jc w:val="center"/>
                              <w:rPr>
                                <w:sz w:val="21"/>
                                <w:szCs w:val="21"/>
                              </w:rPr>
                            </w:pPr>
                            <w:r>
                              <w:rPr>
                                <w:rFonts w:hint="eastAsia"/>
                                <w:sz w:val="21"/>
                                <w:szCs w:val="21"/>
                              </w:rPr>
                              <w:t>ZPW-2000</w:t>
                            </w:r>
                            <w:r>
                              <w:rPr>
                                <w:rFonts w:hint="eastAsia"/>
                                <w:sz w:val="21"/>
                                <w:szCs w:val="21"/>
                              </w:rPr>
                              <w:t>接收器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1D3C017" id="线形标注 1 4" o:spid="_x0000_s1036" type="#_x0000_t47" style="position:absolute;left:0;text-align:left;margin-left:13.75pt;margin-top:263.6pt;width:100.9pt;height:21.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" adj="35077,20935,21437,8011" fillcolor="white [3201]" strokecolor="#70ad47 [3209]" strokeweight="1pt">
                <v:textbox>
                  <w:txbxContent>
                    <w:p w:rsidR="00CD1438" w:rsidRDefault="00CD1438">
                      <w:pPr>
                        <w:ind w:firstLineChars="0" w:firstLine="0"/>
                        <w:jc w:val="center"/>
                        <w:rPr>
                          <w:sz w:val="21"/>
                          <w:szCs w:val="21"/>
                        </w:rPr>
                      </w:pPr>
                      <w:r>
                        <w:rPr>
                          <w:rFonts w:hint="eastAsia"/>
                          <w:sz w:val="21"/>
                          <w:szCs w:val="21"/>
                        </w:rPr>
                        <w:t>ZPW-2000</w:t>
                      </w:r>
                      <w:r>
                        <w:rPr>
                          <w:rFonts w:hint="eastAsia"/>
                          <w:sz w:val="21"/>
                          <w:szCs w:val="21"/>
                        </w:rPr>
                        <w:t>接收器</w:t>
                      </w:r>
                    </w:p>
                  </w:txbxContent>
                </v:textbox>
                <o:callout v:ext="edit" minusx="t" minusy="t"/>
              </v:shape>
            </w:pict>
          </mc:Fallback>
        </mc:AlternateContent>
      </w:r>
      <w:r>
        <w:rPr>
          <w:noProof/>
          <w:sz w:val="28"/>
        </w:rPr>
        <mc:AlternateContent>
          <mc:Choice Requires="wps">
            <w:drawing>
              <wp:anchor distT="0" distB="0" distL="114300" distR="114300" simplePos="0" relativeHeight="251667456" behindDoc="0" locked="0" layoutInCell="1" allowOverlap="1" wp14:anchorId="689878E9" wp14:editId="3C63834C">
                <wp:simplePos x="0" y="0"/>
                <wp:positionH relativeFrom="column">
                  <wp:posOffset>174625</wp:posOffset>
                </wp:positionH>
                <wp:positionV relativeFrom="paragraph">
                  <wp:posOffset>3957955</wp:posOffset>
                </wp:positionV>
                <wp:extent cx="1281430" cy="284480"/>
                <wp:effectExtent l="0" t="0" r="795020" b="20320"/>
                <wp:wrapNone/>
                <wp:docPr id="32" name="线形标注 1 32"/>
                <wp:cNvGraphicFramePr/>
                <a:graphic xmlns:a="http://schemas.openxmlformats.org/drawingml/2006/main">
                  <a:graphicData uri="http://schemas.microsoft.com/office/word/2010/wordprocessingShape">
                    <wps:wsp>
                      <wps:cNvSpPr/>
                      <wps:spPr>
                        <a:xfrm>
                          <a:off x="0" y="0"/>
                          <a:ext cx="1281430" cy="284480"/>
                        </a:xfrm>
                        <a:prstGeom prst="borderCallout1">
                          <a:avLst>
                            <a:gd name="adj1" fmla="val 37089"/>
                            <a:gd name="adj2" fmla="val 99247"/>
                            <a:gd name="adj3" fmla="val 25807"/>
                            <a:gd name="adj4" fmla="val 161049"/>
                          </a:avLst>
                        </a:prstGeom>
                      </wps:spPr>
                      <wps:style>
                        <a:lnRef idx="2">
                          <a:schemeClr val="accent6"/>
                        </a:lnRef>
                        <a:fillRef idx="1">
                          <a:schemeClr val="lt1"/>
                        </a:fillRef>
                        <a:effectRef idx="0">
                          <a:schemeClr val="accent6"/>
                        </a:effectRef>
                        <a:fontRef idx="minor">
                          <a:schemeClr val="dk1"/>
                        </a:fontRef>
                      </wps:style>
                      <wps:txbx>
                        <w:txbxContent>
                          <w:p w:rsidR="00CD1438" w:rsidRDefault="00CD1438">
                            <w:pPr>
                              <w:ind w:firstLineChars="0" w:firstLine="0"/>
                              <w:jc w:val="center"/>
                              <w:rPr>
                                <w:sz w:val="21"/>
                                <w:szCs w:val="21"/>
                              </w:rPr>
                            </w:pPr>
                            <w:r>
                              <w:rPr>
                                <w:rFonts w:hint="eastAsia"/>
                                <w:sz w:val="21"/>
                                <w:szCs w:val="21"/>
                              </w:rPr>
                              <w:t>ZPW-2000</w:t>
                            </w:r>
                            <w:r>
                              <w:rPr>
                                <w:rFonts w:hint="eastAsia"/>
                                <w:sz w:val="21"/>
                                <w:szCs w:val="21"/>
                              </w:rPr>
                              <w:t>衰耗盘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89878E9" id="线形标注 1 32" o:spid="_x0000_s1037" type="#_x0000_t47" style="position:absolute;left:0;text-align:left;margin-left:13.75pt;margin-top:311.65pt;width:100.9pt;height:22.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" adj="34787,5574,21437,8011" fillcolor="white [3201]" strokecolor="#70ad47 [3209]" strokeweight="1pt">
                <v:textbox>
                  <w:txbxContent>
                    <w:p w:rsidR="00CD1438" w:rsidRDefault="00CD1438">
                      <w:pPr>
                        <w:ind w:firstLineChars="0" w:firstLine="0"/>
                        <w:jc w:val="center"/>
                        <w:rPr>
                          <w:sz w:val="21"/>
                          <w:szCs w:val="21"/>
                        </w:rPr>
                      </w:pPr>
                      <w:r>
                        <w:rPr>
                          <w:rFonts w:hint="eastAsia"/>
                          <w:sz w:val="21"/>
                          <w:szCs w:val="21"/>
                        </w:rPr>
                        <w:t>ZPW-2000</w:t>
                      </w:r>
                      <w:r>
                        <w:rPr>
                          <w:rFonts w:hint="eastAsia"/>
                          <w:sz w:val="21"/>
                          <w:szCs w:val="21"/>
                        </w:rPr>
                        <w:t>衰耗盘</w:t>
                      </w:r>
                    </w:p>
                  </w:txbxContent>
                </v:textbox>
                <o:callout v:ext="edit" minusx="t"/>
              </v:shape>
            </w:pict>
          </mc:Fallback>
        </mc:AlternateContent>
      </w:r>
      <w:r>
        <w:rPr>
          <w:noProof/>
          <w:sz w:val="28"/>
        </w:rPr>
        <mc:AlternateContent>
          <mc:Choice Requires="wps">
            <w:drawing>
              <wp:anchor distT="0" distB="0" distL="114300" distR="114300" simplePos="0" relativeHeight="251665408" behindDoc="0" locked="0" layoutInCell="1" allowOverlap="1" wp14:anchorId="50B0CFBA" wp14:editId="2A1DF999">
                <wp:simplePos x="0" y="0"/>
                <wp:positionH relativeFrom="column">
                  <wp:posOffset>3747770</wp:posOffset>
                </wp:positionH>
                <wp:positionV relativeFrom="paragraph">
                  <wp:posOffset>2181225</wp:posOffset>
                </wp:positionV>
                <wp:extent cx="1222375" cy="292735"/>
                <wp:effectExtent l="971550" t="38100" r="15875" b="12065"/>
                <wp:wrapNone/>
                <wp:docPr id="26" name="线形标注 1 26"/>
                <wp:cNvGraphicFramePr/>
                <a:graphic xmlns:a="http://schemas.openxmlformats.org/drawingml/2006/main">
                  <a:graphicData uri="http://schemas.microsoft.com/office/word/2010/wordprocessingShape">
                    <wps:wsp>
                      <wps:cNvSpPr/>
                      <wps:spPr>
                        <a:xfrm>
                          <a:off x="0" y="0"/>
                          <a:ext cx="1222375" cy="292735"/>
                        </a:xfrm>
                        <a:prstGeom prst="borderCallout1">
                          <a:avLst>
                            <a:gd name="adj1" fmla="val 33994"/>
                            <a:gd name="adj2" fmla="val 2212"/>
                            <a:gd name="adj3" fmla="val -13168"/>
                            <a:gd name="adj4" fmla="val -79008"/>
                          </a:avLst>
                        </a:prstGeom>
                      </wps:spPr>
                      <wps:style>
                        <a:lnRef idx="2">
                          <a:schemeClr val="accent6"/>
                        </a:lnRef>
                        <a:fillRef idx="1">
                          <a:schemeClr val="lt1"/>
                        </a:fillRef>
                        <a:effectRef idx="0">
                          <a:schemeClr val="accent6"/>
                        </a:effectRef>
                        <a:fontRef idx="minor">
                          <a:schemeClr val="dk1"/>
                        </a:fontRef>
                      </wps:style>
                      <wps:txbx>
                        <w:txbxContent>
                          <w:p w:rsidR="00CD1438" w:rsidRDefault="00CD1438">
                            <w:pPr>
                              <w:ind w:firstLine="420"/>
                              <w:jc w:val="center"/>
                              <w:rPr>
                                <w:sz w:val="21"/>
                                <w:szCs w:val="21"/>
                              </w:rPr>
                            </w:pPr>
                            <w:r>
                              <w:rPr>
                                <w:rFonts w:hint="eastAsia"/>
                                <w:sz w:val="21"/>
                                <w:szCs w:val="21"/>
                              </w:rPr>
                              <w:t>键鼠盒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0B0CFBA" id="线形标注 1 26" o:spid="_x0000_s1038" type="#_x0000_t47" style="position:absolute;left:0;text-align:left;margin-left:295.1pt;margin-top:171.75pt;width:96.25pt;height:23.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" adj="-17066,-2844,478,7343" fillcolor="white [3201]" strokecolor="#70ad47 [3209]" strokeweight="1pt">
                <v:textbox>
                  <w:txbxContent>
                    <w:p w:rsidR="00CD1438" w:rsidRDefault="00CD1438">
                      <w:pPr>
                        <w:ind w:firstLine="420"/>
                        <w:jc w:val="center"/>
                        <w:rPr>
                          <w:sz w:val="21"/>
                          <w:szCs w:val="21"/>
                        </w:rPr>
                      </w:pPr>
                      <w:r>
                        <w:rPr>
                          <w:rFonts w:hint="eastAsia"/>
                          <w:sz w:val="21"/>
                          <w:szCs w:val="21"/>
                        </w:rPr>
                        <w:t>键鼠盒</w:t>
                      </w:r>
                    </w:p>
                  </w:txbxContent>
                </v:textbox>
              </v:shape>
            </w:pict>
          </mc:Fallback>
        </mc:AlternateContent>
      </w:r>
      <w:r>
        <w:rPr>
          <w:noProof/>
          <w:sz w:val="28"/>
        </w:rPr>
        <mc:AlternateContent>
          <mc:Choice Requires="wps">
            <w:drawing>
              <wp:anchor distT="0" distB="0" distL="114300" distR="114300" simplePos="0" relativeHeight="251663360" behindDoc="0" locked="0" layoutInCell="1" allowOverlap="1" wp14:anchorId="5AFD330E" wp14:editId="3E9C7D13">
                <wp:simplePos x="0" y="0"/>
                <wp:positionH relativeFrom="column">
                  <wp:posOffset>3885565</wp:posOffset>
                </wp:positionH>
                <wp:positionV relativeFrom="paragraph">
                  <wp:posOffset>4431030</wp:posOffset>
                </wp:positionV>
                <wp:extent cx="1222375" cy="343535"/>
                <wp:effectExtent l="933450" t="0" r="15875" b="18415"/>
                <wp:wrapNone/>
                <wp:docPr id="9" name="线形标注 1 9"/>
                <wp:cNvGraphicFramePr/>
                <a:graphic xmlns:a="http://schemas.openxmlformats.org/drawingml/2006/main">
                  <a:graphicData uri="http://schemas.microsoft.com/office/word/2010/wordprocessingShape">
                    <wps:wsp>
                      <wps:cNvSpPr/>
                      <wps:spPr>
                        <a:xfrm>
                          <a:off x="0" y="0"/>
                          <a:ext cx="1222375" cy="343535"/>
                        </a:xfrm>
                        <a:prstGeom prst="borderCallout1">
                          <a:avLst>
                            <a:gd name="adj1" fmla="val 46374"/>
                            <a:gd name="adj2" fmla="val 1084"/>
                            <a:gd name="adj3" fmla="val 16941"/>
                            <a:gd name="adj4" fmla="val -75768"/>
                          </a:avLst>
                        </a:prstGeom>
                      </wps:spPr>
                      <wps:style>
                        <a:lnRef idx="2">
                          <a:schemeClr val="accent6"/>
                        </a:lnRef>
                        <a:fillRef idx="1">
                          <a:schemeClr val="lt1"/>
                        </a:fillRef>
                        <a:effectRef idx="0">
                          <a:schemeClr val="accent6"/>
                        </a:effectRef>
                        <a:fontRef idx="minor">
                          <a:schemeClr val="dk1"/>
                        </a:fontRef>
                      </wps:style>
                      <wps:txbx>
                        <w:txbxContent>
                          <w:p w:rsidR="00CD1438" w:rsidRDefault="00CD1438">
                            <w:pPr>
                              <w:ind w:firstLine="420"/>
                              <w:jc w:val="center"/>
                              <w:rPr>
                                <w:sz w:val="21"/>
                                <w:szCs w:val="21"/>
                              </w:rPr>
                            </w:pPr>
                            <w:r>
                              <w:rPr>
                                <w:rFonts w:hint="eastAsia"/>
                                <w:sz w:val="21"/>
                                <w:szCs w:val="21"/>
                              </w:rPr>
                              <w:t>模拟网络盘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AFD330E" id="线形标注 1 9" o:spid="_x0000_s1039" type="#_x0000_t47" style="position:absolute;left:0;text-align:left;margin-left:305.95pt;margin-top:348.9pt;width:96.25pt;height:27.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" adj="-16366,3659,234,10017" fillcolor="white [3201]" strokecolor="#70ad47 [3209]" strokeweight="1pt">
                <v:textbox>
                  <w:txbxContent>
                    <w:p w:rsidR="00CD1438" w:rsidRDefault="00CD1438">
                      <w:pPr>
                        <w:ind w:firstLine="420"/>
                        <w:jc w:val="center"/>
                        <w:rPr>
                          <w:sz w:val="21"/>
                          <w:szCs w:val="21"/>
                        </w:rPr>
                      </w:pPr>
                      <w:r>
                        <w:rPr>
                          <w:rFonts w:hint="eastAsia"/>
                          <w:sz w:val="21"/>
                          <w:szCs w:val="21"/>
                        </w:rPr>
                        <w:t>模拟网络盘</w:t>
                      </w:r>
                    </w:p>
                  </w:txbxContent>
                </v:textbox>
              </v:shape>
            </w:pict>
          </mc:Fallback>
        </mc:AlternateContent>
      </w:r>
      <w:r>
        <w:rPr>
          <w:noProof/>
          <w:sz w:val="28"/>
        </w:rPr>
        <mc:AlternateContent>
          <mc:Choice Requires="wps">
            <w:drawing>
              <wp:anchor distT="0" distB="0" distL="114300" distR="114300" simplePos="0" relativeHeight="251659264" behindDoc="0" locked="0" layoutInCell="1" allowOverlap="1" wp14:anchorId="14770557" wp14:editId="3514A05D">
                <wp:simplePos x="0" y="0"/>
                <wp:positionH relativeFrom="column">
                  <wp:posOffset>90170</wp:posOffset>
                </wp:positionH>
                <wp:positionV relativeFrom="paragraph">
                  <wp:posOffset>2613660</wp:posOffset>
                </wp:positionV>
                <wp:extent cx="1281430" cy="284480"/>
                <wp:effectExtent l="0" t="0" r="833120" b="20320"/>
                <wp:wrapNone/>
                <wp:docPr id="2" name="线形标注 1 2"/>
                <wp:cNvGraphicFramePr/>
                <a:graphic xmlns:a="http://schemas.openxmlformats.org/drawingml/2006/main">
                  <a:graphicData uri="http://schemas.microsoft.com/office/word/2010/wordprocessingShape">
                    <wps:wsp>
                      <wps:cNvSpPr/>
                      <wps:spPr>
                        <a:xfrm>
                          <a:off x="0" y="0"/>
                          <a:ext cx="1281430" cy="284480"/>
                        </a:xfrm>
                        <a:prstGeom prst="borderCallout1">
                          <a:avLst>
                            <a:gd name="adj1" fmla="val 37089"/>
                            <a:gd name="adj2" fmla="val 99247"/>
                            <a:gd name="adj3" fmla="val 65227"/>
                            <a:gd name="adj4" fmla="val 164415"/>
                          </a:avLst>
                        </a:prstGeom>
                      </wps:spPr>
                      <wps:style>
                        <a:lnRef idx="2">
                          <a:schemeClr val="accent6"/>
                        </a:lnRef>
                        <a:fillRef idx="1">
                          <a:schemeClr val="lt1"/>
                        </a:fillRef>
                        <a:effectRef idx="0">
                          <a:schemeClr val="accent6"/>
                        </a:effectRef>
                        <a:fontRef idx="minor">
                          <a:schemeClr val="dk1"/>
                        </a:fontRef>
                      </wps:style>
                      <wps:txbx>
                        <w:txbxContent>
                          <w:p w:rsidR="00CD1438" w:rsidRDefault="00CD1438">
                            <w:pPr>
                              <w:ind w:firstLineChars="0" w:firstLine="0"/>
                              <w:jc w:val="center"/>
                              <w:rPr>
                                <w:sz w:val="21"/>
                                <w:szCs w:val="21"/>
                              </w:rPr>
                            </w:pPr>
                            <w:r>
                              <w:rPr>
                                <w:rFonts w:hint="eastAsia"/>
                                <w:sz w:val="21"/>
                                <w:szCs w:val="21"/>
                              </w:rPr>
                              <w:t>ZPW-2000</w:t>
                            </w:r>
                            <w:r>
                              <w:rPr>
                                <w:rFonts w:hint="eastAsia"/>
                                <w:sz w:val="21"/>
                                <w:szCs w:val="21"/>
                              </w:rPr>
                              <w:t>发送器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4770557" id="线形标注 1 2" o:spid="_x0000_s1040" type="#_x0000_t47" style="position:absolute;left:0;text-align:left;margin-left:7.1pt;margin-top:205.8pt;width:100.9pt;height:2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" adj="35514,14089,21437,8011" fillcolor="white [3201]" strokecolor="#70ad47 [3209]" strokeweight="1pt">
                <v:textbox>
                  <w:txbxContent>
                    <w:p w:rsidR="00CD1438" w:rsidRDefault="00CD1438">
                      <w:pPr>
                        <w:ind w:firstLineChars="0" w:firstLine="0"/>
                        <w:jc w:val="center"/>
                        <w:rPr>
                          <w:sz w:val="21"/>
                          <w:szCs w:val="21"/>
                        </w:rPr>
                      </w:pPr>
                      <w:r>
                        <w:rPr>
                          <w:rFonts w:hint="eastAsia"/>
                          <w:sz w:val="21"/>
                          <w:szCs w:val="21"/>
                        </w:rPr>
                        <w:t>ZPW-2000</w:t>
                      </w:r>
                      <w:r>
                        <w:rPr>
                          <w:rFonts w:hint="eastAsia"/>
                          <w:sz w:val="21"/>
                          <w:szCs w:val="21"/>
                        </w:rPr>
                        <w:t>发送器</w:t>
                      </w:r>
                    </w:p>
                  </w:txbxContent>
                </v:textbox>
                <o:callout v:ext="edit" minusx="t" minusy="t"/>
              </v:shape>
            </w:pict>
          </mc:Fallback>
        </mc:AlternateContent>
      </w:r>
      <w:r>
        <w:rPr>
          <w:noProof/>
          <w:sz w:val="28"/>
        </w:rPr>
        <mc:AlternateContent>
          <mc:Choice Requires="wps">
            <w:drawing>
              <wp:anchor distT="0" distB="0" distL="114300" distR="114300" simplePos="0" relativeHeight="251660288" behindDoc="0" locked="0" layoutInCell="1" allowOverlap="1" wp14:anchorId="7358EDBE" wp14:editId="35A589AF">
                <wp:simplePos x="0" y="0"/>
                <wp:positionH relativeFrom="column">
                  <wp:posOffset>3747770</wp:posOffset>
                </wp:positionH>
                <wp:positionV relativeFrom="paragraph">
                  <wp:posOffset>3105150</wp:posOffset>
                </wp:positionV>
                <wp:extent cx="1222375" cy="327660"/>
                <wp:effectExtent l="1009650" t="0" r="15875" b="15875"/>
                <wp:wrapNone/>
                <wp:docPr id="3" name="线形标注 1 3"/>
                <wp:cNvGraphicFramePr/>
                <a:graphic xmlns:a="http://schemas.openxmlformats.org/drawingml/2006/main">
                  <a:graphicData uri="http://schemas.microsoft.com/office/word/2010/wordprocessingShape">
                    <wps:wsp>
                      <wps:cNvSpPr/>
                      <wps:spPr>
                        <a:xfrm>
                          <a:off x="0" y="0"/>
                          <a:ext cx="1222375" cy="327348"/>
                        </a:xfrm>
                        <a:prstGeom prst="borderCallout1">
                          <a:avLst>
                            <a:gd name="adj1" fmla="val 49469"/>
                            <a:gd name="adj2" fmla="val -3430"/>
                            <a:gd name="adj3" fmla="val 27067"/>
                            <a:gd name="adj4" fmla="val -82393"/>
                          </a:avLst>
                        </a:prstGeom>
                      </wps:spPr>
                      <wps:style>
                        <a:lnRef idx="2">
                          <a:schemeClr val="accent6"/>
                        </a:lnRef>
                        <a:fillRef idx="1">
                          <a:schemeClr val="lt1"/>
                        </a:fillRef>
                        <a:effectRef idx="0">
                          <a:schemeClr val="accent6"/>
                        </a:effectRef>
                        <a:fontRef idx="minor">
                          <a:schemeClr val="dk1"/>
                        </a:fontRef>
                      </wps:style>
                      <wps:txbx>
                        <w:txbxContent>
                          <w:p w:rsidR="00CD1438" w:rsidRDefault="00CD1438">
                            <w:pPr>
                              <w:ind w:firstLine="420"/>
                              <w:jc w:val="center"/>
                              <w:rPr>
                                <w:sz w:val="21"/>
                                <w:szCs w:val="21"/>
                              </w:rPr>
                            </w:pPr>
                            <w:r>
                              <w:rPr>
                                <w:rFonts w:hint="eastAsia"/>
                                <w:sz w:val="21"/>
                                <w:szCs w:val="21"/>
                              </w:rPr>
                              <w:t>继电器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358EDBE" id="线形标注 1 3" o:spid="_x0000_s1041" type="#_x0000_t47" style="position:absolute;left:0;text-align:left;margin-left:295.1pt;margin-top:244.5pt;width:96.25pt;height:25.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" adj="-17797,5846,-741,10685" fillcolor="white [3201]" strokecolor="#70ad47 [3209]" strokeweight="1pt">
                <v:textbox>
                  <w:txbxContent>
                    <w:p w:rsidR="00CD1438" w:rsidRDefault="00CD1438">
                      <w:pPr>
                        <w:ind w:firstLine="420"/>
                        <w:jc w:val="center"/>
                        <w:rPr>
                          <w:sz w:val="21"/>
                          <w:szCs w:val="21"/>
                        </w:rPr>
                      </w:pPr>
                      <w:r>
                        <w:rPr>
                          <w:rFonts w:hint="eastAsia"/>
                          <w:sz w:val="21"/>
                          <w:szCs w:val="21"/>
                        </w:rPr>
                        <w:t>继电器</w:t>
                      </w:r>
                    </w:p>
                  </w:txbxContent>
                </v:textbox>
              </v:shape>
            </w:pict>
          </mc:Fallback>
        </mc:AlternateContent>
      </w:r>
      <w:r>
        <w:rPr>
          <w:noProof/>
          <w:sz w:val="28"/>
        </w:rPr>
        <mc:AlternateContent>
          <mc:Choice Requires="wps">
            <w:drawing>
              <wp:anchor distT="0" distB="0" distL="114300" distR="114300" simplePos="0" relativeHeight="251662336" behindDoc="0" locked="0" layoutInCell="1" allowOverlap="1" wp14:anchorId="2A9FDB90" wp14:editId="51B6E6BF">
                <wp:simplePos x="0" y="0"/>
                <wp:positionH relativeFrom="column">
                  <wp:posOffset>3747770</wp:posOffset>
                </wp:positionH>
                <wp:positionV relativeFrom="paragraph">
                  <wp:posOffset>508635</wp:posOffset>
                </wp:positionV>
                <wp:extent cx="1222375" cy="335915"/>
                <wp:effectExtent l="971550" t="0" r="15875" b="26035"/>
                <wp:wrapNone/>
                <wp:docPr id="33" name="线形标注 1 33"/>
                <wp:cNvGraphicFramePr/>
                <a:graphic xmlns:a="http://schemas.openxmlformats.org/drawingml/2006/main">
                  <a:graphicData uri="http://schemas.microsoft.com/office/word/2010/wordprocessingShape">
                    <wps:wsp>
                      <wps:cNvSpPr/>
                      <wps:spPr>
                        <a:xfrm>
                          <a:off x="0" y="0"/>
                          <a:ext cx="1222375" cy="335915"/>
                        </a:xfrm>
                        <a:prstGeom prst="borderCallout1">
                          <a:avLst>
                            <a:gd name="adj1" fmla="val 33994"/>
                            <a:gd name="adj2" fmla="val 2212"/>
                            <a:gd name="adj3" fmla="val 20877"/>
                            <a:gd name="adj4" fmla="val -79008"/>
                          </a:avLst>
                        </a:prstGeom>
                      </wps:spPr>
                      <wps:style>
                        <a:lnRef idx="2">
                          <a:schemeClr val="accent6"/>
                        </a:lnRef>
                        <a:fillRef idx="1">
                          <a:schemeClr val="lt1"/>
                        </a:fillRef>
                        <a:effectRef idx="0">
                          <a:schemeClr val="accent6"/>
                        </a:effectRef>
                        <a:fontRef idx="minor">
                          <a:schemeClr val="dk1"/>
                        </a:fontRef>
                      </wps:style>
                      <wps:txbx>
                        <w:txbxContent>
                          <w:p w:rsidR="00CD1438" w:rsidRDefault="00CD1438">
                            <w:pPr>
                              <w:ind w:firstLineChars="0" w:firstLine="0"/>
                              <w:rPr>
                                <w:sz w:val="21"/>
                                <w:szCs w:val="21"/>
                              </w:rPr>
                            </w:pPr>
                            <w:r>
                              <w:rPr>
                                <w:rFonts w:hint="eastAsia"/>
                                <w:sz w:val="21"/>
                                <w:szCs w:val="21"/>
                              </w:rPr>
                              <w:t>列控中心系统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A9FDB90" id="线形标注 1 33" o:spid="_x0000_s1042" type="#_x0000_t47" style="position:absolute;left:0;text-align:left;margin-left:295.1pt;margin-top:40.05pt;width:96.25pt;height:26.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" adj="-17066,4509,478,7343" fillcolor="white [3201]" strokecolor="#70ad47 [3209]" strokeweight="1pt">
                <v:textbox>
                  <w:txbxContent>
                    <w:p w:rsidR="00CD1438" w:rsidRDefault="00CD1438">
                      <w:pPr>
                        <w:ind w:firstLineChars="0" w:firstLine="0"/>
                        <w:rPr>
                          <w:sz w:val="21"/>
                          <w:szCs w:val="21"/>
                        </w:rPr>
                      </w:pPr>
                      <w:r>
                        <w:rPr>
                          <w:rFonts w:hint="eastAsia"/>
                          <w:sz w:val="21"/>
                          <w:szCs w:val="21"/>
                        </w:rPr>
                        <w:t>列控中心系统</w:t>
                      </w:r>
                    </w:p>
                  </w:txbxContent>
                </v:textbox>
              </v:shape>
            </w:pict>
          </mc:Fallback>
        </mc:AlternateContent>
      </w:r>
      <w:r>
        <w:rPr>
          <w:noProof/>
          <w:sz w:val="28"/>
        </w:rPr>
        <mc:AlternateContent>
          <mc:Choice Requires="wps">
            <w:drawing>
              <wp:anchor distT="0" distB="0" distL="114300" distR="114300" simplePos="0" relativeHeight="251661312" behindDoc="0" locked="0" layoutInCell="1" allowOverlap="1" wp14:anchorId="70BF1981" wp14:editId="6E426E2F">
                <wp:simplePos x="0" y="0"/>
                <wp:positionH relativeFrom="column">
                  <wp:posOffset>90170</wp:posOffset>
                </wp:positionH>
                <wp:positionV relativeFrom="paragraph">
                  <wp:posOffset>1534795</wp:posOffset>
                </wp:positionV>
                <wp:extent cx="1216025" cy="284480"/>
                <wp:effectExtent l="0" t="0" r="1298575" b="134620"/>
                <wp:wrapNone/>
                <wp:docPr id="5" name="线形标注 1 5"/>
                <wp:cNvGraphicFramePr/>
                <a:graphic xmlns:a="http://schemas.openxmlformats.org/drawingml/2006/main">
                  <a:graphicData uri="http://schemas.microsoft.com/office/word/2010/wordprocessingShape">
                    <wps:wsp>
                      <wps:cNvSpPr/>
                      <wps:spPr>
                        <a:xfrm>
                          <a:off x="0" y="0"/>
                          <a:ext cx="1216325" cy="284672"/>
                        </a:xfrm>
                        <a:prstGeom prst="borderCallout1">
                          <a:avLst>
                            <a:gd name="adj1" fmla="val 37089"/>
                            <a:gd name="adj2" fmla="val 99247"/>
                            <a:gd name="adj3" fmla="val 137647"/>
                            <a:gd name="adj4" fmla="val 204054"/>
                          </a:avLst>
                        </a:prstGeom>
                      </wps:spPr>
                      <wps:style>
                        <a:lnRef idx="2">
                          <a:schemeClr val="accent6"/>
                        </a:lnRef>
                        <a:fillRef idx="1">
                          <a:schemeClr val="lt1"/>
                        </a:fillRef>
                        <a:effectRef idx="0">
                          <a:schemeClr val="accent6"/>
                        </a:effectRef>
                        <a:fontRef idx="minor">
                          <a:schemeClr val="dk1"/>
                        </a:fontRef>
                      </wps:style>
                      <wps:txbx>
                        <w:txbxContent>
                          <w:p w:rsidR="00CD1438" w:rsidRDefault="00CD1438">
                            <w:pPr>
                              <w:ind w:firstLine="420"/>
                              <w:jc w:val="center"/>
                              <w:rPr>
                                <w:sz w:val="21"/>
                                <w:szCs w:val="21"/>
                              </w:rPr>
                            </w:pPr>
                            <w:r>
                              <w:rPr>
                                <w:rFonts w:hint="eastAsia"/>
                                <w:sz w:val="21"/>
                                <w:szCs w:val="21"/>
                              </w:rPr>
                              <w:t>轨道模拟盘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0BF1981" id="线形标注 1 5" o:spid="_x0000_s1043" type="#_x0000_t47" style="position:absolute;left:0;text-align:left;margin-left:7.1pt;margin-top:120.85pt;width:95.75pt;height:2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" adj="44076,29732,21437,8011" fillcolor="white [3201]" strokecolor="#70ad47 [3209]" strokeweight="1pt">
                <v:textbox>
                  <w:txbxContent>
                    <w:p w:rsidR="00CD1438" w:rsidRDefault="00CD1438">
                      <w:pPr>
                        <w:ind w:firstLine="420"/>
                        <w:jc w:val="center"/>
                        <w:rPr>
                          <w:sz w:val="21"/>
                          <w:szCs w:val="21"/>
                        </w:rPr>
                      </w:pPr>
                      <w:r>
                        <w:rPr>
                          <w:rFonts w:hint="eastAsia"/>
                          <w:sz w:val="21"/>
                          <w:szCs w:val="21"/>
                        </w:rPr>
                        <w:t>轨道模拟盘</w:t>
                      </w:r>
                    </w:p>
                  </w:txbxContent>
                </v:textbox>
                <o:callout v:ext="edit" minusx="t" minusy="t"/>
              </v:shape>
            </w:pict>
          </mc:Fallback>
        </mc:AlternateContent>
      </w:r>
      <w:r>
        <w:t xml:space="preserve"> </w:t>
      </w:r>
      <w:r>
        <w:rPr>
          <w:noProof/>
        </w:rPr>
        <w:drawing>
          <wp:inline distT="0" distB="0" distL="0" distR="0" wp14:anchorId="0589F8BD" wp14:editId="19182149">
            <wp:extent cx="1849755" cy="51892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53830" cy="5199521"/>
                    </a:xfrm>
                    <a:prstGeom prst="rect">
                      <a:avLst/>
                    </a:prstGeom>
                    <a:noFill/>
                    <a:ln>
                      <a:noFill/>
                    </a:ln>
                  </pic:spPr>
                </pic:pic>
              </a:graphicData>
            </a:graphic>
          </wp:inline>
        </w:drawing>
      </w:r>
    </w:p>
    <w:p w:rsidR="00C516E7" w:rsidRDefault="00DE1E2A">
      <w:pPr>
        <w:pStyle w:val="a0"/>
        <w:rPr>
          <w:rFonts w:ascii="宋体" w:hAnsi="宋体" w:cs="Arial"/>
          <w:szCs w:val="30"/>
        </w:rPr>
      </w:pPr>
      <w:r>
        <w:rPr>
          <w:rFonts w:hint="eastAsia"/>
        </w:rPr>
        <w:t>轨道交通信号控制系统</w:t>
      </w:r>
      <w:r>
        <w:rPr>
          <w:rFonts w:ascii="宋体" w:hAnsi="宋体" w:cs="Arial" w:hint="eastAsia"/>
          <w:szCs w:val="30"/>
        </w:rPr>
        <w:t>实物组合柜</w:t>
      </w:r>
    </w:p>
    <w:p w:rsidR="00AD5C9F" w:rsidRDefault="00BE61E2" w:rsidP="00BE61E2">
      <w:pPr>
        <w:ind w:firstLineChars="0" w:firstLine="0"/>
      </w:pPr>
      <w:r w:rsidRPr="00BE61E2">
        <w:rPr>
          <w:noProof/>
        </w:rPr>
        <w:lastRenderedPageBreak/>
        <mc:AlternateContent>
          <mc:Choice Requires="wpg">
            <w:drawing>
              <wp:inline distT="0" distB="0" distL="0" distR="0">
                <wp:extent cx="5261611" cy="2330354"/>
                <wp:effectExtent l="0" t="0" r="15240" b="0"/>
                <wp:docPr id="46" name="组合 13"/>
                <wp:cNvGraphicFramePr/>
                <a:graphic xmlns:a="http://schemas.openxmlformats.org/drawingml/2006/main">
                  <a:graphicData uri="http://schemas.microsoft.com/office/word/2010/wordprocessingGroup">
                    <wpg:wgp>
                      <wpg:cNvGrpSpPr/>
                      <wpg:grpSpPr>
                        <a:xfrm>
                          <a:off x="0" y="0"/>
                          <a:ext cx="5261611" cy="2330354"/>
                          <a:chOff x="468522" y="-363935"/>
                          <a:chExt cx="7741214" cy="4727651"/>
                        </a:xfrm>
                      </wpg:grpSpPr>
                      <pic:pic xmlns:pic="http://schemas.openxmlformats.org/drawingml/2006/picture">
                        <pic:nvPicPr>
                          <pic:cNvPr id="47" name="图片 4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531663" y="820859"/>
                            <a:ext cx="5650794" cy="3542857"/>
                          </a:xfrm>
                          <a:prstGeom prst="rect">
                            <a:avLst/>
                          </a:prstGeom>
                        </pic:spPr>
                      </pic:pic>
                      <wps:wsp>
                        <wps:cNvPr id="48" name="线形标注 1 48"/>
                        <wps:cNvSpPr/>
                        <wps:spPr>
                          <a:xfrm>
                            <a:off x="4639494" y="-332433"/>
                            <a:ext cx="1819521" cy="944591"/>
                          </a:xfrm>
                          <a:prstGeom prst="borderCallout1">
                            <a:avLst>
                              <a:gd name="adj1" fmla="val 103108"/>
                              <a:gd name="adj2" fmla="val 30528"/>
                              <a:gd name="adj3" fmla="val 190362"/>
                              <a:gd name="adj4" fmla="val 2569"/>
                            </a:avLst>
                          </a:prstGeom>
                          <a:ln/>
                        </wps:spPr>
                        <wps:style>
                          <a:lnRef idx="2">
                            <a:schemeClr val="accent2"/>
                          </a:lnRef>
                          <a:fillRef idx="1">
                            <a:schemeClr val="lt1"/>
                          </a:fillRef>
                          <a:effectRef idx="0">
                            <a:schemeClr val="accent2"/>
                          </a:effectRef>
                          <a:fontRef idx="minor">
                            <a:schemeClr val="dk1"/>
                          </a:fontRef>
                        </wps:style>
                        <wps:txbx>
                          <w:txbxContent>
                            <w:p w:rsidR="00CD1438" w:rsidRPr="00D12913" w:rsidRDefault="00CD1438" w:rsidP="00BE61E2">
                              <w:pPr>
                                <w:pStyle w:val="ad"/>
                                <w:ind w:firstLineChars="0" w:firstLine="0"/>
                                <w:rPr>
                                  <w:rFonts w:asciiTheme="minorHAnsi" w:eastAsiaTheme="minorEastAsia" w:cstheme="minorBidi"/>
                                  <w:color w:val="000000" w:themeColor="text1"/>
                                  <w:kern w:val="24"/>
                                  <w:sz w:val="18"/>
                                  <w:szCs w:val="18"/>
                                </w:rPr>
                              </w:pPr>
                              <w:r w:rsidRPr="00D12913">
                                <w:rPr>
                                  <w:rFonts w:asciiTheme="minorHAnsi" w:eastAsiaTheme="minorEastAsia" w:cstheme="minorBidi" w:hint="eastAsia"/>
                                  <w:color w:val="000000" w:themeColor="text1"/>
                                  <w:kern w:val="24"/>
                                  <w:sz w:val="18"/>
                                  <w:szCs w:val="18"/>
                                </w:rPr>
                                <w:t>列控中心操作客户端</w:t>
                              </w:r>
                            </w:p>
                            <w:p w:rsidR="00CD1438" w:rsidRPr="00D12913" w:rsidRDefault="00CD1438" w:rsidP="00BE61E2">
                              <w:pPr>
                                <w:pStyle w:val="ad"/>
                                <w:ind w:firstLineChars="0" w:firstLine="0"/>
                                <w:rPr>
                                  <w:rFonts w:asciiTheme="minorHAnsi" w:eastAsiaTheme="minorEastAsia" w:cstheme="minorBidi"/>
                                  <w:color w:val="000000" w:themeColor="text1"/>
                                  <w:kern w:val="24"/>
                                  <w:sz w:val="18"/>
                                  <w:szCs w:val="18"/>
                                </w:rPr>
                              </w:pPr>
                              <w:r w:rsidRPr="00D12913">
                                <w:rPr>
                                  <w:rFonts w:hint="eastAsia"/>
                                  <w:sz w:val="18"/>
                                  <w:szCs w:val="18"/>
                                </w:rPr>
                                <w:t>系统维护终端</w:t>
                              </w:r>
                            </w:p>
                            <w:p w:rsidR="00CD1438" w:rsidRPr="00D12913" w:rsidRDefault="00CD1438" w:rsidP="00BE61E2">
                              <w:pPr>
                                <w:pStyle w:val="ad"/>
                                <w:ind w:firstLineChars="0" w:firstLine="0"/>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线形标注 1 49"/>
                        <wps:cNvSpPr/>
                        <wps:spPr>
                          <a:xfrm>
                            <a:off x="1999433" y="280112"/>
                            <a:ext cx="1833467" cy="586205"/>
                          </a:xfrm>
                          <a:prstGeom prst="borderCallout1">
                            <a:avLst>
                              <a:gd name="adj1" fmla="val 103077"/>
                              <a:gd name="adj2" fmla="val 55371"/>
                              <a:gd name="adj3" fmla="val 219958"/>
                              <a:gd name="adj4" fmla="val 94087"/>
                            </a:avLst>
                          </a:prstGeom>
                          <a:ln/>
                        </wps:spPr>
                        <wps:style>
                          <a:lnRef idx="2">
                            <a:schemeClr val="accent2"/>
                          </a:lnRef>
                          <a:fillRef idx="1">
                            <a:schemeClr val="lt1"/>
                          </a:fillRef>
                          <a:effectRef idx="0">
                            <a:schemeClr val="accent2"/>
                          </a:effectRef>
                          <a:fontRef idx="minor">
                            <a:schemeClr val="dk1"/>
                          </a:fontRef>
                        </wps:style>
                        <wps:txbx>
                          <w:txbxContent>
                            <w:p w:rsidR="00CD1438" w:rsidRPr="00BE61E2" w:rsidRDefault="00CD1438" w:rsidP="00BE61E2">
                              <w:pPr>
                                <w:pStyle w:val="ad"/>
                                <w:ind w:firstLineChars="0" w:firstLine="0"/>
                                <w:rPr>
                                  <w:sz w:val="18"/>
                                  <w:szCs w:val="18"/>
                                </w:rPr>
                              </w:pPr>
                              <w:r w:rsidRPr="00BE61E2">
                                <w:rPr>
                                  <w:rFonts w:asciiTheme="minorHAnsi" w:eastAsiaTheme="minorEastAsia" w:cstheme="minorBidi" w:hint="eastAsia"/>
                                  <w:color w:val="000000" w:themeColor="text1"/>
                                  <w:kern w:val="24"/>
                                  <w:sz w:val="18"/>
                                  <w:szCs w:val="18"/>
                                </w:rPr>
                                <w:t>信号设备模拟系统</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线形标注 1 50"/>
                        <wps:cNvSpPr/>
                        <wps:spPr>
                          <a:xfrm>
                            <a:off x="468534" y="-332492"/>
                            <a:ext cx="1530961" cy="574002"/>
                          </a:xfrm>
                          <a:prstGeom prst="borderCallout1">
                            <a:avLst>
                              <a:gd name="adj1" fmla="val 103077"/>
                              <a:gd name="adj2" fmla="val 55371"/>
                              <a:gd name="adj3" fmla="val 289477"/>
                              <a:gd name="adj4" fmla="val 105342"/>
                            </a:avLst>
                          </a:prstGeom>
                          <a:ln/>
                        </wps:spPr>
                        <wps:style>
                          <a:lnRef idx="2">
                            <a:schemeClr val="accent6"/>
                          </a:lnRef>
                          <a:fillRef idx="1">
                            <a:schemeClr val="lt1"/>
                          </a:fillRef>
                          <a:effectRef idx="0">
                            <a:schemeClr val="accent6"/>
                          </a:effectRef>
                          <a:fontRef idx="minor">
                            <a:schemeClr val="dk1"/>
                          </a:fontRef>
                        </wps:style>
                        <wps:txbx>
                          <w:txbxContent>
                            <w:p w:rsidR="00CD1438" w:rsidRPr="00BE61E2" w:rsidRDefault="00CD1438" w:rsidP="00BE61E2">
                              <w:pPr>
                                <w:pStyle w:val="ad"/>
                                <w:ind w:firstLineChars="0" w:firstLine="0"/>
                                <w:rPr>
                                  <w:sz w:val="18"/>
                                  <w:szCs w:val="18"/>
                                </w:rPr>
                              </w:pPr>
                              <w:r w:rsidRPr="00BE61E2">
                                <w:rPr>
                                  <w:rFonts w:asciiTheme="minorHAnsi" w:eastAsiaTheme="minorEastAsia" w:cstheme="minorBidi" w:hint="eastAsia"/>
                                  <w:color w:val="000000" w:themeColor="text1"/>
                                  <w:kern w:val="24"/>
                                  <w:sz w:val="18"/>
                                  <w:szCs w:val="18"/>
                                </w:rPr>
                                <w:t>设备执行单元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线形标注 1 51"/>
                        <wps:cNvSpPr/>
                        <wps:spPr>
                          <a:xfrm>
                            <a:off x="6649341" y="-332500"/>
                            <a:ext cx="1560395" cy="574018"/>
                          </a:xfrm>
                          <a:prstGeom prst="borderCallout1">
                            <a:avLst>
                              <a:gd name="adj1" fmla="val 115242"/>
                              <a:gd name="adj2" fmla="val 30831"/>
                              <a:gd name="adj3" fmla="val 283531"/>
                              <a:gd name="adj4" fmla="val 3420"/>
                            </a:avLst>
                          </a:prstGeom>
                          <a:ln/>
                        </wps:spPr>
                        <wps:style>
                          <a:lnRef idx="2">
                            <a:schemeClr val="accent2"/>
                          </a:lnRef>
                          <a:fillRef idx="1">
                            <a:schemeClr val="lt1"/>
                          </a:fillRef>
                          <a:effectRef idx="0">
                            <a:schemeClr val="accent2"/>
                          </a:effectRef>
                          <a:fontRef idx="minor">
                            <a:schemeClr val="dk1"/>
                          </a:fontRef>
                        </wps:style>
                        <wps:txbx>
                          <w:txbxContent>
                            <w:p w:rsidR="00CD1438" w:rsidRPr="00BE61E2" w:rsidRDefault="00CD1438" w:rsidP="00BE61E2">
                              <w:pPr>
                                <w:pStyle w:val="ad"/>
                                <w:ind w:firstLineChars="0" w:firstLine="0"/>
                                <w:rPr>
                                  <w:sz w:val="18"/>
                                  <w:szCs w:val="18"/>
                                </w:rPr>
                              </w:pPr>
                              <w:r w:rsidRPr="00BE61E2">
                                <w:rPr>
                                  <w:rFonts w:asciiTheme="minorHAnsi" w:eastAsiaTheme="minorEastAsia" w:cstheme="minorBidi" w:hint="eastAsia"/>
                                  <w:color w:val="000000" w:themeColor="text1"/>
                                  <w:kern w:val="24"/>
                                  <w:sz w:val="18"/>
                                  <w:szCs w:val="18"/>
                                </w:rPr>
                                <w:t>设备传感单元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线形标注 1 52"/>
                        <wps:cNvSpPr/>
                        <wps:spPr>
                          <a:xfrm>
                            <a:off x="2925892" y="-363935"/>
                            <a:ext cx="1637450" cy="605301"/>
                          </a:xfrm>
                          <a:prstGeom prst="borderCallout1">
                            <a:avLst>
                              <a:gd name="adj1" fmla="val 98094"/>
                              <a:gd name="adj2" fmla="val 72156"/>
                              <a:gd name="adj3" fmla="val 254175"/>
                              <a:gd name="adj4" fmla="val 63374"/>
                            </a:avLst>
                          </a:prstGeom>
                          <a:ln/>
                        </wps:spPr>
                        <wps:style>
                          <a:lnRef idx="2">
                            <a:schemeClr val="accent2"/>
                          </a:lnRef>
                          <a:fillRef idx="1">
                            <a:schemeClr val="lt1"/>
                          </a:fillRef>
                          <a:effectRef idx="0">
                            <a:schemeClr val="accent2"/>
                          </a:effectRef>
                          <a:fontRef idx="minor">
                            <a:schemeClr val="dk1"/>
                          </a:fontRef>
                        </wps:style>
                        <wps:txbx>
                          <w:txbxContent>
                            <w:p w:rsidR="00CD1438" w:rsidRPr="00BE61E2" w:rsidRDefault="00CD1438" w:rsidP="00BE61E2">
                              <w:pPr>
                                <w:pStyle w:val="ad"/>
                                <w:ind w:firstLineChars="0" w:firstLine="0"/>
                                <w:rPr>
                                  <w:sz w:val="18"/>
                                  <w:szCs w:val="18"/>
                                </w:rPr>
                              </w:pPr>
                              <w:r w:rsidRPr="00BE61E2">
                                <w:rPr>
                                  <w:rFonts w:asciiTheme="minorHAnsi" w:eastAsiaTheme="minorEastAsia" w:cstheme="minorBidi" w:hint="eastAsia"/>
                                  <w:color w:val="000000" w:themeColor="text1"/>
                                  <w:kern w:val="24"/>
                                  <w:sz w:val="18"/>
                                  <w:szCs w:val="18"/>
                                </w:rPr>
                                <w:t>仪表状态显示单元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线形标注 1 53"/>
                        <wps:cNvSpPr/>
                        <wps:spPr>
                          <a:xfrm>
                            <a:off x="468522" y="1280685"/>
                            <a:ext cx="1063039" cy="525077"/>
                          </a:xfrm>
                          <a:prstGeom prst="borderCallout1">
                            <a:avLst>
                              <a:gd name="adj1" fmla="val 112998"/>
                              <a:gd name="adj2" fmla="val 53568"/>
                              <a:gd name="adj3" fmla="val 170134"/>
                              <a:gd name="adj4" fmla="val 176149"/>
                            </a:avLst>
                          </a:prstGeom>
                          <a:ln/>
                        </wps:spPr>
                        <wps:style>
                          <a:lnRef idx="2">
                            <a:schemeClr val="accent2"/>
                          </a:lnRef>
                          <a:fillRef idx="1">
                            <a:schemeClr val="lt1"/>
                          </a:fillRef>
                          <a:effectRef idx="0">
                            <a:schemeClr val="accent2"/>
                          </a:effectRef>
                          <a:fontRef idx="minor">
                            <a:schemeClr val="dk1"/>
                          </a:fontRef>
                        </wps:style>
                        <wps:txbx>
                          <w:txbxContent>
                            <w:p w:rsidR="00CD1438" w:rsidRPr="00BE61E2" w:rsidRDefault="00CD1438" w:rsidP="00BE61E2">
                              <w:pPr>
                                <w:pStyle w:val="ad"/>
                                <w:ind w:firstLineChars="0" w:firstLine="0"/>
                                <w:rPr>
                                  <w:sz w:val="18"/>
                                  <w:szCs w:val="18"/>
                                </w:rPr>
                              </w:pPr>
                              <w:r w:rsidRPr="00BE61E2">
                                <w:rPr>
                                  <w:rFonts w:asciiTheme="minorHAnsi" w:eastAsiaTheme="minorEastAsia" w:cstheme="minorBidi" w:hint="eastAsia"/>
                                  <w:color w:val="000000" w:themeColor="text1"/>
                                  <w:kern w:val="24"/>
                                  <w:sz w:val="18"/>
                                  <w:szCs w:val="18"/>
                                </w:rPr>
                                <w:t>操作单元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线形标注 1 54"/>
                        <wps:cNvSpPr/>
                        <wps:spPr>
                          <a:xfrm>
                            <a:off x="7180105" y="1154761"/>
                            <a:ext cx="1029631" cy="560300"/>
                          </a:xfrm>
                          <a:prstGeom prst="borderCallout1">
                            <a:avLst>
                              <a:gd name="adj1" fmla="val 108038"/>
                              <a:gd name="adj2" fmla="val 37878"/>
                              <a:gd name="adj3" fmla="val 194124"/>
                              <a:gd name="adj4" fmla="val -53892"/>
                            </a:avLst>
                          </a:prstGeom>
                          <a:ln/>
                        </wps:spPr>
                        <wps:style>
                          <a:lnRef idx="2">
                            <a:schemeClr val="accent2"/>
                          </a:lnRef>
                          <a:fillRef idx="1">
                            <a:schemeClr val="lt1"/>
                          </a:fillRef>
                          <a:effectRef idx="0">
                            <a:schemeClr val="accent2"/>
                          </a:effectRef>
                          <a:fontRef idx="minor">
                            <a:schemeClr val="dk1"/>
                          </a:fontRef>
                        </wps:style>
                        <wps:txbx>
                          <w:txbxContent>
                            <w:p w:rsidR="00CD1438" w:rsidRPr="00BE61E2" w:rsidRDefault="00CD1438" w:rsidP="00BE61E2">
                              <w:pPr>
                                <w:pStyle w:val="ad"/>
                                <w:ind w:firstLineChars="0" w:firstLine="0"/>
                                <w:rPr>
                                  <w:sz w:val="18"/>
                                  <w:szCs w:val="18"/>
                                </w:rPr>
                              </w:pPr>
                              <w:r w:rsidRPr="00BE61E2">
                                <w:rPr>
                                  <w:rFonts w:asciiTheme="minorHAnsi" w:eastAsiaTheme="minorEastAsia" w:cstheme="minorBidi" w:hint="eastAsia"/>
                                  <w:color w:val="000000" w:themeColor="text1"/>
                                  <w:kern w:val="24"/>
                                  <w:sz w:val="18"/>
                                  <w:szCs w:val="18"/>
                                </w:rPr>
                                <w:t>操作单元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组合 13" o:spid="_x0000_s1044" style="width:414.3pt;height:183.5pt;mso-position-horizontal-relative:char;mso-position-vertical-relative:line" coordorigin="4685,-3639" coordsize="77412,47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">
                <v:shape id="图片 47" o:spid="_x0000_s1045" type="#_x0000_t75" style="position:absolute;left:15316;top:8208;width:56508;height:3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W/vDHAAAA2wAAAA8AAABkcnMvZG93bnJldi54bWxEj91qwkAUhO8F32E5Qm9EN5XSanSVYumP&#10;pYKJpdfH7HETzJ4N2a2mb98tFLwcZuYbZrHqbC3O1PrKsYLbcQKCuHC6YqPgc/88moLwAVlj7ZgU&#10;/JCH1bLfW2Cq3YUzOufBiAhhn6KCMoQmldIXJVn0Y9cQR+/oWoshytZI3eIlwm0tJ0lyLy1WHBdK&#10;bGhdUnHKv62C7OUwedq87obDjcm+Zluz/sjfK6VuBt3jHESgLlzD/+03reDuAf6+xB8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W/vDHAAAA2wAAAA8AAAAAAAAAAAAA&#10;AAAAnwIAAGRycy9kb3ducmV2LnhtbFBLBQYAAAAABAAEAPcAAACTAwAAAAA=&#10;">
                  <v:imagedata r:id="rId24" o:title=""/>
                  <v:path arrowok="t"/>
                </v:shape>
                <v:shape id="线形标注 1 48" o:spid="_x0000_s1046" type="#_x0000_t47" style="position:absolute;left:46394;top:-3324;width:18196;height:9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7C8EA&#10;AADbAAAADwAAAGRycy9kb3ducmV2LnhtbERPy4rCMBTdC/5DuII7TR1FnGqUMuADdDGjA7q8NHfa&#10;js1NaaKtf28WgsvDeS9WrSnFnWpXWFYwGkYgiFOrC84U/J7WgxkI55E1lpZJwYMcrJbdzgJjbRv+&#10;ofvRZyKEsItRQe59FUvp0pwMuqGtiAP3Z2uDPsA6k7rGJoSbUn5E0VQaLDg05FjRV07p9XgzCprL&#10;ZGvN/+XARfLpd9P992Z8TpTq99pkDsJT69/il3unFUzC2PAl/A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9+wvBAAAA2wAAAA8AAAAAAAAAAAAAAAAAmAIAAGRycy9kb3du&#10;cmV2LnhtbFBLBQYAAAAABAAEAPUAAACGAwAAAAA=&#10;" adj="555,41118,6594,22271" fillcolor="white [3201]" strokecolor="#ed7d31 [3205]" strokeweight="1pt">
                  <v:textbox>
                    <w:txbxContent>
                      <w:p w:rsidR="00CD1438" w:rsidRPr="00D12913" w:rsidRDefault="00CD1438" w:rsidP="00BE61E2">
                        <w:pPr>
                          <w:pStyle w:val="ad"/>
                          <w:ind w:firstLineChars="0" w:firstLine="0"/>
                          <w:rPr>
                            <w:rFonts w:asciiTheme="minorHAnsi" w:eastAsiaTheme="minorEastAsia" w:cstheme="minorBidi"/>
                            <w:color w:val="000000" w:themeColor="text1"/>
                            <w:kern w:val="24"/>
                            <w:sz w:val="18"/>
                            <w:szCs w:val="18"/>
                          </w:rPr>
                        </w:pPr>
                        <w:r w:rsidRPr="00D12913">
                          <w:rPr>
                            <w:rFonts w:asciiTheme="minorHAnsi" w:eastAsiaTheme="minorEastAsia" w:cstheme="minorBidi" w:hint="eastAsia"/>
                            <w:color w:val="000000" w:themeColor="text1"/>
                            <w:kern w:val="24"/>
                            <w:sz w:val="18"/>
                            <w:szCs w:val="18"/>
                          </w:rPr>
                          <w:t>列控中心操作客户端</w:t>
                        </w:r>
                      </w:p>
                      <w:p w:rsidR="00CD1438" w:rsidRPr="00D12913" w:rsidRDefault="00CD1438" w:rsidP="00BE61E2">
                        <w:pPr>
                          <w:pStyle w:val="ad"/>
                          <w:ind w:firstLineChars="0" w:firstLine="0"/>
                          <w:rPr>
                            <w:rFonts w:asciiTheme="minorHAnsi" w:eastAsiaTheme="minorEastAsia" w:cstheme="minorBidi"/>
                            <w:color w:val="000000" w:themeColor="text1"/>
                            <w:kern w:val="24"/>
                            <w:sz w:val="18"/>
                            <w:szCs w:val="18"/>
                          </w:rPr>
                        </w:pPr>
                        <w:r w:rsidRPr="00D12913">
                          <w:rPr>
                            <w:rFonts w:hint="eastAsia"/>
                            <w:sz w:val="18"/>
                            <w:szCs w:val="18"/>
                          </w:rPr>
                          <w:t>系统维护终端</w:t>
                        </w:r>
                      </w:p>
                      <w:p w:rsidR="00CD1438" w:rsidRPr="00D12913" w:rsidRDefault="00CD1438" w:rsidP="00BE61E2">
                        <w:pPr>
                          <w:pStyle w:val="ad"/>
                          <w:ind w:firstLineChars="0" w:firstLine="0"/>
                          <w:rPr>
                            <w:sz w:val="18"/>
                            <w:szCs w:val="18"/>
                          </w:rPr>
                        </w:pPr>
                      </w:p>
                    </w:txbxContent>
                  </v:textbox>
                  <o:callout v:ext="edit" minusy="t"/>
                </v:shape>
                <v:shape id="线形标注 1 49" o:spid="_x0000_s1047" type="#_x0000_t47" style="position:absolute;left:19994;top:2801;width:18335;height:5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AFsIA&#10;AADbAAAADwAAAGRycy9kb3ducmV2LnhtbESPzarCMBSE94LvEI7gTlNFvLYaRS8IuvQHcXlsjm21&#10;OSlNrta3N8IFl8PMfMPMFo0pxYNqV1hWMOhHIIhTqwvOFBwP694EhPPIGkvLpOBFDhbzdmuGibZP&#10;3tFj7zMRIOwSVJB7XyVSujQng65vK+LgXW1t0AdZZ1LX+AxwU8phFI2lwYLDQo4V/eaU3vd/RgHH&#10;p59RXAyr7esS32/+sNqexyulup1mOQXhqfHf8H97oxWMYvh8CT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8AWwgAAANsAAAAPAAAAAAAAAAAAAAAAAJgCAABkcnMvZG93&#10;bnJldi54bWxQSwUGAAAAAAQABAD1AAAAhwMAAAAA&#10;" adj="20323,47511,11960,22265" fillcolor="white [3201]" strokecolor="#ed7d31 [3205]" strokeweight="1pt">
                  <v:textbox>
                    <w:txbxContent>
                      <w:p w:rsidR="00CD1438" w:rsidRPr="00BE61E2" w:rsidRDefault="00CD1438" w:rsidP="00BE61E2">
                        <w:pPr>
                          <w:pStyle w:val="ad"/>
                          <w:ind w:firstLineChars="0" w:firstLine="0"/>
                          <w:rPr>
                            <w:sz w:val="18"/>
                            <w:szCs w:val="18"/>
                          </w:rPr>
                        </w:pPr>
                        <w:r w:rsidRPr="00BE61E2">
                          <w:rPr>
                            <w:rFonts w:asciiTheme="minorHAnsi" w:eastAsiaTheme="minorEastAsia" w:cstheme="minorBidi" w:hint="eastAsia"/>
                            <w:color w:val="000000" w:themeColor="text1"/>
                            <w:kern w:val="24"/>
                            <w:sz w:val="18"/>
                            <w:szCs w:val="18"/>
                          </w:rPr>
                          <w:t>信号设备模拟系统</w:t>
                        </w:r>
                      </w:p>
                    </w:txbxContent>
                  </v:textbox>
                  <o:callout v:ext="edit" minusx="t" minusy="t"/>
                </v:shape>
                <v:shape id="线形标注 1 50" o:spid="_x0000_s1048" type="#_x0000_t47" style="position:absolute;left:4685;top:-3324;width:15309;height:5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uUL8A&#10;AADbAAAADwAAAGRycy9kb3ducmV2LnhtbERPTWvCQBC9F/wPywi91Y1Bg8RsRCwByU3rxduYHZNg&#10;djZkt0n677uHQo+P950dZtOJkQbXWlawXkUgiCurW64V3L6Kjx0I55E1dpZJwQ85OOSLtwxTbSe+&#10;0Hj1tQgh7FJU0Hjfp1K6qiGDbmV74sA97WDQBzjUUg84hXDTyTiKEmmw5dDQYE+nhqrX9dsoMEV5&#10;muJ7pMfpof1nmSSx2yRKvS/n4x6Ep9n/i//cZ61gG9aHL+EHyPw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Wq5QvwAAANsAAAAPAAAAAAAAAAAAAAAAAJgCAABkcnMvZG93bnJl&#10;di54bWxQSwUGAAAAAAQABAD1AAAAhAMAAAAA&#10;" adj="22754,62527,11960,22265" fillcolor="white [3201]" strokecolor="#70ad47 [3209]" strokeweight="1pt">
                  <v:textbox>
                    <w:txbxContent>
                      <w:p w:rsidR="00CD1438" w:rsidRPr="00BE61E2" w:rsidRDefault="00CD1438" w:rsidP="00BE61E2">
                        <w:pPr>
                          <w:pStyle w:val="ad"/>
                          <w:ind w:firstLineChars="0" w:firstLine="0"/>
                          <w:rPr>
                            <w:sz w:val="18"/>
                            <w:szCs w:val="18"/>
                          </w:rPr>
                        </w:pPr>
                        <w:r w:rsidRPr="00BE61E2">
                          <w:rPr>
                            <w:rFonts w:asciiTheme="minorHAnsi" w:eastAsiaTheme="minorEastAsia" w:cstheme="minorBidi" w:hint="eastAsia"/>
                            <w:color w:val="000000" w:themeColor="text1"/>
                            <w:kern w:val="24"/>
                            <w:sz w:val="18"/>
                            <w:szCs w:val="18"/>
                          </w:rPr>
                          <w:t>设备执行单元</w:t>
                        </w:r>
                      </w:p>
                    </w:txbxContent>
                  </v:textbox>
                  <o:callout v:ext="edit" minusx="t" minusy="t"/>
                </v:shape>
                <v:shape id="线形标注 1 51" o:spid="_x0000_s1049" type="#_x0000_t47" style="position:absolute;left:66493;top:-3325;width:15604;height:5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8AA&#10;AADbAAAADwAAAGRycy9kb3ducmV2LnhtbESPzQrCMBCE74LvEFbwpmkVRapRRFREvPjzAEuztsVm&#10;U5uo9e2NIHgcZuYbZrZoTCmeVLvCsoK4H4EgTq0uOFNwOW96ExDOI2ssLZOCNzlYzNutGSbavvhI&#10;z5PPRICwS1BB7n2VSOnSnAy6vq2Ig3e1tUEfZJ1JXeMrwE0pB1E0lgYLDgs5VrTKKb2dHkbBart+&#10;x0s3PMbF9jbeVwN33+wPSnU7zXIKwlPj/+Ffe6cVjGL4fg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q/+8AAAADbAAAADwAAAAAAAAAAAAAAAACYAgAAZHJzL2Rvd25y&#10;ZXYueG1sUEsFBgAAAAAEAAQA9QAAAIUDAAAAAA==&#10;" adj="739,61243,6659,24892" fillcolor="white [3201]" strokecolor="#ed7d31 [3205]" strokeweight="1pt">
                  <v:textbox>
                    <w:txbxContent>
                      <w:p w:rsidR="00CD1438" w:rsidRPr="00BE61E2" w:rsidRDefault="00CD1438" w:rsidP="00BE61E2">
                        <w:pPr>
                          <w:pStyle w:val="ad"/>
                          <w:ind w:firstLineChars="0" w:firstLine="0"/>
                          <w:rPr>
                            <w:sz w:val="18"/>
                            <w:szCs w:val="18"/>
                          </w:rPr>
                        </w:pPr>
                        <w:r w:rsidRPr="00BE61E2">
                          <w:rPr>
                            <w:rFonts w:asciiTheme="minorHAnsi" w:eastAsiaTheme="minorEastAsia" w:cstheme="minorBidi" w:hint="eastAsia"/>
                            <w:color w:val="000000" w:themeColor="text1"/>
                            <w:kern w:val="24"/>
                            <w:sz w:val="18"/>
                            <w:szCs w:val="18"/>
                          </w:rPr>
                          <w:t>设备传感单元</w:t>
                        </w:r>
                      </w:p>
                    </w:txbxContent>
                  </v:textbox>
                  <o:callout v:ext="edit" minusy="t"/>
                </v:shape>
                <v:shape id="线形标注 1 52" o:spid="_x0000_s1050" type="#_x0000_t47" style="position:absolute;left:29258;top:-3639;width:16375;height:6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nNcMA&#10;AADbAAAADwAAAGRycy9kb3ducmV2LnhtbESPQWvCQBSE74X+h+UVeqsbrVqNrqJFQegpau/P7DNJ&#10;m30bsq8a/323IPQ4zMw3zHzZuVpdqA2VZwP9XgKKOPe24sLA8bB9mYAKgmyx9kwGbhRguXh8mGNq&#10;/ZUzuuylUBHCIUUDpUiTah3ykhyGnm+Io3f2rUOJsi20bfEa4a7WgyQZa4cVx4USG3ovKf/e/zgD&#10;581umPWPydtXpWWNp095zT6mxjw/dasZKKFO/sP39s4aGA3g70v8A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PnNcMAAADbAAAADwAAAAAAAAAAAAAAAACYAgAAZHJzL2Rv&#10;d25yZXYueG1sUEsFBgAAAAAEAAQA9QAAAIgDAAAAAA==&#10;" adj="13689,54902,15586,21188" fillcolor="white [3201]" strokecolor="#ed7d31 [3205]" strokeweight="1pt">
                  <v:textbox>
                    <w:txbxContent>
                      <w:p w:rsidR="00CD1438" w:rsidRPr="00BE61E2" w:rsidRDefault="00CD1438" w:rsidP="00BE61E2">
                        <w:pPr>
                          <w:pStyle w:val="ad"/>
                          <w:ind w:firstLineChars="0" w:firstLine="0"/>
                          <w:rPr>
                            <w:sz w:val="18"/>
                            <w:szCs w:val="18"/>
                          </w:rPr>
                        </w:pPr>
                        <w:r w:rsidRPr="00BE61E2">
                          <w:rPr>
                            <w:rFonts w:asciiTheme="minorHAnsi" w:eastAsiaTheme="minorEastAsia" w:cstheme="minorBidi" w:hint="eastAsia"/>
                            <w:color w:val="000000" w:themeColor="text1"/>
                            <w:kern w:val="24"/>
                            <w:sz w:val="18"/>
                            <w:szCs w:val="18"/>
                          </w:rPr>
                          <w:t>仪表状态显示单元</w:t>
                        </w:r>
                      </w:p>
                    </w:txbxContent>
                  </v:textbox>
                  <o:callout v:ext="edit" minusy="t"/>
                </v:shape>
                <v:shape id="线形标注 1 53" o:spid="_x0000_s1051" type="#_x0000_t47" style="position:absolute;left:4685;top:12806;width:10630;height:5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KB8MA&#10;AADbAAAADwAAAGRycy9kb3ducmV2LnhtbESPQWvCQBSE70L/w/IK3nRTpaVEVymCoBdrk156e80+&#10;k2D2bdhdTfTXu4LgcZiZb5j5sjeNOJPztWUFb+MEBHFhdc2lgt98PfoE4QOyxsYyKbiQh+XiZTDH&#10;VNuOf+ichVJECPsUFVQhtKmUvqjIoB/bljh6B+sMhihdKbXDLsJNIydJ8iEN1hwXKmxpVVFxzE5G&#10;wfV/2nG+u06Y5Xd22Ps/tz5tlRq+9l8zEIH68Aw/2hut4H0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iKB8MAAADbAAAADwAAAAAAAAAAAAAAAACYAgAAZHJzL2Rv&#10;d25yZXYueG1sUEsFBgAAAAAEAAQA9QAAAIgDAAAAAA==&#10;" adj="38048,36749,11571,24408" fillcolor="white [3201]" strokecolor="#ed7d31 [3205]" strokeweight="1pt">
                  <v:textbox>
                    <w:txbxContent>
                      <w:p w:rsidR="00CD1438" w:rsidRPr="00BE61E2" w:rsidRDefault="00CD1438" w:rsidP="00BE61E2">
                        <w:pPr>
                          <w:pStyle w:val="ad"/>
                          <w:ind w:firstLineChars="0" w:firstLine="0"/>
                          <w:rPr>
                            <w:sz w:val="18"/>
                            <w:szCs w:val="18"/>
                          </w:rPr>
                        </w:pPr>
                        <w:r w:rsidRPr="00BE61E2">
                          <w:rPr>
                            <w:rFonts w:asciiTheme="minorHAnsi" w:eastAsiaTheme="minorEastAsia" w:cstheme="minorBidi" w:hint="eastAsia"/>
                            <w:color w:val="000000" w:themeColor="text1"/>
                            <w:kern w:val="24"/>
                            <w:sz w:val="18"/>
                            <w:szCs w:val="18"/>
                          </w:rPr>
                          <w:t>操作单元</w:t>
                        </w:r>
                      </w:p>
                    </w:txbxContent>
                  </v:textbox>
                  <o:callout v:ext="edit" minusx="t" minusy="t"/>
                </v:shape>
                <v:shape id="线形标注 1 54" o:spid="_x0000_s1052" type="#_x0000_t47" style="position:absolute;left:71801;top:11547;width:10296;height:5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yQ8MA&#10;AADbAAAADwAAAGRycy9kb3ducmV2LnhtbESPQWvCQBSE70L/w/IKvelGqVKiq7RiW71ZFbw+ss8k&#10;mH0bspu49de7guBxmJlvmNkimEp01LjSsoLhIAFBnFldcq7gsP/uf4BwHlljZZkU/JODxfylN8NU&#10;2wv/UbfzuYgQdikqKLyvUyldVpBBN7A1cfROtjHoo2xyqRu8RLip5ChJJtJgyXGhwJqWBWXnXWsU&#10;tD/5xm1WLLvfMLoeTsev7bANSr29hs8pCE/BP8OP9lorGL/D/Uv8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UyQ8MAAADbAAAADwAAAAAAAAAAAAAAAACYAgAAZHJzL2Rv&#10;d25yZXYueG1sUEsFBgAAAAAEAAQA9QAAAIgDAAAAAA==&#10;" adj="-11641,41931,8182,23336" fillcolor="white [3201]" strokecolor="#ed7d31 [3205]" strokeweight="1pt">
                  <v:textbox>
                    <w:txbxContent>
                      <w:p w:rsidR="00CD1438" w:rsidRPr="00BE61E2" w:rsidRDefault="00CD1438" w:rsidP="00BE61E2">
                        <w:pPr>
                          <w:pStyle w:val="ad"/>
                          <w:ind w:firstLineChars="0" w:firstLine="0"/>
                          <w:rPr>
                            <w:sz w:val="18"/>
                            <w:szCs w:val="18"/>
                          </w:rPr>
                        </w:pPr>
                        <w:r w:rsidRPr="00BE61E2">
                          <w:rPr>
                            <w:rFonts w:asciiTheme="minorHAnsi" w:eastAsiaTheme="minorEastAsia" w:cstheme="minorBidi" w:hint="eastAsia"/>
                            <w:color w:val="000000" w:themeColor="text1"/>
                            <w:kern w:val="24"/>
                            <w:sz w:val="18"/>
                            <w:szCs w:val="18"/>
                          </w:rPr>
                          <w:t>操作单元</w:t>
                        </w:r>
                      </w:p>
                    </w:txbxContent>
                  </v:textbox>
                  <o:callout v:ext="edit" minusy="t"/>
                </v:shape>
                <w10:anchorlock/>
              </v:group>
            </w:pict>
          </mc:Fallback>
        </mc:AlternateContent>
      </w:r>
    </w:p>
    <w:p w:rsidR="0065476D" w:rsidRPr="0065476D" w:rsidRDefault="0065476D" w:rsidP="0065476D">
      <w:pPr>
        <w:pStyle w:val="a0"/>
      </w:pPr>
      <w:r w:rsidRPr="0065476D">
        <w:rPr>
          <w:rFonts w:hint="eastAsia"/>
        </w:rPr>
        <w:t>轨道交通信号控制系统</w:t>
      </w:r>
      <w:r w:rsidR="0022692C">
        <w:rPr>
          <w:rFonts w:hint="eastAsia"/>
        </w:rPr>
        <w:t>信号主控台</w:t>
      </w:r>
    </w:p>
    <w:p w:rsidR="00C516E7" w:rsidRDefault="00DE1E2A">
      <w:pPr>
        <w:pStyle w:val="3"/>
        <w:spacing w:before="156"/>
      </w:pPr>
      <w:r>
        <w:rPr>
          <w:rFonts w:hint="eastAsia"/>
        </w:rPr>
        <w:t>模块介绍</w:t>
      </w:r>
    </w:p>
    <w:p w:rsidR="00C516E7" w:rsidRDefault="00DE1E2A">
      <w:pPr>
        <w:ind w:firstLine="560"/>
        <w:rPr>
          <w:sz w:val="28"/>
        </w:rPr>
      </w:pPr>
      <w:r>
        <w:rPr>
          <w:rFonts w:hint="eastAsia"/>
          <w:sz w:val="28"/>
        </w:rPr>
        <w:t>系统分为轨道交通信号控制系统实物组合柜和信号主控台。包含如下信号设备。</w:t>
      </w:r>
    </w:p>
    <w:p w:rsidR="00C516E7" w:rsidRDefault="00DE1E2A">
      <w:pPr>
        <w:pStyle w:val="4"/>
      </w:pPr>
      <w:r>
        <w:rPr>
          <w:rFonts w:hint="eastAsia"/>
        </w:rPr>
        <w:t>列控中心系统</w:t>
      </w:r>
    </w:p>
    <w:p w:rsidR="00C516E7" w:rsidRDefault="00DE1E2A">
      <w:pPr>
        <w:pStyle w:val="af4"/>
        <w:spacing w:after="156"/>
        <w:ind w:firstLine="560"/>
        <w:rPr>
          <w:sz w:val="28"/>
          <w:szCs w:val="28"/>
        </w:rPr>
      </w:pPr>
      <w:r>
        <w:rPr>
          <w:rFonts w:hint="eastAsia"/>
          <w:sz w:val="28"/>
          <w:szCs w:val="28"/>
        </w:rPr>
        <w:t>实现</w:t>
      </w:r>
      <w:r w:rsidR="000F643A">
        <w:rPr>
          <w:rFonts w:hint="eastAsia"/>
          <w:sz w:val="28"/>
          <w:szCs w:val="28"/>
        </w:rPr>
        <w:t>与真实列控中心的主要功能，包括</w:t>
      </w:r>
      <w:r>
        <w:rPr>
          <w:rFonts w:hint="eastAsia"/>
          <w:sz w:val="28"/>
          <w:szCs w:val="28"/>
        </w:rPr>
        <w:t>采集轨道电路车辆占压状态，对轨道电路进行发码控制，改方功能</w:t>
      </w:r>
      <w:r w:rsidR="000F643A">
        <w:rPr>
          <w:rFonts w:hint="eastAsia"/>
          <w:sz w:val="28"/>
          <w:szCs w:val="28"/>
        </w:rPr>
        <w:t>，以及列控中心三点检查，列控中心与其他系统通信等功能</w:t>
      </w:r>
      <w:r>
        <w:rPr>
          <w:rFonts w:hint="eastAsia"/>
          <w:sz w:val="28"/>
          <w:szCs w:val="28"/>
        </w:rPr>
        <w:t>。</w:t>
      </w:r>
    </w:p>
    <w:p w:rsidR="00C516E7" w:rsidRDefault="00DE1E2A" w:rsidP="00AF3EC5">
      <w:pPr>
        <w:pStyle w:val="af4"/>
        <w:spacing w:after="156"/>
        <w:ind w:firstLine="560"/>
        <w:jc w:val="center"/>
        <w:rPr>
          <w:sz w:val="28"/>
          <w:szCs w:val="28"/>
        </w:rPr>
      </w:pPr>
      <w:r>
        <w:rPr>
          <w:noProof/>
          <w:sz w:val="28"/>
          <w:szCs w:val="28"/>
        </w:rPr>
        <w:drawing>
          <wp:inline distT="0" distB="0" distL="0" distR="0" wp14:anchorId="4DC1B0F4" wp14:editId="1AAE6CC4">
            <wp:extent cx="2701311" cy="1742489"/>
            <wp:effectExtent l="0" t="0" r="381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03793" cy="1744090"/>
                    </a:xfrm>
                    <a:prstGeom prst="rect">
                      <a:avLst/>
                    </a:prstGeom>
                    <a:noFill/>
                    <a:ln>
                      <a:noFill/>
                    </a:ln>
                    <a:effectLst/>
                  </pic:spPr>
                </pic:pic>
              </a:graphicData>
            </a:graphic>
          </wp:inline>
        </w:drawing>
      </w:r>
    </w:p>
    <w:p w:rsidR="00C516E7" w:rsidRDefault="00DE1E2A">
      <w:pPr>
        <w:pStyle w:val="a0"/>
      </w:pPr>
      <w:r>
        <w:rPr>
          <w:rFonts w:hint="eastAsia"/>
        </w:rPr>
        <w:t>列控中心机笼（正反面）</w:t>
      </w:r>
    </w:p>
    <w:p w:rsidR="00C516E7" w:rsidRDefault="00DE1E2A">
      <w:pPr>
        <w:pStyle w:val="4"/>
      </w:pPr>
      <w:r>
        <w:rPr>
          <w:rFonts w:hint="eastAsia"/>
        </w:rPr>
        <w:lastRenderedPageBreak/>
        <w:t>轨道模拟盘（</w:t>
      </w:r>
      <w:r>
        <w:rPr>
          <w:rFonts w:hint="eastAsia"/>
        </w:rPr>
        <w:t>8</w:t>
      </w:r>
      <w:r>
        <w:rPr>
          <w:rFonts w:hint="eastAsia"/>
        </w:rPr>
        <w:t>区段）</w:t>
      </w:r>
    </w:p>
    <w:p w:rsidR="00C516E7" w:rsidRDefault="00DE1E2A">
      <w:pPr>
        <w:pStyle w:val="af4"/>
        <w:spacing w:after="156"/>
        <w:ind w:firstLine="560"/>
        <w:rPr>
          <w:sz w:val="28"/>
          <w:szCs w:val="28"/>
        </w:rPr>
      </w:pPr>
      <w:r>
        <w:rPr>
          <w:rFonts w:hint="eastAsia"/>
          <w:sz w:val="28"/>
          <w:szCs w:val="28"/>
        </w:rPr>
        <w:t>8</w:t>
      </w:r>
      <w:r>
        <w:rPr>
          <w:rFonts w:hint="eastAsia"/>
          <w:sz w:val="28"/>
          <w:szCs w:val="28"/>
        </w:rPr>
        <w:t>个轨道模拟盘，可模拟区段的调整、分路（可实现分路不良情况）、断路等功能。</w:t>
      </w:r>
    </w:p>
    <w:p w:rsidR="00C516E7" w:rsidRDefault="00DE1E2A">
      <w:pPr>
        <w:pStyle w:val="4"/>
      </w:pPr>
      <w:r>
        <w:rPr>
          <w:rFonts w:hint="eastAsia"/>
        </w:rPr>
        <w:t>移频柜内设备</w:t>
      </w:r>
    </w:p>
    <w:p w:rsidR="00C516E7" w:rsidRDefault="00DE1E2A">
      <w:pPr>
        <w:pStyle w:val="af4"/>
        <w:spacing w:after="156"/>
        <w:ind w:firstLine="560"/>
        <w:rPr>
          <w:sz w:val="28"/>
          <w:szCs w:val="28"/>
        </w:rPr>
      </w:pPr>
      <w:r>
        <w:rPr>
          <w:rFonts w:hint="eastAsia"/>
          <w:sz w:val="28"/>
          <w:szCs w:val="28"/>
        </w:rPr>
        <w:t>一套移频柜内设备</w:t>
      </w:r>
      <w:r w:rsidR="000F643A">
        <w:rPr>
          <w:rFonts w:hint="eastAsia"/>
          <w:sz w:val="28"/>
          <w:szCs w:val="28"/>
        </w:rPr>
        <w:t>，配置客专</w:t>
      </w:r>
      <w:r w:rsidR="000F643A">
        <w:rPr>
          <w:rFonts w:hint="eastAsia"/>
          <w:sz w:val="28"/>
          <w:szCs w:val="28"/>
        </w:rPr>
        <w:t>ZPW-2000</w:t>
      </w:r>
      <w:r w:rsidR="000F643A">
        <w:rPr>
          <w:rFonts w:hint="eastAsia"/>
          <w:sz w:val="28"/>
          <w:szCs w:val="28"/>
        </w:rPr>
        <w:t>设备</w:t>
      </w:r>
      <w:r>
        <w:rPr>
          <w:rFonts w:hint="eastAsia"/>
          <w:sz w:val="28"/>
          <w:szCs w:val="28"/>
        </w:rPr>
        <w:t>，包含发送器、接收器、衰耗盘。实现真实设备的安装、布线、调试、测量等功能。</w:t>
      </w:r>
    </w:p>
    <w:p w:rsidR="00C516E7" w:rsidRDefault="00DE1E2A">
      <w:pPr>
        <w:pStyle w:val="af4"/>
        <w:spacing w:after="156"/>
        <w:ind w:firstLine="560"/>
        <w:rPr>
          <w:sz w:val="28"/>
          <w:szCs w:val="28"/>
        </w:rPr>
      </w:pPr>
      <w:r>
        <w:rPr>
          <w:sz w:val="28"/>
          <w:szCs w:val="28"/>
        </w:rPr>
        <w:t>衰耗盘面板设有测试塞孔，可以测量轨道继电器的电压、功出电压</w:t>
      </w:r>
      <w:r>
        <w:rPr>
          <w:rFonts w:hint="eastAsia"/>
          <w:sz w:val="28"/>
          <w:szCs w:val="28"/>
        </w:rPr>
        <w:t>、</w:t>
      </w:r>
      <w:r>
        <w:rPr>
          <w:sz w:val="28"/>
          <w:szCs w:val="28"/>
        </w:rPr>
        <w:t>主轨入电压</w:t>
      </w:r>
      <w:r>
        <w:rPr>
          <w:rFonts w:hint="eastAsia"/>
          <w:sz w:val="28"/>
          <w:szCs w:val="28"/>
        </w:rPr>
        <w:t>等</w:t>
      </w:r>
      <w:r>
        <w:rPr>
          <w:sz w:val="28"/>
          <w:szCs w:val="28"/>
        </w:rPr>
        <w:t>等。</w:t>
      </w:r>
    </w:p>
    <w:p w:rsidR="00C516E7" w:rsidRDefault="00DE1E2A">
      <w:pPr>
        <w:pStyle w:val="af4"/>
        <w:spacing w:after="156"/>
        <w:ind w:firstLine="560"/>
        <w:rPr>
          <w:sz w:val="28"/>
          <w:szCs w:val="28"/>
        </w:rPr>
      </w:pPr>
      <w:r>
        <w:rPr>
          <w:noProof/>
          <w:sz w:val="28"/>
          <w:szCs w:val="28"/>
        </w:rPr>
        <mc:AlternateContent>
          <mc:Choice Requires="wpg">
            <w:drawing>
              <wp:inline distT="0" distB="0" distL="0" distR="0" wp14:anchorId="308F52CD" wp14:editId="056853C6">
                <wp:extent cx="4185624" cy="2209800"/>
                <wp:effectExtent l="0" t="0" r="5715" b="0"/>
                <wp:docPr id="27" name="组合 2"/>
                <wp:cNvGraphicFramePr/>
                <a:graphic xmlns:a="http://schemas.openxmlformats.org/drawingml/2006/main">
                  <a:graphicData uri="http://schemas.microsoft.com/office/word/2010/wordprocessingGroup">
                    <wpg:wgp>
                      <wpg:cNvGrpSpPr/>
                      <wpg:grpSpPr>
                        <a:xfrm>
                          <a:off x="0" y="0"/>
                          <a:ext cx="4185624" cy="2209800"/>
                          <a:chOff x="0" y="0"/>
                          <a:chExt cx="4964293" cy="3055688"/>
                        </a:xfrm>
                      </wpg:grpSpPr>
                      <pic:pic xmlns:pic="http://schemas.openxmlformats.org/drawingml/2006/picture">
                        <pic:nvPicPr>
                          <pic:cNvPr id="28" name="Picture 4" descr="Dsc0000111"/>
                          <pic:cNvPicPr>
                            <a:picLocks noChangeAspect="1" noChangeArrowheads="1"/>
                          </pic:cNvPicPr>
                        </pic:nvPicPr>
                        <pic:blipFill>
                          <a:blip r:embed="rId26" cstate="print">
                            <a:extLst>
                              <a:ext uri="{28A0092B-C50C-407E-A947-70E740481C1C}">
                                <a14:useLocalDpi xmlns:a14="http://schemas.microsoft.com/office/drawing/2010/main" val="0"/>
                              </a:ext>
                            </a:extLst>
                          </a:blip>
                          <a:srcRect l="30031" t="8661" r="42085" b="7677"/>
                          <a:stretch>
                            <a:fillRect/>
                          </a:stretch>
                        </pic:blipFill>
                        <pic:spPr>
                          <a:xfrm>
                            <a:off x="0" y="0"/>
                            <a:ext cx="1048769" cy="2669595"/>
                          </a:xfrm>
                          <a:prstGeom prst="rect">
                            <a:avLst/>
                          </a:prstGeom>
                          <a:noFill/>
                          <a:ln>
                            <a:noFill/>
                          </a:ln>
                        </pic:spPr>
                      </pic:pic>
                      <wps:wsp>
                        <wps:cNvPr id="29" name="TextBox 6"/>
                        <wps:cNvSpPr txBox="1"/>
                        <wps:spPr>
                          <a:xfrm>
                            <a:off x="170105" y="2669540"/>
                            <a:ext cx="1250315" cy="386148"/>
                          </a:xfrm>
                          <a:prstGeom prst="rect">
                            <a:avLst/>
                          </a:prstGeom>
                          <a:noFill/>
                        </wps:spPr>
                        <wps:txbx>
                          <w:txbxContent>
                            <w:p w:rsidR="00CD1438" w:rsidRDefault="00CD1438" w:rsidP="00B62B24">
                              <w:pPr>
                                <w:pStyle w:val="ad"/>
                                <w:ind w:firstLineChars="0" w:firstLine="0"/>
                              </w:pPr>
                              <w:r>
                                <w:rPr>
                                  <w:rFonts w:asciiTheme="minorHAnsi" w:eastAsiaTheme="minorEastAsia" w:cstheme="minorBidi" w:hint="eastAsia"/>
                                  <w:color w:val="000000" w:themeColor="text1"/>
                                  <w:kern w:val="24"/>
                                </w:rPr>
                                <w:t>发送器</w:t>
                              </w:r>
                            </w:p>
                          </w:txbxContent>
                        </wps:txbx>
                        <wps:bodyPr wrap="square" rtlCol="0">
                          <a:noAutofit/>
                        </wps:bodyPr>
                      </wps:wsp>
                      <wps:wsp>
                        <wps:cNvPr id="30" name="TextBox 7"/>
                        <wps:cNvSpPr txBox="1"/>
                        <wps:spPr>
                          <a:xfrm>
                            <a:off x="2006410" y="2618746"/>
                            <a:ext cx="1250315" cy="436942"/>
                          </a:xfrm>
                          <a:prstGeom prst="rect">
                            <a:avLst/>
                          </a:prstGeom>
                          <a:noFill/>
                        </wps:spPr>
                        <wps:txbx>
                          <w:txbxContent>
                            <w:p w:rsidR="00CD1438" w:rsidRDefault="00CD1438" w:rsidP="00B62B24">
                              <w:pPr>
                                <w:pStyle w:val="ad"/>
                                <w:ind w:firstLineChars="0" w:firstLine="0"/>
                              </w:pPr>
                              <w:r>
                                <w:rPr>
                                  <w:rFonts w:asciiTheme="minorHAnsi" w:eastAsiaTheme="minorEastAsia" w:cstheme="minorBidi" w:hint="eastAsia"/>
                                  <w:color w:val="000000" w:themeColor="text1"/>
                                  <w:kern w:val="24"/>
                                </w:rPr>
                                <w:t>接收器</w:t>
                              </w:r>
                            </w:p>
                          </w:txbxContent>
                        </wps:txbx>
                        <wps:bodyPr wrap="square" rtlCol="0">
                          <a:noAutofit/>
                        </wps:bodyPr>
                      </wps:wsp>
                      <wps:wsp>
                        <wps:cNvPr id="31" name="TextBox 8"/>
                        <wps:cNvSpPr txBox="1"/>
                        <wps:spPr>
                          <a:xfrm>
                            <a:off x="3912625" y="2546053"/>
                            <a:ext cx="1051668" cy="509635"/>
                          </a:xfrm>
                          <a:prstGeom prst="rect">
                            <a:avLst/>
                          </a:prstGeom>
                          <a:noFill/>
                        </wps:spPr>
                        <wps:txbx>
                          <w:txbxContent>
                            <w:p w:rsidR="00CD1438" w:rsidRDefault="00CD1438" w:rsidP="00B62B24">
                              <w:pPr>
                                <w:pStyle w:val="ad"/>
                                <w:ind w:firstLineChars="0" w:firstLine="0"/>
                              </w:pPr>
                              <w:r>
                                <w:rPr>
                                  <w:rFonts w:asciiTheme="minorHAnsi" w:eastAsiaTheme="minorEastAsia" w:cstheme="minorBidi" w:hint="eastAsia"/>
                                  <w:color w:val="000000"/>
                                  <w:kern w:val="24"/>
                                </w:rPr>
                                <w:t>衰耗盘</w:t>
                              </w:r>
                            </w:p>
                          </w:txbxContent>
                        </wps:txbx>
                        <wps:bodyPr wrap="square" rtlCol="0">
                          <a:noAutofit/>
                        </wps:bodyPr>
                      </wps:wsp>
                      <pic:pic xmlns:pic="http://schemas.openxmlformats.org/drawingml/2006/picture">
                        <pic:nvPicPr>
                          <pic:cNvPr id="3072"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1904221" y="792460"/>
                            <a:ext cx="1352550" cy="1504951"/>
                          </a:xfrm>
                          <a:prstGeom prst="rect">
                            <a:avLst/>
                          </a:prstGeom>
                          <a:noFill/>
                          <a:ln>
                            <a:noFill/>
                          </a:ln>
                          <a:effectLst/>
                        </pic:spPr>
                      </pic:pic>
                      <pic:pic xmlns:pic="http://schemas.openxmlformats.org/drawingml/2006/picture">
                        <pic:nvPicPr>
                          <pic:cNvPr id="3073" name="图片 3073" descr="http://www.crsc.com.cn/Portals/0/BatchImagesThumb/2014/0704/635400786740522637.jpg"/>
                          <pic:cNvPicPr/>
                        </pic:nvPicPr>
                        <pic:blipFill>
                          <a:blip r:embed="rId28" cstate="print">
                            <a:extLst>
                              <a:ext uri="{28A0092B-C50C-407E-A947-70E740481C1C}">
                                <a14:useLocalDpi xmlns:a14="http://schemas.microsoft.com/office/drawing/2010/main" val="0"/>
                              </a:ext>
                            </a:extLst>
                          </a:blip>
                          <a:srcRect/>
                          <a:stretch>
                            <a:fillRect/>
                          </a:stretch>
                        </pic:blipFill>
                        <pic:spPr>
                          <a:xfrm>
                            <a:off x="3683950" y="792460"/>
                            <a:ext cx="1234175" cy="1504951"/>
                          </a:xfrm>
                          <a:prstGeom prst="rect">
                            <a:avLst/>
                          </a:prstGeom>
                          <a:noFill/>
                          <a:ln>
                            <a:noFill/>
                          </a:ln>
                        </pic:spPr>
                      </pic:pic>
                    </wpg:wgp>
                  </a:graphicData>
                </a:graphic>
              </wp:inline>
            </w:drawing>
          </mc:Choice>
          <mc:Fallback>
            <w:pict>
              <v:group w14:anchorId="308F52CD" id="组合 2" o:spid="_x0000_s1053" style="width:329.6pt;height:174pt;mso-position-horizontal-relative:char;mso-position-vertical-relative:line" coordsize="49642,305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">
                <v:shape id="Picture 4" o:spid="_x0000_s1054" type="#_x0000_t75" alt="Dsc0000111" style="position:absolute;width:10487;height:26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HD2zCAAAA2wAAAA8AAABkcnMvZG93bnJldi54bWxET01rAjEQvRf8D2GE3mpWD7asRhFtsVB6&#10;6LaCx2EzbhY3kyWJa9pf3xwEj4/3vVwn24mBfGgdK5hOChDEtdMtNwp+vt+eXkCEiKyxc0wKfinA&#10;ejV6WGKp3ZW/aKhiI3IIhxIVmBj7UspQG7IYJq4nztzJeYsxQ99I7fGaw20nZ0UxlxZbzg0Ge9oa&#10;qs/VxSo4HP6GfVG/zvl5l6rPs/HHU/pQ6nGcNgsQkVK8i2/ud61glsfmL/kH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Bw9swgAAANsAAAAPAAAAAAAAAAAAAAAAAJ8C&#10;AABkcnMvZG93bnJldi54bWxQSwUGAAAAAAQABAD3AAAAjgMAAAAA&#10;">
                  <v:imagedata r:id="rId29" o:title="Dsc0000111" croptop="5676f" cropbottom="5031f" cropleft="19681f" cropright="27581f"/>
                </v:shape>
                <v:shape id="TextBox 6" o:spid="_x0000_s1055" type="#_x0000_t202" style="position:absolute;left:1701;top:26695;width:12503;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CD1438" w:rsidRDefault="00CD1438" w:rsidP="00B62B24">
                        <w:pPr>
                          <w:pStyle w:val="ad"/>
                          <w:ind w:firstLineChars="0" w:firstLine="0"/>
                        </w:pPr>
                        <w:r>
                          <w:rPr>
                            <w:rFonts w:asciiTheme="minorHAnsi" w:eastAsiaTheme="minorEastAsia" w:cstheme="minorBidi" w:hint="eastAsia"/>
                            <w:color w:val="000000" w:themeColor="text1"/>
                            <w:kern w:val="24"/>
                          </w:rPr>
                          <w:t>发送器</w:t>
                        </w:r>
                      </w:p>
                    </w:txbxContent>
                  </v:textbox>
                </v:shape>
                <v:shape id="TextBox 7" o:spid="_x0000_s1056" type="#_x0000_t202" style="position:absolute;left:20064;top:26187;width:12503;height:4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CD1438" w:rsidRDefault="00CD1438" w:rsidP="00B62B24">
                        <w:pPr>
                          <w:pStyle w:val="ad"/>
                          <w:ind w:firstLineChars="0" w:firstLine="0"/>
                        </w:pPr>
                        <w:r>
                          <w:rPr>
                            <w:rFonts w:asciiTheme="minorHAnsi" w:eastAsiaTheme="minorEastAsia" w:cstheme="minorBidi" w:hint="eastAsia"/>
                            <w:color w:val="000000" w:themeColor="text1"/>
                            <w:kern w:val="24"/>
                          </w:rPr>
                          <w:t>接收器</w:t>
                        </w:r>
                      </w:p>
                    </w:txbxContent>
                  </v:textbox>
                </v:shape>
                <v:shape id="TextBox 8" o:spid="_x0000_s1057" type="#_x0000_t202" style="position:absolute;left:39126;top:25460;width:10516;height:5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CD1438" w:rsidRDefault="00CD1438" w:rsidP="00B62B24">
                        <w:pPr>
                          <w:pStyle w:val="ad"/>
                          <w:ind w:firstLineChars="0" w:firstLine="0"/>
                        </w:pPr>
                        <w:r>
                          <w:rPr>
                            <w:rFonts w:asciiTheme="minorHAnsi" w:eastAsiaTheme="minorEastAsia" w:cstheme="minorBidi" w:hint="eastAsia"/>
                            <w:color w:val="000000"/>
                            <w:kern w:val="24"/>
                          </w:rPr>
                          <w:t>衰耗盘</w:t>
                        </w:r>
                      </w:p>
                    </w:txbxContent>
                  </v:textbox>
                </v:shape>
                <v:shape id="Picture 3" o:spid="_x0000_s1058" type="#_x0000_t75" style="position:absolute;left:19042;top:7924;width:13525;height:15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TuRnFAAAA3QAAAA8AAABkcnMvZG93bnJldi54bWxEj8FKxEAQRO+C/zC04EV2J0ZwJe7sogFB&#10;D6Ib9wOaTJsEM90h0ybRr3cEwWNRVa+o7X4JvZlojJ2wg8t1Boa4Ft9x4+D49rC6ARMV2WMvTA6+&#10;KMJ+d3qyxcLLzAeaKm1MgnAs0EGrOhTWxrqlgHEtA3Hy3mUMqEmOjfUjzgkeeptn2bUN2HFaaHGg&#10;sqX6o/oMDvRJv1/KvpJ887pclPO9TM8Hce78bLm7BaO06H/4r/3oHVxlmxx+36QnY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U7kZxQAAAN0AAAAPAAAAAAAAAAAAAAAA&#10;AJ8CAABkcnMvZG93bnJldi54bWxQSwUGAAAAAAQABAD3AAAAkQMAAAAA&#10;">
                  <v:imagedata r:id="rId30" o:title=""/>
                </v:shape>
                <v:shape id="图片 3073" o:spid="_x0000_s1059" type="#_x0000_t75" alt="http://www.crsc.com.cn/Portals/0/BatchImagesThumb/2014/0704/635400786740522637.jpg" style="position:absolute;left:36839;top:7924;width:12342;height:15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u1bLGAAAA3QAAAA8AAABkcnMvZG93bnJldi54bWxEj09rAjEUxO+C3yG8Qi9Fs62tymqUUiwV&#10;e/IveHtuXjeLm5dlE9f12zeFgsdhZn7DTOetLUVDtS8cK3juJyCIM6cLzhXstp+9MQgfkDWWjknB&#10;jTzMZ93OFFPtrrymZhNyESHsU1RgQqhSKX1myKLvu4o4ej+uthiirHOpa7xGuC3lS5IMpcWC44LB&#10;ij4MZefNxSpYGP7aX5rV9xEXT/K0xbfXAx+Venxo3ycgArXhHv5vL7WCQTIawN+b+ATk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7VssYAAADdAAAADwAAAAAAAAAAAAAA&#10;AACfAgAAZHJzL2Rvd25yZXYueG1sUEsFBgAAAAAEAAQA9wAAAJIDAAAAAA==&#10;">
                  <v:imagedata r:id="rId31" o:title="635400786740522637"/>
                </v:shape>
                <w10:anchorlock/>
              </v:group>
            </w:pict>
          </mc:Fallback>
        </mc:AlternateContent>
      </w:r>
    </w:p>
    <w:p w:rsidR="00C516E7" w:rsidRDefault="00DE1E2A">
      <w:pPr>
        <w:pStyle w:val="4"/>
      </w:pPr>
      <w:r>
        <w:t xml:space="preserve"> </w:t>
      </w:r>
      <w:r>
        <w:t>防雷模拟网络盘</w:t>
      </w:r>
    </w:p>
    <w:p w:rsidR="00C516E7" w:rsidRDefault="00C516E7">
      <w:pPr>
        <w:spacing w:before="2" w:line="100" w:lineRule="exact"/>
        <w:ind w:firstLine="560"/>
        <w:rPr>
          <w:sz w:val="28"/>
          <w:szCs w:val="28"/>
        </w:rPr>
      </w:pPr>
    </w:p>
    <w:p w:rsidR="00C516E7" w:rsidRDefault="00DE1E2A">
      <w:pPr>
        <w:spacing w:line="312" w:lineRule="auto"/>
        <w:ind w:left="141" w:right="78" w:firstLine="560"/>
        <w:rPr>
          <w:rFonts w:cs="宋体"/>
          <w:sz w:val="28"/>
          <w:szCs w:val="28"/>
        </w:rPr>
      </w:pPr>
      <w:r>
        <w:rPr>
          <w:rFonts w:cs="宋体"/>
          <w:sz w:val="28"/>
          <w:szCs w:val="28"/>
        </w:rPr>
        <w:t>电缆模拟网络</w:t>
      </w:r>
      <w:r>
        <w:rPr>
          <w:rFonts w:cs="宋体"/>
          <w:sz w:val="28"/>
          <w:szCs w:val="28"/>
        </w:rPr>
        <w:t>“</w:t>
      </w:r>
      <w:r>
        <w:rPr>
          <w:rFonts w:cs="宋体"/>
          <w:sz w:val="28"/>
          <w:szCs w:val="28"/>
        </w:rPr>
        <w:t>设备</w:t>
      </w:r>
      <w:r>
        <w:rPr>
          <w:rFonts w:cs="宋体"/>
          <w:sz w:val="28"/>
          <w:szCs w:val="28"/>
        </w:rPr>
        <w:t>”</w:t>
      </w:r>
      <w:r>
        <w:rPr>
          <w:rFonts w:cs="宋体"/>
          <w:spacing w:val="8"/>
          <w:sz w:val="28"/>
          <w:szCs w:val="28"/>
        </w:rPr>
        <w:t>测</w:t>
      </w:r>
      <w:r>
        <w:rPr>
          <w:rFonts w:cs="宋体"/>
          <w:sz w:val="28"/>
          <w:szCs w:val="28"/>
        </w:rPr>
        <w:t>试插孔和</w:t>
      </w:r>
      <w:r>
        <w:rPr>
          <w:rFonts w:cs="宋体"/>
          <w:sz w:val="28"/>
          <w:szCs w:val="28"/>
        </w:rPr>
        <w:t>“</w:t>
      </w:r>
      <w:r>
        <w:rPr>
          <w:rFonts w:cs="宋体"/>
          <w:sz w:val="28"/>
          <w:szCs w:val="28"/>
        </w:rPr>
        <w:t>防雷</w:t>
      </w:r>
      <w:r>
        <w:rPr>
          <w:rFonts w:cs="宋体"/>
          <w:spacing w:val="8"/>
          <w:sz w:val="28"/>
          <w:szCs w:val="28"/>
        </w:rPr>
        <w:t>”</w:t>
      </w:r>
      <w:r>
        <w:rPr>
          <w:rFonts w:cs="宋体"/>
          <w:sz w:val="28"/>
          <w:szCs w:val="28"/>
        </w:rPr>
        <w:t>测试插孔</w:t>
      </w:r>
      <w:r>
        <w:rPr>
          <w:rFonts w:cs="宋体"/>
          <w:spacing w:val="-120"/>
          <w:sz w:val="28"/>
          <w:szCs w:val="28"/>
        </w:rPr>
        <w:t>，</w:t>
      </w:r>
      <w:r>
        <w:rPr>
          <w:rFonts w:cs="宋体"/>
          <w:sz w:val="28"/>
          <w:szCs w:val="28"/>
        </w:rPr>
        <w:t>“</w:t>
      </w:r>
      <w:r>
        <w:rPr>
          <w:rFonts w:cs="宋体"/>
          <w:sz w:val="28"/>
          <w:szCs w:val="28"/>
        </w:rPr>
        <w:t>设</w:t>
      </w:r>
      <w:r>
        <w:rPr>
          <w:rFonts w:cs="宋体"/>
          <w:spacing w:val="8"/>
          <w:sz w:val="28"/>
          <w:szCs w:val="28"/>
        </w:rPr>
        <w:t>备</w:t>
      </w:r>
      <w:r>
        <w:rPr>
          <w:rFonts w:cs="宋体"/>
          <w:sz w:val="28"/>
          <w:szCs w:val="28"/>
        </w:rPr>
        <w:t>”</w:t>
      </w:r>
      <w:r>
        <w:rPr>
          <w:rFonts w:cs="宋体"/>
          <w:sz w:val="28"/>
          <w:szCs w:val="28"/>
        </w:rPr>
        <w:t>测试孔用于送端时连接发送器</w:t>
      </w:r>
      <w:r>
        <w:rPr>
          <w:rFonts w:cs="宋体"/>
          <w:spacing w:val="-32"/>
          <w:sz w:val="28"/>
          <w:szCs w:val="28"/>
        </w:rPr>
        <w:t>，</w:t>
      </w:r>
      <w:r>
        <w:rPr>
          <w:rFonts w:cs="宋体"/>
          <w:sz w:val="28"/>
          <w:szCs w:val="28"/>
        </w:rPr>
        <w:t>其值等于发送器功出电压</w:t>
      </w:r>
      <w:r>
        <w:rPr>
          <w:rFonts w:cs="宋体"/>
          <w:spacing w:val="-32"/>
          <w:sz w:val="28"/>
          <w:szCs w:val="28"/>
        </w:rPr>
        <w:t>，</w:t>
      </w:r>
      <w:r>
        <w:rPr>
          <w:rFonts w:cs="宋体"/>
          <w:sz w:val="28"/>
          <w:szCs w:val="28"/>
        </w:rPr>
        <w:t>用于受端时连接衰耗器</w:t>
      </w:r>
      <w:r>
        <w:rPr>
          <w:rFonts w:cs="宋体"/>
          <w:spacing w:val="-32"/>
          <w:sz w:val="28"/>
          <w:szCs w:val="28"/>
        </w:rPr>
        <w:t>，</w:t>
      </w:r>
      <w:r>
        <w:rPr>
          <w:rFonts w:cs="宋体"/>
          <w:sz w:val="28"/>
          <w:szCs w:val="28"/>
        </w:rPr>
        <w:t>其</w:t>
      </w:r>
      <w:r>
        <w:rPr>
          <w:rFonts w:cs="宋体"/>
          <w:spacing w:val="8"/>
          <w:sz w:val="28"/>
          <w:szCs w:val="28"/>
        </w:rPr>
        <w:t>值</w:t>
      </w:r>
      <w:r>
        <w:rPr>
          <w:rFonts w:cs="宋体"/>
          <w:sz w:val="28"/>
          <w:szCs w:val="28"/>
        </w:rPr>
        <w:t>等于衰耗器的轨入电压</w:t>
      </w:r>
      <w:r>
        <w:rPr>
          <w:rFonts w:cs="宋体"/>
          <w:spacing w:val="-120"/>
          <w:sz w:val="28"/>
          <w:szCs w:val="28"/>
        </w:rPr>
        <w:t>。</w:t>
      </w:r>
      <w:r>
        <w:rPr>
          <w:rFonts w:cs="宋体"/>
          <w:sz w:val="28"/>
          <w:szCs w:val="28"/>
        </w:rPr>
        <w:t>“</w:t>
      </w:r>
      <w:r>
        <w:rPr>
          <w:rFonts w:cs="宋体"/>
          <w:sz w:val="28"/>
          <w:szCs w:val="28"/>
        </w:rPr>
        <w:t>防雷</w:t>
      </w:r>
      <w:r>
        <w:rPr>
          <w:rFonts w:cs="宋体"/>
          <w:sz w:val="28"/>
          <w:szCs w:val="28"/>
        </w:rPr>
        <w:t>”</w:t>
      </w:r>
      <w:r>
        <w:rPr>
          <w:rFonts w:cs="宋体"/>
          <w:sz w:val="28"/>
          <w:szCs w:val="28"/>
        </w:rPr>
        <w:t>测试孔值</w:t>
      </w:r>
      <w:r>
        <w:rPr>
          <w:rFonts w:cs="宋体" w:hint="eastAsia"/>
          <w:sz w:val="28"/>
          <w:szCs w:val="28"/>
        </w:rPr>
        <w:t>与</w:t>
      </w:r>
      <w:r>
        <w:rPr>
          <w:rFonts w:cs="宋体"/>
          <w:sz w:val="28"/>
          <w:szCs w:val="28"/>
        </w:rPr>
        <w:t>“</w:t>
      </w:r>
      <w:r>
        <w:rPr>
          <w:rFonts w:cs="宋体"/>
          <w:sz w:val="28"/>
          <w:szCs w:val="28"/>
        </w:rPr>
        <w:t>设备</w:t>
      </w:r>
      <w:r>
        <w:rPr>
          <w:rFonts w:cs="宋体"/>
          <w:sz w:val="28"/>
          <w:szCs w:val="28"/>
        </w:rPr>
        <w:t>”</w:t>
      </w:r>
      <w:r>
        <w:rPr>
          <w:rFonts w:cs="宋体"/>
          <w:sz w:val="28"/>
          <w:szCs w:val="28"/>
        </w:rPr>
        <w:t>测试孔相近。</w:t>
      </w:r>
    </w:p>
    <w:p w:rsidR="00C516E7" w:rsidRDefault="00DE1E2A">
      <w:pPr>
        <w:spacing w:line="312" w:lineRule="auto"/>
        <w:ind w:left="141" w:right="78" w:firstLine="560"/>
        <w:jc w:val="center"/>
        <w:rPr>
          <w:rFonts w:cs="宋体"/>
          <w:sz w:val="28"/>
          <w:szCs w:val="28"/>
        </w:rPr>
      </w:pPr>
      <w:r>
        <w:rPr>
          <w:rFonts w:hint="eastAsia"/>
          <w:noProof/>
          <w:sz w:val="28"/>
          <w:szCs w:val="28"/>
        </w:rPr>
        <w:lastRenderedPageBreak/>
        <mc:AlternateContent>
          <mc:Choice Requires="wpg">
            <w:drawing>
              <wp:inline distT="0" distB="0" distL="0" distR="0" wp14:anchorId="0E62897B" wp14:editId="7540F026">
                <wp:extent cx="1722120" cy="1826895"/>
                <wp:effectExtent l="0" t="0" r="0" b="0"/>
                <wp:docPr id="20" name="组合 20"/>
                <wp:cNvGraphicFramePr/>
                <a:graphic xmlns:a="http://schemas.openxmlformats.org/drawingml/2006/main">
                  <a:graphicData uri="http://schemas.microsoft.com/office/word/2010/wordprocessingGroup">
                    <wpg:wgp>
                      <wpg:cNvGrpSpPr/>
                      <wpg:grpSpPr>
                        <a:xfrm>
                          <a:off x="0" y="0"/>
                          <a:ext cx="1722598" cy="1827014"/>
                          <a:chOff x="120710" y="0"/>
                          <a:chExt cx="2043438" cy="2255519"/>
                        </a:xfrm>
                      </wpg:grpSpPr>
                      <pic:pic xmlns:pic="http://schemas.openxmlformats.org/drawingml/2006/picture">
                        <pic:nvPicPr>
                          <pic:cNvPr id="19" name="Picture 5" descr="模拟网络副本"/>
                          <pic:cNvPicPr>
                            <a:picLocks noChangeAspect="1"/>
                          </pic:cNvPicPr>
                        </pic:nvPicPr>
                        <pic:blipFill>
                          <a:blip r:embed="rId32" cstate="print">
                            <a:extLst>
                              <a:ext uri="{28A0092B-C50C-407E-A947-70E740481C1C}">
                                <a14:useLocalDpi xmlns:a14="http://schemas.microsoft.com/office/drawing/2010/main" val="0"/>
                              </a:ext>
                            </a:extLst>
                          </a:blip>
                          <a:srcRect r="8971"/>
                          <a:stretch>
                            <a:fillRect/>
                          </a:stretch>
                        </pic:blipFill>
                        <pic:spPr>
                          <a:xfrm>
                            <a:off x="414670" y="0"/>
                            <a:ext cx="1371600" cy="1648046"/>
                          </a:xfrm>
                          <a:prstGeom prst="rect">
                            <a:avLst/>
                          </a:prstGeom>
                          <a:noFill/>
                          <a:ln>
                            <a:noFill/>
                          </a:ln>
                        </pic:spPr>
                      </pic:pic>
                      <wps:wsp>
                        <wps:cNvPr id="18" name="矩形 10"/>
                        <wps:cNvSpPr/>
                        <wps:spPr>
                          <a:xfrm>
                            <a:off x="120710" y="1833764"/>
                            <a:ext cx="2043438" cy="421755"/>
                          </a:xfrm>
                          <a:prstGeom prst="rect">
                            <a:avLst/>
                          </a:prstGeom>
                        </wps:spPr>
                        <wps:txbx>
                          <w:txbxContent>
                            <w:p w:rsidR="00CD1438" w:rsidRDefault="00CD1438">
                              <w:pPr>
                                <w:pStyle w:val="ad"/>
                                <w:ind w:firstLineChars="0" w:firstLine="0"/>
                              </w:pPr>
                              <w:r>
                                <w:rPr>
                                  <w:rFonts w:asciiTheme="minorHAnsi" w:eastAsiaTheme="minorEastAsia" w:cstheme="minorBidi" w:hint="eastAsia"/>
                                  <w:color w:val="000000" w:themeColor="text1"/>
                                  <w:kern w:val="24"/>
                                </w:rPr>
                                <w:t>防雷电缆模拟网络盘</w:t>
                              </w:r>
                            </w:p>
                          </w:txbxContent>
                        </wps:txbx>
                        <wps:bodyPr wrap="square">
                          <a:noAutofit/>
                        </wps:bodyPr>
                      </wps:wsp>
                    </wpg:wgp>
                  </a:graphicData>
                </a:graphic>
              </wp:inline>
            </w:drawing>
          </mc:Choice>
          <mc:Fallback>
            <w:pict>
              <v:group w14:anchorId="0E62897B" id="组合 20" o:spid="_x0000_s1060" style="width:135.6pt;height:143.85pt;mso-position-horizontal-relative:char;mso-position-vertical-relative:line" coordorigin="1207" coordsize="20434,22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gAm&#10;RmlsZSB3cml0dGVuIGJ5IEFkb2JlIFBob3Rvc2hvcKggNS4y/+4ADkFkb2JlAGSAAAAAAf/bAIQA&#10;DAgICAkIDAkJDBELCgsRFQ8MDA8VGBMTFRMTGBEMDAwMDAwRDAwMDAwMDAwMDAwMDAwMDAwMDAwM&#10;DAwMDAwMDAENCwsNDg0QDg4QFA4ODhQUDg4ODhQRDAwMDAwREQwMDAwMDBEMDAwMDAwMDAwMDAwM&#10;DAwMDAwMDAwMDAwMDAwM/8AAEQgBWwE8AwEiAAIRAQMRAf/dAAQAF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">
                <v:shape id="Picture 5" o:spid="_x0000_s1061" type="#_x0000_t75" alt="模拟网络副本" style="position:absolute;left:4146;width:13716;height:1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vcYbBAAAA2wAAAA8AAABkcnMvZG93bnJldi54bWxET0trAjEQvhf8D2GE3mrWHqSuRhFBrFAK&#10;VQ8eh83sQzeTNYnr6q9vBMHbfHzPmc47U4uWnK8sKxgOEhDEmdUVFwr2u9XHFwgfkDXWlknBjTzM&#10;Z723KabaXvmP2m0oRAxhn6KCMoQmldJnJRn0A9sQRy63zmCI0BVSO7zGcFPLzyQZSYMVx4YSG1qW&#10;lJ22F6Ogve9/8xU5l8vxUR/wZ7RZ52el3vvdYgIiUBde4qf7W8f5Y3j8Eg+Qs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vcYbBAAAA2wAAAA8AAAAAAAAAAAAAAAAAnwIA&#10;AGRycy9kb3ducmV2LnhtbFBLBQYAAAAABAAEAPcAAACNAwAAAAA=&#10;">
                  <v:imagedata r:id="rId33" o:title="模拟网络副本" cropright="5879f"/>
                  <v:path arrowok="t"/>
                </v:shape>
                <v:rect id="矩形 10" o:spid="_x0000_s1062" style="position:absolute;left:1207;top:18337;width:20434;height:4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7GcQA&#10;AADbAAAADwAAAGRycy9kb3ducmV2LnhtbESPQWvCQBCF7wX/wzKCl1I39VAkdRURpEEKYmw9D9lp&#10;Epqdjdk1Sf995yB4m+G9ee+b1WZ0jeqpC7VnA6/zBBRx4W3NpYGv8/5lCSpEZIuNZzLwRwE268nT&#10;ClPrBz5Rn8dSSQiHFA1UMbap1qGoyGGY+5ZYtB/fOYyydqW2HQ4S7hq9SJI37bBmaaiwpV1FxW9+&#10;cwaG4thfzp8f+vh8yTxfs+su/z4YM5uO23dQkcb4MN+vM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xnEAAAA2wAAAA8AAAAAAAAAAAAAAAAAmAIAAGRycy9k&#10;b3ducmV2LnhtbFBLBQYAAAAABAAEAPUAAACJAwAAAAA=&#10;" filled="f" stroked="f">
                  <v:textbox>
                    <w:txbxContent>
                      <w:p w:rsidR="00CD1438" w:rsidRDefault="00CD1438">
                        <w:pPr>
                          <w:pStyle w:val="ad"/>
                          <w:ind w:firstLineChars="0" w:firstLine="0"/>
                        </w:pPr>
                        <w:r>
                          <w:rPr>
                            <w:rFonts w:asciiTheme="minorHAnsi" w:eastAsiaTheme="minorEastAsia" w:cstheme="minorBidi" w:hint="eastAsia"/>
                            <w:color w:val="000000" w:themeColor="text1"/>
                            <w:kern w:val="24"/>
                          </w:rPr>
                          <w:t>防雷电缆模拟网络盘</w:t>
                        </w:r>
                      </w:p>
                    </w:txbxContent>
                  </v:textbox>
                </v:rect>
                <w10:anchorlock/>
              </v:group>
            </w:pict>
          </mc:Fallback>
        </mc:AlternateContent>
      </w:r>
    </w:p>
    <w:p w:rsidR="00C516E7" w:rsidRDefault="00DE1E2A">
      <w:pPr>
        <w:pStyle w:val="4"/>
      </w:pPr>
      <w:r>
        <w:rPr>
          <w:rFonts w:hint="eastAsia"/>
        </w:rPr>
        <w:t>继电器</w:t>
      </w:r>
    </w:p>
    <w:p w:rsidR="00C516E7" w:rsidRDefault="00DE1E2A">
      <w:pPr>
        <w:spacing w:line="312" w:lineRule="auto"/>
        <w:ind w:left="141" w:right="78" w:firstLine="560"/>
        <w:rPr>
          <w:rFonts w:cs="宋体"/>
          <w:sz w:val="28"/>
          <w:szCs w:val="28"/>
        </w:rPr>
      </w:pPr>
      <w:r>
        <w:rPr>
          <w:rFonts w:cs="宋体" w:hint="eastAsia"/>
          <w:sz w:val="28"/>
          <w:szCs w:val="28"/>
        </w:rPr>
        <w:t>主轨道继电器。表示轨道占压状态。</w:t>
      </w:r>
    </w:p>
    <w:p w:rsidR="00C516E7" w:rsidRDefault="00DE1E2A">
      <w:pPr>
        <w:spacing w:line="312" w:lineRule="auto"/>
        <w:ind w:left="141" w:right="78" w:firstLine="560"/>
        <w:rPr>
          <w:rFonts w:cs="宋体"/>
          <w:sz w:val="28"/>
          <w:szCs w:val="28"/>
        </w:rPr>
      </w:pPr>
      <w:r>
        <w:rPr>
          <w:rFonts w:cs="宋体" w:hint="eastAsia"/>
          <w:sz w:val="28"/>
          <w:szCs w:val="28"/>
        </w:rPr>
        <w:t>方向继电器。表示轨道方向，实现发送、接收器的倒方功能。</w:t>
      </w:r>
    </w:p>
    <w:p w:rsidR="00C516E7" w:rsidRDefault="00DE1E2A">
      <w:pPr>
        <w:spacing w:line="312" w:lineRule="auto"/>
        <w:ind w:left="141" w:right="78" w:firstLine="560"/>
        <w:jc w:val="center"/>
        <w:rPr>
          <w:rFonts w:cs="宋体"/>
          <w:sz w:val="28"/>
          <w:szCs w:val="28"/>
        </w:rPr>
      </w:pPr>
      <w:r>
        <w:rPr>
          <w:rFonts w:cs="宋体"/>
          <w:noProof/>
          <w:sz w:val="28"/>
          <w:szCs w:val="28"/>
        </w:rPr>
        <mc:AlternateContent>
          <mc:Choice Requires="wpg">
            <w:drawing>
              <wp:inline distT="0" distB="0" distL="0" distR="0" wp14:anchorId="5749D20C" wp14:editId="460BF3F2">
                <wp:extent cx="1977390" cy="1945640"/>
                <wp:effectExtent l="0" t="0" r="0" b="0"/>
                <wp:docPr id="21" name="组合 1"/>
                <wp:cNvGraphicFramePr/>
                <a:graphic xmlns:a="http://schemas.openxmlformats.org/drawingml/2006/main">
                  <a:graphicData uri="http://schemas.microsoft.com/office/word/2010/wordprocessingGroup">
                    <wpg:wgp>
                      <wpg:cNvGrpSpPr/>
                      <wpg:grpSpPr>
                        <a:xfrm>
                          <a:off x="0" y="0"/>
                          <a:ext cx="1977656" cy="1945758"/>
                          <a:chOff x="-267533" y="0"/>
                          <a:chExt cx="2162498" cy="2258600"/>
                        </a:xfrm>
                      </wpg:grpSpPr>
                      <pic:pic xmlns:pic="http://schemas.openxmlformats.org/drawingml/2006/picture">
                        <pic:nvPicPr>
                          <pic:cNvPr id="22"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486297" cy="1653843"/>
                          </a:xfrm>
                          <a:prstGeom prst="rect">
                            <a:avLst/>
                          </a:prstGeom>
                          <a:noFill/>
                          <a:ln>
                            <a:noFill/>
                          </a:ln>
                          <a:effectLst/>
                        </pic:spPr>
                      </pic:pic>
                      <wps:wsp>
                        <wps:cNvPr id="23" name="TextBox 19"/>
                        <wps:cNvSpPr txBox="1"/>
                        <wps:spPr>
                          <a:xfrm>
                            <a:off x="-267533" y="1772542"/>
                            <a:ext cx="2162498" cy="486058"/>
                          </a:xfrm>
                          <a:prstGeom prst="rect">
                            <a:avLst/>
                          </a:prstGeom>
                          <a:noFill/>
                        </wps:spPr>
                        <wps:txbx>
                          <w:txbxContent>
                            <w:p w:rsidR="00CD1438" w:rsidRDefault="00CD1438">
                              <w:pPr>
                                <w:pStyle w:val="ad"/>
                                <w:ind w:firstLineChars="0" w:firstLine="0"/>
                                <w:jc w:val="center"/>
                              </w:pPr>
                              <w:r>
                                <w:rPr>
                                  <w:rFonts w:asciiTheme="minorHAnsi" w:eastAsiaTheme="minorEastAsia" w:cstheme="minorBidi" w:hint="eastAsia"/>
                                  <w:color w:val="000000" w:themeColor="text1"/>
                                  <w:kern w:val="24"/>
                                </w:rPr>
                                <w:t>继电器</w:t>
                              </w:r>
                            </w:p>
                          </w:txbxContent>
                        </wps:txbx>
                        <wps:bodyPr wrap="square" rtlCol="0">
                          <a:noAutofit/>
                        </wps:bodyPr>
                      </wps:wsp>
                    </wpg:wgp>
                  </a:graphicData>
                </a:graphic>
              </wp:inline>
            </w:drawing>
          </mc:Choice>
          <mc:Fallback>
            <w:pict>
              <v:group w14:anchorId="5749D20C" id="组合 1" o:spid="_x0000_s1063" style="width:155.7pt;height:153.2pt;mso-position-horizontal-relative:char;mso-position-vertical-relative:line" coordorigin="-2675" coordsize="21624,22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">
                <v:shape id="Picture 5" o:spid="_x0000_s1064" type="#_x0000_t75" style="position:absolute;width:14862;height:16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hvZDDAAAA2wAAAA8AAABkcnMvZG93bnJldi54bWxEj0FrwkAUhO8F/8PyBC9FN02hSHQVsWh7&#10;jQpeH9lnEs2+jdl1Tf59t1DocZiZb5jlujeNCNS52rKCt1kCgriwuuZSwem4m85BOI+ssbFMCgZy&#10;sF6NXpaYafvknMLBlyJC2GWooPK+zaR0RUUG3cy2xNG72M6gj7Irpe7wGeGmkWmSfEiDNceFClva&#10;VlTcDg+joAmvYX+9fw3nYXvN84E/g34/KjUZ95sFCE+9/w//tb+1gjSF3y/xB8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G9kMMAAADbAAAADwAAAAAAAAAAAAAAAACf&#10;AgAAZHJzL2Rvd25yZXYueG1sUEsFBgAAAAAEAAQA9wAAAI8DAAAAAA==&#10;">
                  <v:imagedata r:id="rId35" o:title=""/>
                </v:shape>
                <v:shape id="TextBox 19" o:spid="_x0000_s1065" type="#_x0000_t202" style="position:absolute;left:-2675;top:17725;width:21624;height:4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CD1438" w:rsidRDefault="00CD1438">
                        <w:pPr>
                          <w:pStyle w:val="ad"/>
                          <w:ind w:firstLineChars="0" w:firstLine="0"/>
                          <w:jc w:val="center"/>
                        </w:pPr>
                        <w:r>
                          <w:rPr>
                            <w:rFonts w:asciiTheme="minorHAnsi" w:eastAsiaTheme="minorEastAsia" w:cstheme="minorBidi" w:hint="eastAsia"/>
                            <w:color w:val="000000" w:themeColor="text1"/>
                            <w:kern w:val="24"/>
                          </w:rPr>
                          <w:t>继电器</w:t>
                        </w:r>
                      </w:p>
                    </w:txbxContent>
                  </v:textbox>
                </v:shape>
                <w10:anchorlock/>
              </v:group>
            </w:pict>
          </mc:Fallback>
        </mc:AlternateContent>
      </w:r>
    </w:p>
    <w:p w:rsidR="00C516E7" w:rsidRDefault="00DE1E2A" w:rsidP="00DE1E2A">
      <w:pPr>
        <w:pStyle w:val="4"/>
        <w:ind w:leftChars="118" w:left="612" w:hangingChars="117" w:hanging="329"/>
      </w:pPr>
      <w:r>
        <w:rPr>
          <w:rFonts w:hint="eastAsia"/>
        </w:rPr>
        <w:t>信号设备模拟系统</w:t>
      </w:r>
    </w:p>
    <w:p w:rsidR="00C516E7" w:rsidRDefault="00DE1E2A">
      <w:pPr>
        <w:spacing w:line="312" w:lineRule="auto"/>
        <w:ind w:left="141" w:right="78" w:firstLine="560"/>
        <w:rPr>
          <w:rFonts w:cs="宋体"/>
          <w:sz w:val="28"/>
          <w:szCs w:val="28"/>
        </w:rPr>
      </w:pPr>
      <w:r>
        <w:rPr>
          <w:rFonts w:cs="宋体" w:hint="eastAsia"/>
          <w:sz w:val="28"/>
          <w:szCs w:val="28"/>
        </w:rPr>
        <w:t>模拟与实物列控中心通信的其他相关信号设备，实现与列控中心通信功能，包含</w:t>
      </w:r>
      <w:r>
        <w:rPr>
          <w:rFonts w:cs="宋体" w:hint="eastAsia"/>
          <w:sz w:val="28"/>
          <w:szCs w:val="28"/>
        </w:rPr>
        <w:t>CTC</w:t>
      </w:r>
      <w:r>
        <w:rPr>
          <w:rFonts w:cs="宋体" w:hint="eastAsia"/>
          <w:sz w:val="28"/>
          <w:szCs w:val="28"/>
        </w:rPr>
        <w:t>、联锁系统、临时限速服务器、邻站列控中心、中继站列控中心等信号设备。</w:t>
      </w:r>
      <w:r w:rsidR="0092459C">
        <w:rPr>
          <w:rFonts w:cs="宋体" w:hint="eastAsia"/>
          <w:sz w:val="28"/>
          <w:szCs w:val="28"/>
        </w:rPr>
        <w:t>通信协议符合真实列控中心接口标准。</w:t>
      </w:r>
    </w:p>
    <w:p w:rsidR="00C516E7" w:rsidRDefault="00DE1E2A" w:rsidP="00DE1E2A">
      <w:pPr>
        <w:pStyle w:val="4"/>
        <w:ind w:leftChars="118" w:left="612" w:hangingChars="117" w:hanging="329"/>
      </w:pPr>
      <w:r>
        <w:rPr>
          <w:rFonts w:hint="eastAsia"/>
        </w:rPr>
        <w:t>列控中心操作客户端</w:t>
      </w:r>
    </w:p>
    <w:p w:rsidR="00C516E7" w:rsidRDefault="00DE1E2A">
      <w:pPr>
        <w:spacing w:line="312" w:lineRule="auto"/>
        <w:ind w:left="141" w:right="78" w:firstLine="560"/>
        <w:rPr>
          <w:rFonts w:cs="宋体"/>
          <w:sz w:val="28"/>
          <w:szCs w:val="28"/>
        </w:rPr>
      </w:pPr>
      <w:r>
        <w:rPr>
          <w:rFonts w:cs="宋体" w:hint="eastAsia"/>
          <w:sz w:val="28"/>
          <w:szCs w:val="28"/>
        </w:rPr>
        <w:t>列控中心设备操作客户端完成对列控中心输入数据的修改、列控中心相关指令的拟定、系统故障的设计与恢复等。</w:t>
      </w:r>
      <w:r w:rsidR="00A12A4B">
        <w:rPr>
          <w:rFonts w:cs="宋体" w:hint="eastAsia"/>
          <w:sz w:val="28"/>
          <w:szCs w:val="28"/>
        </w:rPr>
        <w:t>实现列控</w:t>
      </w:r>
      <w:r w:rsidR="00A12A4B">
        <w:rPr>
          <w:rFonts w:cs="宋体" w:hint="eastAsia"/>
          <w:sz w:val="28"/>
          <w:szCs w:val="28"/>
        </w:rPr>
        <w:lastRenderedPageBreak/>
        <w:t>中心状态显示，逻辑处理结果显示，可在操作终端上模拟轨道占用，信号故障等各类影响列控逻辑的操作。</w:t>
      </w:r>
    </w:p>
    <w:p w:rsidR="00C516E7" w:rsidRDefault="00DE1E2A" w:rsidP="00DE1E2A">
      <w:pPr>
        <w:pStyle w:val="4"/>
        <w:ind w:leftChars="118" w:left="612" w:hangingChars="117" w:hanging="329"/>
      </w:pPr>
      <w:r>
        <w:rPr>
          <w:rFonts w:hint="eastAsia"/>
        </w:rPr>
        <w:t>轨道交通信号控制系统维护终端</w:t>
      </w:r>
    </w:p>
    <w:p w:rsidR="00C516E7" w:rsidRDefault="00DE1E2A">
      <w:pPr>
        <w:spacing w:line="312" w:lineRule="auto"/>
        <w:ind w:left="141" w:right="78" w:firstLine="560"/>
        <w:rPr>
          <w:rFonts w:cs="宋体"/>
          <w:sz w:val="28"/>
          <w:szCs w:val="28"/>
        </w:rPr>
      </w:pPr>
      <w:r>
        <w:rPr>
          <w:rFonts w:ascii="Cambria" w:hAnsi="Cambria" w:cstheme="majorBidi" w:hint="eastAsia"/>
          <w:kern w:val="0"/>
          <w:sz w:val="28"/>
          <w:szCs w:val="28"/>
        </w:rPr>
        <w:t>轨道交通信号控制系统维护终端实现整个平台各信号设备的状态监测、系统环境展现等功能。</w:t>
      </w:r>
      <w:r w:rsidR="00A12A4B">
        <w:rPr>
          <w:rFonts w:ascii="Cambria" w:hAnsi="Cambria" w:cstheme="majorBidi" w:hint="eastAsia"/>
          <w:kern w:val="0"/>
          <w:sz w:val="28"/>
          <w:szCs w:val="28"/>
        </w:rPr>
        <w:t>能够查看整个站场</w:t>
      </w:r>
      <w:r w:rsidR="00841702">
        <w:rPr>
          <w:rFonts w:ascii="Cambria" w:hAnsi="Cambria" w:cstheme="majorBidi" w:hint="eastAsia"/>
          <w:kern w:val="0"/>
          <w:sz w:val="28"/>
          <w:szCs w:val="28"/>
        </w:rPr>
        <w:t>和信号设备的状态，各种站场设备的主要信息等。用于学员对整体信号设备运行状态的分析，以及场景应用的结果反馈。</w:t>
      </w:r>
    </w:p>
    <w:p w:rsidR="00C516E7" w:rsidRDefault="00DE1E2A">
      <w:pPr>
        <w:pStyle w:val="3"/>
        <w:spacing w:before="156"/>
      </w:pPr>
      <w:r>
        <w:rPr>
          <w:rFonts w:hint="eastAsia"/>
        </w:rPr>
        <w:t>逻辑设计</w:t>
      </w:r>
    </w:p>
    <w:p w:rsidR="00C516E7" w:rsidRDefault="00DE1E2A">
      <w:pPr>
        <w:ind w:firstLineChars="0" w:firstLine="0"/>
      </w:pPr>
      <w:r>
        <w:object w:dxaOrig="8100" w:dyaOrig="4005">
          <v:shape id="_x0000_i1025" type="#_x0000_t75" style="width:407.75pt;height:198pt" o:ole="">
            <v:imagedata r:id="rId36" o:title=""/>
          </v:shape>
          <o:OLEObject Type="Embed" ProgID="Visio.Drawing.11" ShapeID="_x0000_i1025" DrawAspect="Content" ObjectID="_1566973405" r:id="rId37"/>
        </w:object>
      </w:r>
    </w:p>
    <w:p w:rsidR="00C516E7" w:rsidRDefault="00DE1E2A">
      <w:pPr>
        <w:pStyle w:val="a0"/>
        <w:rPr>
          <w:szCs w:val="28"/>
        </w:rPr>
      </w:pPr>
      <w:r>
        <w:rPr>
          <w:rFonts w:hint="eastAsia"/>
        </w:rPr>
        <w:t>轨道交通信号控制系统实训平台</w:t>
      </w:r>
    </w:p>
    <w:p w:rsidR="00C516E7" w:rsidRDefault="00DE1E2A">
      <w:pPr>
        <w:ind w:firstLine="560"/>
        <w:rPr>
          <w:sz w:val="28"/>
          <w:szCs w:val="28"/>
        </w:rPr>
      </w:pPr>
      <w:r>
        <w:rPr>
          <w:rFonts w:hint="eastAsia"/>
          <w:sz w:val="28"/>
          <w:szCs w:val="28"/>
        </w:rPr>
        <w:t>通过信号主控台实现对列控中心系统的功能操作，列控中心通过</w:t>
      </w:r>
      <w:r>
        <w:rPr>
          <w:rFonts w:hint="eastAsia"/>
          <w:sz w:val="28"/>
          <w:szCs w:val="28"/>
        </w:rPr>
        <w:t>DI</w:t>
      </w:r>
      <w:r>
        <w:rPr>
          <w:rFonts w:hint="eastAsia"/>
          <w:sz w:val="28"/>
          <w:szCs w:val="28"/>
        </w:rPr>
        <w:t>板采集轨道继电器，也通过</w:t>
      </w:r>
      <w:r>
        <w:rPr>
          <w:rFonts w:hint="eastAsia"/>
          <w:sz w:val="28"/>
          <w:szCs w:val="28"/>
        </w:rPr>
        <w:t>CAN</w:t>
      </w:r>
      <w:r>
        <w:rPr>
          <w:rFonts w:hint="eastAsia"/>
          <w:sz w:val="28"/>
          <w:szCs w:val="28"/>
        </w:rPr>
        <w:t>总线收集轨道状态，并生成码序控制指令发给移频设备。列控中心也可修改区段方向，实现发送器、接收器倒方操作。</w:t>
      </w:r>
      <w:r>
        <w:rPr>
          <w:sz w:val="28"/>
          <w:szCs w:val="28"/>
        </w:rPr>
        <w:t xml:space="preserve"> </w:t>
      </w:r>
    </w:p>
    <w:p w:rsidR="00C516E7" w:rsidRDefault="00DE1E2A">
      <w:pPr>
        <w:pStyle w:val="3"/>
        <w:spacing w:before="156"/>
      </w:pPr>
      <w:r>
        <w:rPr>
          <w:rFonts w:hint="eastAsia"/>
        </w:rPr>
        <w:t>系统平台拓展功能</w:t>
      </w:r>
    </w:p>
    <w:p w:rsidR="00C516E7" w:rsidRDefault="00DE1E2A">
      <w:pPr>
        <w:pStyle w:val="11"/>
        <w:numPr>
          <w:ilvl w:val="0"/>
          <w:numId w:val="6"/>
        </w:numPr>
        <w:ind w:firstLineChars="0"/>
        <w:rPr>
          <w:sz w:val="28"/>
          <w:szCs w:val="28"/>
        </w:rPr>
      </w:pPr>
      <w:r>
        <w:rPr>
          <w:rFonts w:hint="eastAsia"/>
          <w:sz w:val="28"/>
          <w:szCs w:val="28"/>
        </w:rPr>
        <w:t>本系统列控中心可升级具有真实列控中心系统功能，具备与真实</w:t>
      </w:r>
      <w:r>
        <w:rPr>
          <w:rFonts w:hint="eastAsia"/>
          <w:sz w:val="28"/>
          <w:szCs w:val="28"/>
        </w:rPr>
        <w:lastRenderedPageBreak/>
        <w:t>列控中心相同的输入输出，可通过</w:t>
      </w:r>
      <w:r>
        <w:rPr>
          <w:rFonts w:hint="eastAsia"/>
          <w:sz w:val="28"/>
          <w:szCs w:val="28"/>
        </w:rPr>
        <w:t>CI-TC</w:t>
      </w:r>
      <w:r>
        <w:rPr>
          <w:rFonts w:hint="eastAsia"/>
          <w:sz w:val="28"/>
          <w:szCs w:val="28"/>
        </w:rPr>
        <w:t>板接入真实客专移频柜、通过</w:t>
      </w:r>
      <w:r>
        <w:rPr>
          <w:rFonts w:hint="eastAsia"/>
          <w:sz w:val="28"/>
          <w:szCs w:val="28"/>
        </w:rPr>
        <w:t>CI-LEU</w:t>
      </w:r>
      <w:r>
        <w:rPr>
          <w:rFonts w:hint="eastAsia"/>
          <w:sz w:val="28"/>
          <w:szCs w:val="28"/>
        </w:rPr>
        <w:t>连接真实</w:t>
      </w:r>
      <w:r>
        <w:rPr>
          <w:rFonts w:hint="eastAsia"/>
          <w:sz w:val="28"/>
          <w:szCs w:val="28"/>
        </w:rPr>
        <w:t>LEU</w:t>
      </w:r>
      <w:r>
        <w:rPr>
          <w:rFonts w:hint="eastAsia"/>
          <w:sz w:val="28"/>
          <w:szCs w:val="28"/>
        </w:rPr>
        <w:t>，实现对</w:t>
      </w:r>
      <w:r w:rsidR="00A92327">
        <w:rPr>
          <w:rFonts w:hint="eastAsia"/>
          <w:sz w:val="28"/>
          <w:szCs w:val="28"/>
        </w:rPr>
        <w:t>接</w:t>
      </w:r>
      <w:r>
        <w:rPr>
          <w:rFonts w:hint="eastAsia"/>
          <w:sz w:val="28"/>
          <w:szCs w:val="28"/>
        </w:rPr>
        <w:t>真实移频柜设备、真实应答器的功能。</w:t>
      </w:r>
    </w:p>
    <w:p w:rsidR="00C516E7" w:rsidRDefault="00DE1E2A">
      <w:pPr>
        <w:pStyle w:val="11"/>
        <w:numPr>
          <w:ilvl w:val="0"/>
          <w:numId w:val="6"/>
        </w:numPr>
        <w:ind w:firstLineChars="0"/>
        <w:rPr>
          <w:sz w:val="28"/>
          <w:szCs w:val="28"/>
        </w:rPr>
      </w:pPr>
      <w:r>
        <w:rPr>
          <w:rFonts w:hint="eastAsia"/>
          <w:sz w:val="28"/>
          <w:szCs w:val="28"/>
        </w:rPr>
        <w:t>本系统使用</w:t>
      </w:r>
      <w:r>
        <w:rPr>
          <w:rFonts w:hint="eastAsia"/>
          <w:sz w:val="28"/>
          <w:szCs w:val="28"/>
        </w:rPr>
        <w:t>ZPW-2000</w:t>
      </w:r>
      <w:r>
        <w:rPr>
          <w:rFonts w:hint="eastAsia"/>
          <w:sz w:val="28"/>
          <w:szCs w:val="28"/>
        </w:rPr>
        <w:t>设备为测试版</w:t>
      </w:r>
      <w:r>
        <w:rPr>
          <w:rFonts w:hint="eastAsia"/>
          <w:sz w:val="28"/>
          <w:szCs w:val="28"/>
        </w:rPr>
        <w:t>ZPW-2000</w:t>
      </w:r>
      <w:r>
        <w:rPr>
          <w:rFonts w:hint="eastAsia"/>
          <w:sz w:val="28"/>
          <w:szCs w:val="28"/>
        </w:rPr>
        <w:t>设备，具备与真实设备同样功能。因此可使用真实</w:t>
      </w:r>
      <w:r>
        <w:rPr>
          <w:rFonts w:hint="eastAsia"/>
          <w:sz w:val="28"/>
          <w:szCs w:val="28"/>
        </w:rPr>
        <w:t>ZPW-2000</w:t>
      </w:r>
      <w:r>
        <w:rPr>
          <w:rFonts w:hint="eastAsia"/>
          <w:sz w:val="28"/>
          <w:szCs w:val="28"/>
        </w:rPr>
        <w:t>设备替换。</w:t>
      </w:r>
    </w:p>
    <w:p w:rsidR="00C516E7" w:rsidRDefault="00DE1E2A">
      <w:pPr>
        <w:pStyle w:val="11"/>
        <w:numPr>
          <w:ilvl w:val="0"/>
          <w:numId w:val="6"/>
        </w:numPr>
        <w:ind w:firstLineChars="0"/>
        <w:rPr>
          <w:sz w:val="28"/>
          <w:szCs w:val="28"/>
        </w:rPr>
      </w:pPr>
      <w:r>
        <w:rPr>
          <w:rFonts w:hint="eastAsia"/>
          <w:sz w:val="28"/>
          <w:szCs w:val="28"/>
        </w:rPr>
        <w:t>可通过增加调谐匹配单元、空芯线圈等，实现小轨道模拟。</w:t>
      </w:r>
    </w:p>
    <w:p w:rsidR="00C516E7" w:rsidRDefault="00DE1E2A">
      <w:pPr>
        <w:pStyle w:val="3"/>
        <w:spacing w:before="156"/>
      </w:pPr>
      <w:r>
        <w:rPr>
          <w:rFonts w:hint="eastAsia"/>
        </w:rPr>
        <w:t>本系统适用教材</w:t>
      </w:r>
    </w:p>
    <w:p w:rsidR="00C516E7" w:rsidRDefault="00DE1E2A">
      <w:pPr>
        <w:ind w:firstLine="560"/>
        <w:rPr>
          <w:sz w:val="28"/>
          <w:szCs w:val="28"/>
        </w:rPr>
      </w:pPr>
      <w:r>
        <w:rPr>
          <w:rFonts w:hint="eastAsia"/>
          <w:sz w:val="28"/>
          <w:szCs w:val="28"/>
        </w:rPr>
        <w:t>本系统可适用十二五”国家重点出版物出版规划项目“高速铁路列车运行控制技术”的课程：李文涛主编的《高速铁路列车运行控制技术</w:t>
      </w:r>
      <w:r>
        <w:rPr>
          <w:rFonts w:hint="eastAsia"/>
          <w:sz w:val="28"/>
          <w:szCs w:val="28"/>
        </w:rPr>
        <w:t>--</w:t>
      </w:r>
      <w:r>
        <w:rPr>
          <w:sz w:val="28"/>
          <w:szCs w:val="28"/>
        </w:rPr>
        <w:t>-ZPW-2000</w:t>
      </w:r>
      <w:r>
        <w:rPr>
          <w:sz w:val="28"/>
          <w:szCs w:val="28"/>
        </w:rPr>
        <w:t>系列无绝缘轨道电路系统</w:t>
      </w:r>
      <w:r>
        <w:rPr>
          <w:rFonts w:hint="eastAsia"/>
          <w:sz w:val="28"/>
          <w:szCs w:val="28"/>
        </w:rPr>
        <w:t>》课程。李凯主编的《高速铁路列车运行控制技术</w:t>
      </w:r>
      <w:r>
        <w:rPr>
          <w:rFonts w:hint="eastAsia"/>
          <w:sz w:val="28"/>
          <w:szCs w:val="28"/>
        </w:rPr>
        <w:t>---CTCS-2</w:t>
      </w:r>
      <w:r>
        <w:rPr>
          <w:rFonts w:hint="eastAsia"/>
          <w:sz w:val="28"/>
          <w:szCs w:val="28"/>
        </w:rPr>
        <w:t>级列车运行控制系统》</w:t>
      </w:r>
    </w:p>
    <w:p w:rsidR="006734E3" w:rsidRDefault="006734E3" w:rsidP="006734E3">
      <w:pPr>
        <w:pStyle w:val="2"/>
        <w:spacing w:before="156"/>
      </w:pPr>
      <w:bookmarkStart w:id="36" w:name="_Toc491101545"/>
      <w:r>
        <w:rPr>
          <w:rFonts w:hint="eastAsia"/>
        </w:rPr>
        <w:t>建议使用的技术平台</w:t>
      </w:r>
      <w:r w:rsidR="00B110C8">
        <w:rPr>
          <w:rFonts w:hint="eastAsia"/>
        </w:rPr>
        <w:t>之二</w:t>
      </w:r>
    </w:p>
    <w:p w:rsidR="00B110C8" w:rsidRDefault="00B110C8" w:rsidP="00437FD2">
      <w:pPr>
        <w:pStyle w:val="af4"/>
        <w:spacing w:after="156"/>
        <w:ind w:firstLine="560"/>
        <w:rPr>
          <w:sz w:val="28"/>
          <w:szCs w:val="28"/>
        </w:rPr>
      </w:pPr>
      <w:r>
        <w:rPr>
          <w:rFonts w:hint="eastAsia"/>
          <w:sz w:val="28"/>
          <w:szCs w:val="28"/>
        </w:rPr>
        <w:t>轨道交通信号</w:t>
      </w:r>
      <w:r w:rsidR="00323FA2">
        <w:rPr>
          <w:rFonts w:hint="eastAsia"/>
          <w:sz w:val="28"/>
          <w:szCs w:val="28"/>
        </w:rPr>
        <w:t>与</w:t>
      </w:r>
      <w:r>
        <w:rPr>
          <w:rFonts w:hint="eastAsia"/>
          <w:sz w:val="28"/>
          <w:szCs w:val="28"/>
        </w:rPr>
        <w:t>控制实训系统。形态上为</w:t>
      </w:r>
      <w:r>
        <w:rPr>
          <w:rFonts w:ascii="宋体" w:hAnsi="宋体" w:cs="Arial" w:hint="eastAsia"/>
          <w:sz w:val="28"/>
          <w:szCs w:val="30"/>
        </w:rPr>
        <w:t>轨道交通信号控制系统控制柜。包含列控中心工业</w:t>
      </w:r>
      <w:r>
        <w:rPr>
          <w:rFonts w:ascii="宋体" w:hAnsi="宋体" w:cs="Arial"/>
          <w:sz w:val="28"/>
          <w:szCs w:val="30"/>
        </w:rPr>
        <w:t>箱体</w:t>
      </w:r>
      <w:r>
        <w:rPr>
          <w:rFonts w:ascii="宋体" w:hAnsi="宋体" w:cs="Arial" w:hint="eastAsia"/>
          <w:sz w:val="28"/>
          <w:szCs w:val="30"/>
        </w:rPr>
        <w:t>、8区段模拟轨道，发送器、接收器、衰耗盘、继电器</w:t>
      </w:r>
      <w:r w:rsidR="00437FD2">
        <w:rPr>
          <w:rFonts w:ascii="宋体" w:hAnsi="宋体" w:cs="Arial" w:hint="eastAsia"/>
          <w:sz w:val="28"/>
          <w:szCs w:val="30"/>
        </w:rPr>
        <w:t>、</w:t>
      </w:r>
      <w:r w:rsidR="00323FA2">
        <w:rPr>
          <w:rFonts w:ascii="宋体" w:hAnsi="宋体" w:cs="Arial" w:hint="eastAsia"/>
          <w:sz w:val="28"/>
          <w:szCs w:val="30"/>
        </w:rPr>
        <w:t>信号</w:t>
      </w:r>
      <w:r w:rsidR="00323FA2">
        <w:rPr>
          <w:rFonts w:ascii="宋体" w:hAnsi="宋体" w:cs="Arial"/>
          <w:sz w:val="28"/>
          <w:szCs w:val="30"/>
        </w:rPr>
        <w:t>主控台、</w:t>
      </w:r>
      <w:r>
        <w:rPr>
          <w:rFonts w:ascii="宋体" w:hAnsi="宋体" w:cs="Arial"/>
          <w:sz w:val="28"/>
          <w:szCs w:val="30"/>
        </w:rPr>
        <w:t>产业级</w:t>
      </w:r>
      <w:r>
        <w:rPr>
          <w:rFonts w:ascii="宋体" w:hAnsi="宋体" w:cs="Arial" w:hint="eastAsia"/>
          <w:sz w:val="28"/>
          <w:szCs w:val="30"/>
        </w:rPr>
        <w:t>监控</w:t>
      </w:r>
      <w:r>
        <w:rPr>
          <w:rFonts w:ascii="宋体" w:hAnsi="宋体" w:cs="Arial"/>
          <w:sz w:val="28"/>
          <w:szCs w:val="30"/>
        </w:rPr>
        <w:t>软件，能够模拟列车基本的通信与信号控制功能</w:t>
      </w:r>
      <w:r w:rsidR="00323FA2">
        <w:rPr>
          <w:rFonts w:ascii="宋体" w:hAnsi="宋体" w:cs="Arial" w:hint="eastAsia"/>
          <w:sz w:val="28"/>
          <w:szCs w:val="30"/>
        </w:rPr>
        <w:t>，</w:t>
      </w:r>
      <w:r w:rsidR="00323FA2">
        <w:rPr>
          <w:rFonts w:ascii="宋体" w:hAnsi="宋体" w:cs="Arial"/>
          <w:sz w:val="28"/>
          <w:szCs w:val="30"/>
        </w:rPr>
        <w:t>满足比赛需要</w:t>
      </w:r>
      <w:r>
        <w:rPr>
          <w:rFonts w:ascii="宋体" w:hAnsi="宋体" w:cs="Arial"/>
          <w:sz w:val="28"/>
          <w:szCs w:val="30"/>
        </w:rPr>
        <w:t>。</w:t>
      </w:r>
    </w:p>
    <w:p w:rsidR="00C516E7" w:rsidRDefault="006734E3" w:rsidP="006734E3">
      <w:pPr>
        <w:pStyle w:val="2"/>
        <w:numPr>
          <w:ilvl w:val="0"/>
          <w:numId w:val="0"/>
        </w:numPr>
        <w:spacing w:before="156"/>
        <w:ind w:left="142"/>
      </w:pPr>
      <w:r>
        <w:rPr>
          <w:rFonts w:hint="eastAsia"/>
        </w:rPr>
        <w:t>（四）</w:t>
      </w:r>
      <w:r w:rsidR="00DE1E2A">
        <w:rPr>
          <w:rFonts w:hint="eastAsia"/>
        </w:rPr>
        <w:t>建议使用的场地要求</w:t>
      </w:r>
      <w:bookmarkEnd w:id="36"/>
    </w:p>
    <w:p w:rsidR="00C516E7" w:rsidRDefault="00DE1E2A">
      <w:pPr>
        <w:snapToGrid w:val="0"/>
        <w:spacing w:beforeLines="50" w:before="156" w:line="560" w:lineRule="exact"/>
        <w:ind w:firstLine="560"/>
        <w:rPr>
          <w:rFonts w:ascii="宋体" w:hAnsi="宋体" w:cs="宋体"/>
          <w:bCs/>
          <w:sz w:val="28"/>
          <w:szCs w:val="30"/>
        </w:rPr>
      </w:pPr>
      <w:r>
        <w:rPr>
          <w:rFonts w:ascii="宋体" w:hAnsi="宋体" w:cs="宋体" w:hint="eastAsia"/>
          <w:bCs/>
          <w:sz w:val="28"/>
          <w:szCs w:val="30"/>
        </w:rPr>
        <w:t>竞赛现场分区：竞赛现场设置场内竞赛区、现场裁判工作区、技术支持区，后勤支持区等。</w:t>
      </w:r>
    </w:p>
    <w:p w:rsidR="00C516E7" w:rsidRDefault="00DE1E2A">
      <w:pPr>
        <w:pStyle w:val="12"/>
        <w:ind w:firstLine="480"/>
        <w:jc w:val="center"/>
      </w:pPr>
      <w:r>
        <w:rPr>
          <w:noProof/>
        </w:rPr>
        <w:lastRenderedPageBreak/>
        <w:drawing>
          <wp:inline distT="0" distB="0" distL="0" distR="0" wp14:anchorId="5471D98A" wp14:editId="2EB374F3">
            <wp:extent cx="2948940" cy="1898939"/>
            <wp:effectExtent l="0" t="0" r="381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951371" cy="1900504"/>
                    </a:xfrm>
                    <a:prstGeom prst="rect">
                      <a:avLst/>
                    </a:prstGeom>
                    <a:noFill/>
                    <a:ln>
                      <a:noFill/>
                    </a:ln>
                  </pic:spPr>
                </pic:pic>
              </a:graphicData>
            </a:graphic>
          </wp:inline>
        </w:drawing>
      </w:r>
    </w:p>
    <w:p w:rsidR="00C516E7" w:rsidRDefault="00DE1E2A">
      <w:pPr>
        <w:snapToGrid w:val="0"/>
        <w:ind w:firstLine="562"/>
        <w:jc w:val="center"/>
      </w:pPr>
      <w:r>
        <w:rPr>
          <w:rFonts w:hint="eastAsia"/>
          <w:b/>
          <w:bCs/>
          <w:sz w:val="28"/>
          <w:szCs w:val="28"/>
        </w:rPr>
        <w:t>竞赛现场布局示意图</w:t>
      </w:r>
    </w:p>
    <w:p w:rsidR="00C516E7" w:rsidRDefault="00DE1E2A">
      <w:pPr>
        <w:pStyle w:val="12"/>
        <w:spacing w:line="560" w:lineRule="exact"/>
        <w:ind w:firstLine="560"/>
        <w:rPr>
          <w:rFonts w:ascii="宋体" w:hAnsi="宋体"/>
          <w:sz w:val="28"/>
          <w:szCs w:val="30"/>
        </w:rPr>
      </w:pPr>
      <w:r>
        <w:rPr>
          <w:rFonts w:ascii="宋体" w:hAnsi="宋体" w:hint="eastAsia"/>
          <w:sz w:val="28"/>
          <w:szCs w:val="30"/>
        </w:rPr>
        <w:t>竞赛场地应为地面平整、明亮、通风的室内场地。</w:t>
      </w:r>
    </w:p>
    <w:p w:rsidR="00437FD2" w:rsidRDefault="00DE1E2A" w:rsidP="00437FD2">
      <w:pPr>
        <w:pStyle w:val="11"/>
        <w:spacing w:line="560" w:lineRule="exact"/>
        <w:ind w:firstLine="560"/>
        <w:rPr>
          <w:rFonts w:ascii="宋体" w:hAnsi="宋体"/>
          <w:sz w:val="28"/>
          <w:szCs w:val="30"/>
        </w:rPr>
      </w:pPr>
      <w:r>
        <w:rPr>
          <w:rFonts w:ascii="宋体" w:hAnsi="宋体" w:hint="eastAsia"/>
          <w:sz w:val="28"/>
          <w:szCs w:val="30"/>
        </w:rPr>
        <w:t>每个竞赛工位分区供电，强电弱电分开布线，现场临时用电规格需满足《施工现场临时用电安全技术规范》JGJ46-2005的要求。每个竞赛工位应能够提供独立的电源，</w:t>
      </w:r>
      <w:r>
        <w:rPr>
          <w:rFonts w:ascii="宋体" w:hAnsi="宋体" w:cs="宋体" w:hint="eastAsia"/>
          <w:sz w:val="28"/>
          <w:szCs w:val="30"/>
        </w:rPr>
        <w:t>实际运行时峰值电流大约2.5A。每个竞赛工位的保护开关可以选交流电250V/4A，</w:t>
      </w:r>
      <w:r>
        <w:rPr>
          <w:rFonts w:ascii="宋体" w:hAnsi="宋体" w:hint="eastAsia"/>
          <w:sz w:val="28"/>
          <w:szCs w:val="30"/>
        </w:rPr>
        <w:t>且含安全的接地保护。</w:t>
      </w:r>
    </w:p>
    <w:p w:rsidR="00437FD2" w:rsidRDefault="00437FD2" w:rsidP="00437FD2">
      <w:pPr>
        <w:pStyle w:val="11"/>
        <w:spacing w:line="560" w:lineRule="exact"/>
        <w:ind w:firstLine="560"/>
        <w:rPr>
          <w:rFonts w:ascii="宋体" w:hAnsi="宋体"/>
          <w:sz w:val="28"/>
          <w:szCs w:val="30"/>
        </w:rPr>
      </w:pPr>
      <w:r>
        <w:rPr>
          <w:rFonts w:ascii="宋体" w:hAnsi="宋体" w:hint="eastAsia"/>
          <w:sz w:val="28"/>
          <w:szCs w:val="30"/>
        </w:rPr>
        <w:t>竞赛工位面积：每个赛位占地面积10</w:t>
      </w:r>
      <w:r>
        <w:rPr>
          <w:rFonts w:ascii="宋体" w:hAnsi="宋体" w:cs="Batang" w:hint="eastAsia"/>
          <w:sz w:val="28"/>
          <w:szCs w:val="30"/>
        </w:rPr>
        <w:t>㎡</w:t>
      </w:r>
      <w:r>
        <w:rPr>
          <w:rFonts w:ascii="宋体" w:hAnsi="宋体" w:cs="仿宋_GB2312" w:hint="eastAsia"/>
          <w:sz w:val="28"/>
          <w:szCs w:val="30"/>
        </w:rPr>
        <w:t>。</w:t>
      </w:r>
      <w:r>
        <w:rPr>
          <w:rFonts w:ascii="宋体" w:hAnsi="宋体" w:hint="eastAsia"/>
          <w:sz w:val="28"/>
          <w:szCs w:val="30"/>
        </w:rPr>
        <w:t>竞赛场地初步按照可容纳80支队伍的规模设计，并视最终报名情况，及时调整场地布置</w:t>
      </w:r>
      <w:r>
        <w:rPr>
          <w:rFonts w:ascii="宋体" w:hAnsi="宋体" w:cs="宋体" w:hint="eastAsia"/>
          <w:sz w:val="28"/>
          <w:szCs w:val="30"/>
        </w:rPr>
        <w:t>工位与工位间距大于1m。</w:t>
      </w:r>
    </w:p>
    <w:p w:rsidR="00C516E7" w:rsidRDefault="00DE1E2A">
      <w:pPr>
        <w:snapToGrid w:val="0"/>
        <w:spacing w:line="560" w:lineRule="exact"/>
        <w:ind w:firstLine="560"/>
        <w:jc w:val="left"/>
        <w:rPr>
          <w:rFonts w:ascii="宋体" w:hAnsi="宋体"/>
          <w:sz w:val="28"/>
          <w:szCs w:val="30"/>
        </w:rPr>
      </w:pPr>
      <w:r>
        <w:rPr>
          <w:rFonts w:ascii="宋体" w:hAnsi="宋体" w:hint="eastAsia"/>
          <w:sz w:val="28"/>
          <w:szCs w:val="30"/>
        </w:rPr>
        <w:t>消防：符合消防安全规定，现场消防器材和消防栓合格有效，应急照明设施状态合格，赛场明显位置张贴紧急疏散图。</w:t>
      </w:r>
    </w:p>
    <w:p w:rsidR="00C516E7" w:rsidRDefault="00DE1E2A">
      <w:pPr>
        <w:pStyle w:val="1"/>
      </w:pPr>
      <w:bookmarkStart w:id="37" w:name="_Toc491101546"/>
      <w:r>
        <w:t>安全保障</w:t>
      </w:r>
      <w:bookmarkEnd w:id="37"/>
    </w:p>
    <w:p w:rsidR="00C516E7" w:rsidRDefault="00DE1E2A">
      <w:pPr>
        <w:pStyle w:val="2"/>
        <w:spacing w:before="156"/>
      </w:pPr>
      <w:bookmarkStart w:id="38" w:name="_Toc491101547"/>
      <w:r>
        <w:rPr>
          <w:rFonts w:hint="eastAsia"/>
        </w:rPr>
        <w:t>安全</w:t>
      </w:r>
      <w:r>
        <w:t>操作要求</w:t>
      </w:r>
      <w:bookmarkEnd w:id="38"/>
    </w:p>
    <w:p w:rsidR="00C516E7" w:rsidRDefault="00DE1E2A">
      <w:pPr>
        <w:pStyle w:val="ad"/>
        <w:spacing w:line="560" w:lineRule="exact"/>
        <w:ind w:firstLineChars="150" w:firstLine="420"/>
        <w:rPr>
          <w:rFonts w:eastAsiaTheme="minorEastAsia"/>
          <w:kern w:val="2"/>
          <w:sz w:val="28"/>
          <w:szCs w:val="30"/>
        </w:rPr>
      </w:pPr>
      <w:r>
        <w:rPr>
          <w:rFonts w:eastAsiaTheme="minorEastAsia" w:hint="eastAsia"/>
          <w:kern w:val="2"/>
          <w:sz w:val="28"/>
          <w:szCs w:val="30"/>
        </w:rPr>
        <w:t>（1）参赛选手进入赛场比赛，必须穿带符合安全要求的服装，不得穿背心、短裤和拖鞋。</w:t>
      </w:r>
    </w:p>
    <w:p w:rsidR="00C516E7" w:rsidRDefault="00DE1E2A">
      <w:pPr>
        <w:pStyle w:val="ad"/>
        <w:spacing w:line="560" w:lineRule="exact"/>
        <w:ind w:firstLineChars="150" w:firstLine="420"/>
        <w:rPr>
          <w:rFonts w:eastAsiaTheme="minorEastAsia"/>
          <w:kern w:val="2"/>
          <w:sz w:val="28"/>
          <w:szCs w:val="30"/>
        </w:rPr>
      </w:pPr>
      <w:r>
        <w:rPr>
          <w:rFonts w:eastAsiaTheme="minorEastAsia" w:hint="eastAsia"/>
          <w:kern w:val="2"/>
          <w:sz w:val="28"/>
          <w:szCs w:val="30"/>
        </w:rPr>
        <w:t>（2）赛场设备是依照赛项要求安放，在确保安全的基础上，满足赛项的可操作性。参赛选手不得擅自移动、调换和更换。</w:t>
      </w:r>
    </w:p>
    <w:p w:rsidR="00C516E7" w:rsidRDefault="00DE1E2A">
      <w:pPr>
        <w:pStyle w:val="ad"/>
        <w:spacing w:line="560" w:lineRule="exact"/>
        <w:ind w:firstLineChars="150" w:firstLine="420"/>
        <w:rPr>
          <w:rFonts w:eastAsiaTheme="minorEastAsia"/>
          <w:kern w:val="2"/>
          <w:sz w:val="28"/>
          <w:szCs w:val="30"/>
        </w:rPr>
      </w:pPr>
      <w:r>
        <w:rPr>
          <w:rFonts w:eastAsiaTheme="minorEastAsia" w:hint="eastAsia"/>
          <w:kern w:val="2"/>
          <w:sz w:val="28"/>
          <w:szCs w:val="30"/>
        </w:rPr>
        <w:lastRenderedPageBreak/>
        <w:t>（3）严格遵守操作规程，不得擅自开启电源，不得带电操作，以免造成伤害和事故。</w:t>
      </w:r>
    </w:p>
    <w:p w:rsidR="00C516E7" w:rsidRDefault="00DE1E2A">
      <w:pPr>
        <w:pStyle w:val="ad"/>
        <w:spacing w:line="560" w:lineRule="exact"/>
        <w:ind w:firstLineChars="150" w:firstLine="420"/>
        <w:rPr>
          <w:rFonts w:eastAsiaTheme="minorEastAsia"/>
          <w:kern w:val="2"/>
          <w:sz w:val="28"/>
          <w:szCs w:val="30"/>
        </w:rPr>
      </w:pPr>
      <w:r>
        <w:rPr>
          <w:rFonts w:eastAsiaTheme="minorEastAsia" w:hint="eastAsia"/>
          <w:kern w:val="2"/>
          <w:sz w:val="28"/>
          <w:szCs w:val="30"/>
        </w:rPr>
        <w:t>（4）通电检查发现电路需改接时，必须先切断电源，后进行电路的拆除与连接。</w:t>
      </w:r>
    </w:p>
    <w:p w:rsidR="00C516E7" w:rsidRDefault="00DE1E2A">
      <w:pPr>
        <w:pStyle w:val="ad"/>
        <w:spacing w:line="560" w:lineRule="exact"/>
        <w:ind w:firstLineChars="150" w:firstLine="420"/>
        <w:rPr>
          <w:rFonts w:eastAsiaTheme="minorEastAsia"/>
          <w:kern w:val="2"/>
          <w:sz w:val="28"/>
          <w:szCs w:val="30"/>
        </w:rPr>
      </w:pPr>
      <w:r>
        <w:rPr>
          <w:rFonts w:eastAsiaTheme="minorEastAsia" w:hint="eastAsia"/>
          <w:kern w:val="2"/>
          <w:sz w:val="28"/>
          <w:szCs w:val="30"/>
        </w:rPr>
        <w:t>（5）有可能造成意外带电的机械部件、电器元件的金属外壳等都必须接地，赛场提供的黄、绿双色绝缘导线，只做接地线。</w:t>
      </w:r>
    </w:p>
    <w:p w:rsidR="00C516E7" w:rsidRDefault="00DE1E2A">
      <w:pPr>
        <w:pStyle w:val="ad"/>
        <w:spacing w:line="560" w:lineRule="exact"/>
        <w:ind w:firstLineChars="150" w:firstLine="420"/>
        <w:rPr>
          <w:rFonts w:eastAsiaTheme="minorEastAsia"/>
          <w:kern w:val="2"/>
          <w:sz w:val="28"/>
          <w:szCs w:val="30"/>
        </w:rPr>
      </w:pPr>
      <w:r>
        <w:rPr>
          <w:rFonts w:eastAsiaTheme="minorEastAsia" w:hint="eastAsia"/>
          <w:kern w:val="2"/>
          <w:sz w:val="28"/>
          <w:szCs w:val="30"/>
        </w:rPr>
        <w:t>（6）在电子装接过程中，使用电烙铁时，必须对电源线、插头、手柄等部分进行安全检查，发现局部损坏或松动，必须立即进行更换。工作时电烙铁应放在电烙铁架上，并置于工作台的右前方。</w:t>
      </w:r>
    </w:p>
    <w:p w:rsidR="00C516E7" w:rsidRDefault="00DE1E2A">
      <w:pPr>
        <w:pStyle w:val="ad"/>
        <w:spacing w:line="560" w:lineRule="exact"/>
        <w:ind w:firstLineChars="150" w:firstLine="420"/>
        <w:rPr>
          <w:rFonts w:eastAsiaTheme="minorEastAsia"/>
          <w:kern w:val="2"/>
          <w:sz w:val="28"/>
          <w:szCs w:val="30"/>
        </w:rPr>
      </w:pPr>
      <w:r>
        <w:rPr>
          <w:rFonts w:eastAsiaTheme="minorEastAsia" w:hint="eastAsia"/>
          <w:kern w:val="2"/>
          <w:sz w:val="28"/>
          <w:szCs w:val="30"/>
        </w:rPr>
        <w:t>（7）比赛结束，参赛选手必须首先关闭电源，清洁桌面，扫除垃圾，整理工作现场，所有移动过的仪器、设备都必须恢复原状。参赛选手与裁判办理终结手续后，方可离场。</w:t>
      </w:r>
    </w:p>
    <w:p w:rsidR="00C516E7" w:rsidRDefault="00DE1E2A">
      <w:pPr>
        <w:pStyle w:val="ad"/>
        <w:spacing w:line="560" w:lineRule="exact"/>
        <w:ind w:firstLineChars="150" w:firstLine="420"/>
        <w:rPr>
          <w:rFonts w:eastAsiaTheme="minorEastAsia"/>
          <w:kern w:val="2"/>
          <w:sz w:val="28"/>
          <w:szCs w:val="30"/>
        </w:rPr>
      </w:pPr>
      <w:r>
        <w:rPr>
          <w:rFonts w:eastAsiaTheme="minorEastAsia" w:hint="eastAsia"/>
          <w:kern w:val="2"/>
          <w:sz w:val="28"/>
          <w:szCs w:val="30"/>
        </w:rPr>
        <w:t>（8）参赛选手应爱护比赛场所的仪器和设备，操作仪器和设备时，应按规定的操作程序谨慎操作。操作中若违反安全操作规定导致发生较严重的安全事故，将立即取消比赛资格。</w:t>
      </w:r>
    </w:p>
    <w:p w:rsidR="00C516E7" w:rsidRDefault="00DE1E2A">
      <w:pPr>
        <w:pStyle w:val="2"/>
        <w:spacing w:before="156"/>
      </w:pPr>
      <w:bookmarkStart w:id="39" w:name="_Toc491101548"/>
      <w:r>
        <w:rPr>
          <w:rFonts w:hint="eastAsia"/>
        </w:rPr>
        <w:t>比赛及</w:t>
      </w:r>
      <w:r>
        <w:t>赛场安全</w:t>
      </w:r>
      <w:r>
        <w:rPr>
          <w:rFonts w:hint="eastAsia"/>
        </w:rPr>
        <w:t>保障</w:t>
      </w:r>
      <w:r>
        <w:t>措施</w:t>
      </w:r>
      <w:bookmarkEnd w:id="39"/>
    </w:p>
    <w:p w:rsidR="00C516E7" w:rsidRDefault="00DE1E2A">
      <w:pPr>
        <w:pStyle w:val="11"/>
        <w:spacing w:line="560" w:lineRule="exact"/>
        <w:ind w:firstLineChars="150"/>
        <w:rPr>
          <w:rFonts w:ascii="宋体" w:eastAsiaTheme="minorEastAsia" w:hAnsi="宋体" w:cs="宋体"/>
          <w:sz w:val="28"/>
          <w:szCs w:val="30"/>
        </w:rPr>
      </w:pPr>
      <w:r>
        <w:rPr>
          <w:rFonts w:ascii="宋体" w:eastAsiaTheme="minorEastAsia" w:hAnsi="宋体" w:cs="宋体" w:hint="eastAsia"/>
          <w:sz w:val="28"/>
          <w:szCs w:val="30"/>
        </w:rPr>
        <w:t>（1）成立相应的安全管理机构负责本赛项筹备和比赛期间的各项安全工作，赛项执委会主任为第一责任人；</w:t>
      </w:r>
    </w:p>
    <w:p w:rsidR="00C516E7" w:rsidRDefault="00DE1E2A">
      <w:pPr>
        <w:pStyle w:val="11"/>
        <w:spacing w:line="560" w:lineRule="exact"/>
        <w:ind w:firstLineChars="150"/>
        <w:rPr>
          <w:rFonts w:ascii="宋体" w:eastAsiaTheme="minorEastAsia" w:hAnsi="宋体" w:cs="宋体"/>
          <w:sz w:val="28"/>
          <w:szCs w:val="30"/>
        </w:rPr>
      </w:pPr>
      <w:r>
        <w:rPr>
          <w:rFonts w:ascii="宋体" w:eastAsiaTheme="minorEastAsia" w:hAnsi="宋体" w:cs="宋体" w:hint="eastAsia"/>
          <w:sz w:val="28"/>
          <w:szCs w:val="30"/>
        </w:rPr>
        <w:t>（</w:t>
      </w:r>
      <w:r>
        <w:rPr>
          <w:rFonts w:ascii="宋体" w:eastAsiaTheme="minorEastAsia" w:hAnsi="宋体" w:cs="宋体"/>
          <w:sz w:val="28"/>
          <w:szCs w:val="30"/>
        </w:rPr>
        <w:t>2</w:t>
      </w:r>
      <w:r>
        <w:rPr>
          <w:rFonts w:ascii="宋体" w:eastAsiaTheme="minorEastAsia" w:hAnsi="宋体" w:cs="宋体" w:hint="eastAsia"/>
          <w:sz w:val="28"/>
          <w:szCs w:val="30"/>
        </w:rPr>
        <w:t>）制定安全管理的相应规范、流程和突发事件应急预案，保证比赛筹备和实施工作全过程的安全；赛区工位明显位置张贴安全操作须知，列明危险源及安全操作规程和防范措施；</w:t>
      </w:r>
    </w:p>
    <w:p w:rsidR="00C516E7" w:rsidRDefault="00DE1E2A">
      <w:pPr>
        <w:pStyle w:val="11"/>
        <w:spacing w:line="560" w:lineRule="exact"/>
        <w:ind w:firstLineChars="150"/>
        <w:rPr>
          <w:rFonts w:ascii="宋体" w:eastAsiaTheme="minorEastAsia" w:hAnsi="宋体" w:cs="宋体"/>
          <w:sz w:val="28"/>
          <w:szCs w:val="30"/>
        </w:rPr>
      </w:pPr>
      <w:r>
        <w:rPr>
          <w:rFonts w:ascii="宋体" w:eastAsiaTheme="minorEastAsia" w:hAnsi="宋体" w:cs="宋体" w:hint="eastAsia"/>
          <w:sz w:val="28"/>
          <w:szCs w:val="30"/>
        </w:rPr>
        <w:t>（</w:t>
      </w:r>
      <w:r>
        <w:rPr>
          <w:rFonts w:ascii="宋体" w:eastAsiaTheme="minorEastAsia" w:hAnsi="宋体" w:cs="宋体"/>
          <w:sz w:val="28"/>
          <w:szCs w:val="30"/>
        </w:rPr>
        <w:t>3</w:t>
      </w:r>
      <w:r>
        <w:rPr>
          <w:rFonts w:ascii="宋体" w:eastAsiaTheme="minorEastAsia" w:hAnsi="宋体" w:cs="宋体" w:hint="eastAsia"/>
          <w:sz w:val="28"/>
          <w:szCs w:val="30"/>
        </w:rPr>
        <w:t>）比赛内容涉及的器材、设备应符合国家有关安全规定，并预留有10%的备赛工位和20%的耗材和设备；</w:t>
      </w:r>
    </w:p>
    <w:p w:rsidR="00C516E7" w:rsidRDefault="00DE1E2A">
      <w:pPr>
        <w:pStyle w:val="11"/>
        <w:spacing w:line="560" w:lineRule="exact"/>
        <w:ind w:firstLineChars="150"/>
        <w:rPr>
          <w:rFonts w:ascii="宋体" w:eastAsiaTheme="minorEastAsia" w:hAnsi="宋体" w:cs="宋体"/>
          <w:sz w:val="28"/>
          <w:szCs w:val="30"/>
        </w:rPr>
      </w:pPr>
      <w:r>
        <w:rPr>
          <w:rFonts w:ascii="宋体" w:eastAsiaTheme="minorEastAsia" w:hAnsi="宋体" w:cs="宋体" w:hint="eastAsia"/>
          <w:sz w:val="28"/>
          <w:szCs w:val="30"/>
        </w:rPr>
        <w:t>（</w:t>
      </w:r>
      <w:r>
        <w:rPr>
          <w:rFonts w:ascii="宋体" w:eastAsiaTheme="minorEastAsia" w:hAnsi="宋体" w:cs="宋体"/>
          <w:sz w:val="28"/>
          <w:szCs w:val="30"/>
        </w:rPr>
        <w:t>4</w:t>
      </w:r>
      <w:r>
        <w:rPr>
          <w:rFonts w:ascii="宋体" w:eastAsiaTheme="minorEastAsia" w:hAnsi="宋体" w:cs="宋体" w:hint="eastAsia"/>
          <w:sz w:val="28"/>
          <w:szCs w:val="30"/>
        </w:rPr>
        <w:t>）赛项执委会在赛前对本赛项全体赛项支持保障人员、裁判</w:t>
      </w:r>
      <w:r>
        <w:rPr>
          <w:rFonts w:ascii="宋体" w:eastAsiaTheme="minorEastAsia" w:hAnsi="宋体" w:cs="宋体" w:hint="eastAsia"/>
          <w:sz w:val="28"/>
          <w:szCs w:val="30"/>
        </w:rPr>
        <w:lastRenderedPageBreak/>
        <w:t>员、工作人员进行安全培训，赛项支持保障人员在赛前进行消防安全演练，确保紧急情况下，现场参赛选手和专家紧急撤离，并及时切断配电箱电源开关，保障人员需扑救初期火灾，需掌握初步的人员救护技能；</w:t>
      </w:r>
    </w:p>
    <w:p w:rsidR="00C516E7" w:rsidRDefault="00DE1E2A">
      <w:pPr>
        <w:pStyle w:val="11"/>
        <w:spacing w:line="560" w:lineRule="exact"/>
        <w:ind w:firstLineChars="150"/>
        <w:rPr>
          <w:rFonts w:ascii="宋体" w:eastAsiaTheme="minorEastAsia" w:hAnsi="宋体" w:cs="宋体"/>
          <w:sz w:val="28"/>
          <w:szCs w:val="30"/>
        </w:rPr>
      </w:pPr>
      <w:r>
        <w:rPr>
          <w:rFonts w:ascii="宋体" w:eastAsiaTheme="minorEastAsia" w:hAnsi="宋体" w:cs="宋体" w:hint="eastAsia"/>
          <w:sz w:val="28"/>
          <w:szCs w:val="30"/>
        </w:rPr>
        <w:t>（</w:t>
      </w:r>
      <w:r>
        <w:rPr>
          <w:rFonts w:ascii="宋体" w:eastAsiaTheme="minorEastAsia" w:hAnsi="宋体" w:cs="宋体"/>
          <w:sz w:val="28"/>
          <w:szCs w:val="30"/>
        </w:rPr>
        <w:t>5</w:t>
      </w:r>
      <w:r>
        <w:rPr>
          <w:rFonts w:ascii="宋体" w:eastAsiaTheme="minorEastAsia" w:hAnsi="宋体" w:cs="宋体" w:hint="eastAsia"/>
          <w:sz w:val="28"/>
          <w:szCs w:val="30"/>
        </w:rPr>
        <w:t>）赛项执委会制定专门方案保证比赛命题、赛题加密、赛题发布、回收和评判过程的安全；</w:t>
      </w:r>
    </w:p>
    <w:p w:rsidR="00C516E7" w:rsidRDefault="00DE1E2A">
      <w:pPr>
        <w:pStyle w:val="11"/>
        <w:spacing w:line="560" w:lineRule="exact"/>
        <w:ind w:firstLineChars="150"/>
        <w:rPr>
          <w:rFonts w:ascii="宋体" w:eastAsiaTheme="minorEastAsia" w:hAnsi="宋体" w:cs="宋体"/>
          <w:sz w:val="28"/>
          <w:szCs w:val="30"/>
        </w:rPr>
      </w:pPr>
      <w:r>
        <w:rPr>
          <w:rFonts w:ascii="宋体" w:eastAsiaTheme="minorEastAsia" w:hAnsi="宋体" w:cs="宋体" w:hint="eastAsia"/>
          <w:sz w:val="28"/>
          <w:szCs w:val="30"/>
        </w:rPr>
        <w:t>（</w:t>
      </w:r>
      <w:r>
        <w:rPr>
          <w:rFonts w:ascii="宋体" w:eastAsiaTheme="minorEastAsia" w:hAnsi="宋体" w:cs="宋体"/>
          <w:sz w:val="28"/>
          <w:szCs w:val="30"/>
        </w:rPr>
        <w:t>6</w:t>
      </w:r>
      <w:r>
        <w:rPr>
          <w:rFonts w:ascii="宋体" w:eastAsiaTheme="minorEastAsia" w:hAnsi="宋体" w:cs="宋体" w:hint="eastAsia"/>
          <w:sz w:val="28"/>
          <w:szCs w:val="30"/>
        </w:rPr>
        <w:t>）赛项执委会在赛前组织专人对比赛现场、住宿场所和交通保障进行考察，并对安全工作提出明确要求。赛场的布置，赛场内的器材、设备，应符合国家有关安全规定；</w:t>
      </w:r>
    </w:p>
    <w:p w:rsidR="00C516E7" w:rsidRDefault="00DE1E2A">
      <w:pPr>
        <w:pStyle w:val="11"/>
        <w:spacing w:line="560" w:lineRule="exact"/>
        <w:ind w:firstLineChars="150"/>
        <w:rPr>
          <w:rFonts w:ascii="宋体" w:eastAsiaTheme="minorEastAsia" w:hAnsi="宋体" w:cs="宋体"/>
          <w:sz w:val="28"/>
          <w:szCs w:val="30"/>
        </w:rPr>
      </w:pPr>
      <w:r>
        <w:rPr>
          <w:rFonts w:ascii="宋体" w:eastAsiaTheme="minorEastAsia" w:hAnsi="宋体" w:cs="宋体" w:hint="eastAsia"/>
          <w:sz w:val="28"/>
          <w:szCs w:val="30"/>
        </w:rPr>
        <w:t>（</w:t>
      </w:r>
      <w:r>
        <w:rPr>
          <w:rFonts w:ascii="宋体" w:eastAsiaTheme="minorEastAsia" w:hAnsi="宋体" w:cs="宋体"/>
          <w:sz w:val="28"/>
          <w:szCs w:val="30"/>
        </w:rPr>
        <w:t>7</w:t>
      </w:r>
      <w:r>
        <w:rPr>
          <w:rFonts w:ascii="宋体" w:eastAsiaTheme="minorEastAsia" w:hAnsi="宋体" w:cs="宋体" w:hint="eastAsia"/>
          <w:sz w:val="28"/>
          <w:szCs w:val="30"/>
        </w:rPr>
        <w:t>）赛场周围设立警戒线，防止无关人员进入，发生意外事件。比赛现场内参照相关职业岗位的要求为选手提供必要的劳动保护和医务服务；</w:t>
      </w:r>
    </w:p>
    <w:p w:rsidR="00C516E7" w:rsidRDefault="00DE1E2A">
      <w:pPr>
        <w:pStyle w:val="11"/>
        <w:spacing w:line="560" w:lineRule="exact"/>
        <w:ind w:firstLineChars="150"/>
        <w:rPr>
          <w:rFonts w:ascii="宋体" w:eastAsiaTheme="minorEastAsia" w:hAnsi="宋体" w:cs="宋体"/>
          <w:sz w:val="28"/>
          <w:szCs w:val="30"/>
        </w:rPr>
      </w:pPr>
      <w:r>
        <w:rPr>
          <w:rFonts w:ascii="宋体" w:eastAsiaTheme="minorEastAsia" w:hAnsi="宋体" w:cs="宋体" w:hint="eastAsia"/>
          <w:sz w:val="28"/>
          <w:szCs w:val="30"/>
        </w:rPr>
        <w:t>（</w:t>
      </w:r>
      <w:r>
        <w:rPr>
          <w:rFonts w:ascii="宋体" w:eastAsiaTheme="minorEastAsia" w:hAnsi="宋体" w:cs="宋体"/>
          <w:sz w:val="28"/>
          <w:szCs w:val="30"/>
        </w:rPr>
        <w:t>8</w:t>
      </w:r>
      <w:r>
        <w:rPr>
          <w:rFonts w:ascii="宋体" w:eastAsiaTheme="minorEastAsia" w:hAnsi="宋体" w:cs="宋体" w:hint="eastAsia"/>
          <w:sz w:val="28"/>
          <w:szCs w:val="30"/>
        </w:rPr>
        <w:t>）承办院校</w:t>
      </w:r>
      <w:r w:rsidR="00C26B42">
        <w:rPr>
          <w:rFonts w:ascii="宋体" w:eastAsiaTheme="minorEastAsia" w:hAnsi="宋体" w:cs="宋体" w:hint="eastAsia"/>
          <w:sz w:val="28"/>
          <w:szCs w:val="30"/>
        </w:rPr>
        <w:t xml:space="preserve"> </w:t>
      </w:r>
      <w:r>
        <w:rPr>
          <w:rFonts w:ascii="宋体" w:eastAsiaTheme="minorEastAsia" w:hAnsi="宋体" w:cs="宋体" w:hint="eastAsia"/>
          <w:sz w:val="28"/>
          <w:szCs w:val="30"/>
        </w:rPr>
        <w:t>应提供保障应急预案实施的条件，明确制度和预案，并配备急救人员与设施；除必要的安全隔离措施外，赛项安全应严格遵守国家相关法律法规，保护个人隐私和人身自由；</w:t>
      </w:r>
    </w:p>
    <w:p w:rsidR="00C516E7" w:rsidRDefault="00DE1E2A">
      <w:pPr>
        <w:pStyle w:val="11"/>
        <w:spacing w:line="560" w:lineRule="exact"/>
        <w:ind w:firstLineChars="150"/>
        <w:rPr>
          <w:rFonts w:ascii="宋体" w:eastAsiaTheme="minorEastAsia" w:hAnsi="宋体" w:cs="宋体"/>
          <w:sz w:val="28"/>
          <w:szCs w:val="30"/>
        </w:rPr>
      </w:pPr>
      <w:r>
        <w:rPr>
          <w:rFonts w:ascii="宋体" w:eastAsiaTheme="minorEastAsia" w:hAnsi="宋体" w:cs="宋体" w:hint="eastAsia"/>
          <w:sz w:val="28"/>
          <w:szCs w:val="30"/>
        </w:rPr>
        <w:t>（</w:t>
      </w:r>
      <w:r>
        <w:rPr>
          <w:rFonts w:ascii="宋体" w:eastAsiaTheme="minorEastAsia" w:hAnsi="宋体" w:cs="宋体"/>
          <w:sz w:val="28"/>
          <w:szCs w:val="30"/>
        </w:rPr>
        <w:t>9</w:t>
      </w:r>
      <w:r>
        <w:rPr>
          <w:rFonts w:ascii="宋体" w:eastAsiaTheme="minorEastAsia" w:hAnsi="宋体" w:cs="宋体" w:hint="eastAsia"/>
          <w:sz w:val="28"/>
          <w:szCs w:val="30"/>
        </w:rPr>
        <w:t>）赛项执委会会同承办院校制定开放赛场和体验区的人员疏导方案。赛场环境中存在人员密集、车流人流交错的区域，除了设置齐全的指示标志外，增加引导人员，并开辟备用通道；</w:t>
      </w:r>
    </w:p>
    <w:p w:rsidR="00C516E7" w:rsidRDefault="00DE1E2A">
      <w:pPr>
        <w:pStyle w:val="11"/>
        <w:spacing w:line="560" w:lineRule="exact"/>
        <w:ind w:firstLineChars="150"/>
        <w:rPr>
          <w:rFonts w:ascii="宋体" w:eastAsiaTheme="minorEastAsia" w:hAnsi="宋体" w:cs="宋体"/>
          <w:sz w:val="28"/>
          <w:szCs w:val="30"/>
        </w:rPr>
      </w:pPr>
      <w:r>
        <w:rPr>
          <w:rFonts w:ascii="宋体" w:eastAsiaTheme="minorEastAsia" w:hAnsi="宋体" w:cs="宋体" w:hint="eastAsia"/>
          <w:sz w:val="28"/>
          <w:szCs w:val="30"/>
        </w:rPr>
        <w:t>（1</w:t>
      </w:r>
      <w:r>
        <w:rPr>
          <w:rFonts w:ascii="宋体" w:eastAsiaTheme="minorEastAsia" w:hAnsi="宋体" w:cs="宋体"/>
          <w:sz w:val="28"/>
          <w:szCs w:val="30"/>
        </w:rPr>
        <w:t>0</w:t>
      </w:r>
      <w:r>
        <w:rPr>
          <w:rFonts w:ascii="宋体" w:eastAsiaTheme="minorEastAsia" w:hAnsi="宋体" w:cs="宋体" w:hint="eastAsia"/>
          <w:sz w:val="28"/>
          <w:szCs w:val="30"/>
        </w:rPr>
        <w:t>）大赛期间，赛项承办院校在赛场管理的关键岗位，增加力量，建立安全管理日志；</w:t>
      </w:r>
    </w:p>
    <w:p w:rsidR="00C516E7" w:rsidRDefault="00DE1E2A">
      <w:pPr>
        <w:pStyle w:val="11"/>
        <w:spacing w:line="560" w:lineRule="exact"/>
        <w:ind w:firstLineChars="150"/>
        <w:rPr>
          <w:rFonts w:ascii="宋体" w:eastAsiaTheme="minorEastAsia" w:hAnsi="宋体" w:cs="宋体"/>
          <w:sz w:val="28"/>
          <w:szCs w:val="30"/>
        </w:rPr>
      </w:pPr>
      <w:r>
        <w:rPr>
          <w:rFonts w:ascii="宋体" w:eastAsiaTheme="minorEastAsia" w:hAnsi="宋体" w:cs="宋体" w:hint="eastAsia"/>
          <w:sz w:val="28"/>
          <w:szCs w:val="30"/>
        </w:rPr>
        <w:t>（1</w:t>
      </w:r>
      <w:r>
        <w:rPr>
          <w:rFonts w:ascii="宋体" w:eastAsiaTheme="minorEastAsia" w:hAnsi="宋体" w:cs="宋体"/>
          <w:sz w:val="28"/>
          <w:szCs w:val="30"/>
        </w:rPr>
        <w:t>1</w:t>
      </w:r>
      <w:r>
        <w:rPr>
          <w:rFonts w:ascii="宋体" w:eastAsiaTheme="minorEastAsia" w:hAnsi="宋体" w:cs="宋体" w:hint="eastAsia"/>
          <w:sz w:val="28"/>
          <w:szCs w:val="30"/>
        </w:rPr>
        <w:t>）比赛期间承办校所安排的住宿地应具有宾馆、住宿经营许可资质，保证住宿、卫生、饮食安全，承办院校须尊重少数民族参赛人员的宗教信仰及文化习俗，根据国家相关的民族、宗教政策，安排好少数民族参赛选手和教师的饮食起居；</w:t>
      </w:r>
    </w:p>
    <w:p w:rsidR="00C516E7" w:rsidRDefault="00DE1E2A">
      <w:pPr>
        <w:pStyle w:val="11"/>
        <w:spacing w:line="560" w:lineRule="exact"/>
        <w:ind w:firstLineChars="150"/>
        <w:rPr>
          <w:rFonts w:ascii="宋体" w:eastAsiaTheme="minorEastAsia" w:hAnsi="宋体" w:cs="宋体"/>
          <w:sz w:val="28"/>
          <w:szCs w:val="30"/>
        </w:rPr>
      </w:pPr>
      <w:r>
        <w:rPr>
          <w:rFonts w:ascii="宋体" w:eastAsiaTheme="minorEastAsia" w:hAnsi="宋体" w:cs="宋体" w:hint="eastAsia"/>
          <w:sz w:val="28"/>
          <w:szCs w:val="30"/>
        </w:rPr>
        <w:lastRenderedPageBreak/>
        <w:t>（1</w:t>
      </w:r>
      <w:r>
        <w:rPr>
          <w:rFonts w:ascii="宋体" w:eastAsiaTheme="minorEastAsia" w:hAnsi="宋体" w:cs="宋体"/>
          <w:sz w:val="28"/>
          <w:szCs w:val="30"/>
        </w:rPr>
        <w:t>2</w:t>
      </w:r>
      <w:r>
        <w:rPr>
          <w:rFonts w:ascii="宋体" w:eastAsiaTheme="minorEastAsia" w:hAnsi="宋体" w:cs="宋体" w:hint="eastAsia"/>
          <w:sz w:val="28"/>
          <w:szCs w:val="30"/>
        </w:rPr>
        <w:t>）比赛期间发生意外事故时，应采取措施，避免事态扩大，赛场、展示区、体验区的现场布置和现场使用时，全域全程禁烟。</w:t>
      </w:r>
    </w:p>
    <w:p w:rsidR="00C516E7" w:rsidRDefault="00DE1E2A">
      <w:pPr>
        <w:pStyle w:val="1"/>
      </w:pPr>
      <w:bookmarkStart w:id="40" w:name="_Toc491101549"/>
      <w:r>
        <w:t>经费</w:t>
      </w:r>
      <w:r>
        <w:rPr>
          <w:rFonts w:hint="eastAsia"/>
        </w:rPr>
        <w:t>概算</w:t>
      </w:r>
      <w:bookmarkEnd w:id="40"/>
    </w:p>
    <w:tbl>
      <w:tblPr>
        <w:tblW w:w="88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
        <w:gridCol w:w="2427"/>
        <w:gridCol w:w="1361"/>
        <w:gridCol w:w="4302"/>
      </w:tblGrid>
      <w:tr w:rsidR="00C516E7" w:rsidTr="005E312D">
        <w:trPr>
          <w:trHeight w:val="266"/>
          <w:jc w:val="right"/>
        </w:trPr>
        <w:tc>
          <w:tcPr>
            <w:tcW w:w="807" w:type="dxa"/>
            <w:vAlign w:val="center"/>
          </w:tcPr>
          <w:p w:rsidR="00C516E7" w:rsidRDefault="00DE1E2A">
            <w:pPr>
              <w:ind w:firstLineChars="0" w:firstLine="0"/>
              <w:jc w:val="center"/>
              <w:rPr>
                <w:rFonts w:ascii="宋体" w:hAnsi="宋体"/>
                <w:b/>
                <w:bCs/>
              </w:rPr>
            </w:pPr>
            <w:r>
              <w:rPr>
                <w:rFonts w:ascii="宋体" w:hAnsi="宋体" w:hint="eastAsia"/>
                <w:b/>
                <w:bCs/>
              </w:rPr>
              <w:t>序号</w:t>
            </w:r>
          </w:p>
        </w:tc>
        <w:tc>
          <w:tcPr>
            <w:tcW w:w="2427" w:type="dxa"/>
            <w:vAlign w:val="center"/>
          </w:tcPr>
          <w:p w:rsidR="00C516E7" w:rsidRDefault="00DE1E2A">
            <w:pPr>
              <w:ind w:firstLineChars="0" w:firstLine="0"/>
              <w:jc w:val="center"/>
              <w:rPr>
                <w:rFonts w:ascii="宋体" w:hAnsi="宋体"/>
                <w:b/>
                <w:bCs/>
              </w:rPr>
            </w:pPr>
            <w:r>
              <w:rPr>
                <w:rFonts w:ascii="宋体" w:hAnsi="宋体" w:hint="eastAsia"/>
                <w:b/>
                <w:bCs/>
              </w:rPr>
              <w:t>项目阶段</w:t>
            </w:r>
          </w:p>
        </w:tc>
        <w:tc>
          <w:tcPr>
            <w:tcW w:w="1361" w:type="dxa"/>
            <w:vAlign w:val="center"/>
          </w:tcPr>
          <w:p w:rsidR="00C516E7" w:rsidRDefault="00DE1E2A">
            <w:pPr>
              <w:ind w:firstLineChars="0" w:firstLine="0"/>
              <w:jc w:val="center"/>
              <w:rPr>
                <w:rFonts w:ascii="宋体" w:hAnsi="宋体"/>
                <w:b/>
                <w:bCs/>
              </w:rPr>
            </w:pPr>
            <w:r>
              <w:rPr>
                <w:rFonts w:ascii="宋体" w:hAnsi="宋体" w:hint="eastAsia"/>
                <w:b/>
                <w:bCs/>
              </w:rPr>
              <w:t>费用（万</w:t>
            </w:r>
            <w:r>
              <w:rPr>
                <w:rFonts w:ascii="宋体" w:hAnsi="宋体"/>
                <w:b/>
                <w:bCs/>
              </w:rPr>
              <w:t>元</w:t>
            </w:r>
            <w:r>
              <w:rPr>
                <w:rFonts w:ascii="宋体" w:hAnsi="宋体" w:hint="eastAsia"/>
                <w:b/>
                <w:bCs/>
              </w:rPr>
              <w:t>）</w:t>
            </w:r>
          </w:p>
        </w:tc>
        <w:tc>
          <w:tcPr>
            <w:tcW w:w="4302" w:type="dxa"/>
            <w:vAlign w:val="center"/>
          </w:tcPr>
          <w:p w:rsidR="00C516E7" w:rsidRDefault="00DE1E2A">
            <w:pPr>
              <w:ind w:firstLineChars="0" w:firstLine="0"/>
              <w:jc w:val="center"/>
              <w:rPr>
                <w:rFonts w:ascii="宋体" w:hAnsi="宋体"/>
                <w:b/>
                <w:bCs/>
              </w:rPr>
            </w:pPr>
            <w:r>
              <w:rPr>
                <w:rFonts w:ascii="宋体" w:hAnsi="宋体" w:hint="eastAsia"/>
                <w:b/>
                <w:bCs/>
              </w:rPr>
              <w:t>资金用途</w:t>
            </w:r>
          </w:p>
        </w:tc>
      </w:tr>
      <w:tr w:rsidR="00C516E7" w:rsidTr="005E312D">
        <w:trPr>
          <w:trHeight w:val="266"/>
          <w:jc w:val="right"/>
        </w:trPr>
        <w:tc>
          <w:tcPr>
            <w:tcW w:w="807" w:type="dxa"/>
            <w:vAlign w:val="center"/>
          </w:tcPr>
          <w:p w:rsidR="00C516E7" w:rsidRDefault="00DE1E2A">
            <w:pPr>
              <w:ind w:firstLineChars="0" w:firstLine="0"/>
              <w:jc w:val="center"/>
              <w:rPr>
                <w:rFonts w:ascii="宋体" w:hAnsi="宋体"/>
                <w:bCs/>
              </w:rPr>
            </w:pPr>
            <w:r>
              <w:rPr>
                <w:rFonts w:ascii="宋体" w:hAnsi="宋体" w:hint="eastAsia"/>
                <w:bCs/>
              </w:rPr>
              <w:t>1</w:t>
            </w:r>
          </w:p>
        </w:tc>
        <w:tc>
          <w:tcPr>
            <w:tcW w:w="2427" w:type="dxa"/>
            <w:vAlign w:val="center"/>
          </w:tcPr>
          <w:p w:rsidR="00C516E7" w:rsidRDefault="00DE1E2A">
            <w:pPr>
              <w:ind w:firstLineChars="0" w:firstLine="0"/>
              <w:jc w:val="center"/>
              <w:rPr>
                <w:rFonts w:ascii="宋体" w:hAnsi="宋体"/>
                <w:bCs/>
              </w:rPr>
            </w:pPr>
            <w:r>
              <w:rPr>
                <w:rFonts w:ascii="宋体" w:hAnsi="宋体" w:hint="eastAsia"/>
                <w:bCs/>
              </w:rPr>
              <w:t>赛项方案论证   赛题开发及培训</w:t>
            </w:r>
          </w:p>
        </w:tc>
        <w:tc>
          <w:tcPr>
            <w:tcW w:w="1361" w:type="dxa"/>
            <w:vAlign w:val="center"/>
          </w:tcPr>
          <w:p w:rsidR="00C516E7" w:rsidRDefault="00DE1E2A">
            <w:pPr>
              <w:ind w:firstLineChars="0" w:firstLine="0"/>
              <w:jc w:val="center"/>
              <w:rPr>
                <w:rFonts w:ascii="宋体" w:hAnsi="宋体"/>
                <w:bCs/>
              </w:rPr>
            </w:pPr>
            <w:r>
              <w:rPr>
                <w:rFonts w:ascii="宋体" w:hAnsi="宋体" w:hint="eastAsia"/>
                <w:bCs/>
              </w:rPr>
              <w:t>6</w:t>
            </w:r>
          </w:p>
        </w:tc>
        <w:tc>
          <w:tcPr>
            <w:tcW w:w="4302" w:type="dxa"/>
            <w:vAlign w:val="center"/>
          </w:tcPr>
          <w:p w:rsidR="00C516E7" w:rsidRDefault="00DE1E2A">
            <w:pPr>
              <w:ind w:firstLineChars="0" w:firstLine="0"/>
              <w:jc w:val="center"/>
              <w:rPr>
                <w:rFonts w:ascii="宋体" w:hAnsi="宋体"/>
                <w:bCs/>
              </w:rPr>
            </w:pPr>
            <w:r>
              <w:rPr>
                <w:rFonts w:ascii="宋体" w:hAnsi="宋体" w:hint="eastAsia"/>
                <w:bCs/>
              </w:rPr>
              <w:t>高职院校调研，专家论证会议，用餐，住宿</w:t>
            </w:r>
          </w:p>
        </w:tc>
      </w:tr>
      <w:tr w:rsidR="00C516E7" w:rsidTr="005E312D">
        <w:trPr>
          <w:trHeight w:val="285"/>
          <w:jc w:val="right"/>
        </w:trPr>
        <w:tc>
          <w:tcPr>
            <w:tcW w:w="807" w:type="dxa"/>
            <w:vMerge w:val="restart"/>
            <w:vAlign w:val="center"/>
          </w:tcPr>
          <w:p w:rsidR="00C516E7" w:rsidRDefault="00DE1E2A">
            <w:pPr>
              <w:ind w:firstLineChars="0" w:firstLine="0"/>
              <w:jc w:val="center"/>
              <w:rPr>
                <w:rFonts w:ascii="宋体" w:hAnsi="宋体"/>
                <w:bCs/>
              </w:rPr>
            </w:pPr>
            <w:r>
              <w:rPr>
                <w:rFonts w:ascii="宋体" w:hAnsi="宋体"/>
                <w:bCs/>
              </w:rPr>
              <w:t>2</w:t>
            </w:r>
          </w:p>
        </w:tc>
        <w:tc>
          <w:tcPr>
            <w:tcW w:w="2427" w:type="dxa"/>
            <w:vMerge w:val="restart"/>
            <w:vAlign w:val="center"/>
          </w:tcPr>
          <w:p w:rsidR="00C516E7" w:rsidRDefault="00DE1E2A">
            <w:pPr>
              <w:ind w:firstLineChars="0" w:firstLine="0"/>
              <w:jc w:val="center"/>
              <w:rPr>
                <w:rFonts w:ascii="宋体" w:hAnsi="宋体"/>
                <w:bCs/>
              </w:rPr>
            </w:pPr>
            <w:r>
              <w:rPr>
                <w:rFonts w:ascii="宋体" w:hAnsi="宋体" w:hint="eastAsia"/>
                <w:bCs/>
              </w:rPr>
              <w:t>赛前准备</w:t>
            </w:r>
          </w:p>
        </w:tc>
        <w:tc>
          <w:tcPr>
            <w:tcW w:w="1361" w:type="dxa"/>
            <w:vAlign w:val="center"/>
          </w:tcPr>
          <w:p w:rsidR="00C516E7" w:rsidRDefault="00DE1E2A">
            <w:pPr>
              <w:ind w:firstLineChars="0" w:firstLine="0"/>
              <w:jc w:val="center"/>
              <w:rPr>
                <w:rFonts w:ascii="宋体" w:hAnsi="宋体"/>
                <w:bCs/>
              </w:rPr>
            </w:pPr>
            <w:r>
              <w:rPr>
                <w:rFonts w:ascii="宋体" w:hAnsi="宋体" w:hint="eastAsia"/>
                <w:bCs/>
              </w:rPr>
              <w:t>6</w:t>
            </w:r>
          </w:p>
        </w:tc>
        <w:tc>
          <w:tcPr>
            <w:tcW w:w="4302" w:type="dxa"/>
            <w:vAlign w:val="center"/>
          </w:tcPr>
          <w:p w:rsidR="00C516E7" w:rsidRDefault="00DE1E2A">
            <w:pPr>
              <w:ind w:firstLineChars="0" w:firstLine="0"/>
              <w:jc w:val="center"/>
              <w:rPr>
                <w:rFonts w:ascii="宋体" w:hAnsi="宋体"/>
                <w:bCs/>
              </w:rPr>
            </w:pPr>
            <w:r>
              <w:rPr>
                <w:rFonts w:ascii="宋体" w:hAnsi="宋体"/>
                <w:bCs/>
              </w:rPr>
              <w:t>3</w:t>
            </w:r>
            <w:r>
              <w:rPr>
                <w:rFonts w:ascii="宋体" w:hAnsi="宋体" w:hint="eastAsia"/>
                <w:bCs/>
              </w:rPr>
              <w:t>次专家筹备会、（含差旅交通、食宿）、模拟题开发</w:t>
            </w:r>
          </w:p>
        </w:tc>
      </w:tr>
      <w:tr w:rsidR="00C516E7" w:rsidTr="005E312D">
        <w:trPr>
          <w:trHeight w:val="524"/>
          <w:jc w:val="right"/>
        </w:trPr>
        <w:tc>
          <w:tcPr>
            <w:tcW w:w="807" w:type="dxa"/>
            <w:vMerge/>
            <w:vAlign w:val="center"/>
          </w:tcPr>
          <w:p w:rsidR="00C516E7" w:rsidRDefault="00C516E7">
            <w:pPr>
              <w:ind w:firstLineChars="0" w:firstLine="0"/>
              <w:jc w:val="center"/>
              <w:rPr>
                <w:rFonts w:ascii="宋体" w:hAnsi="宋体"/>
                <w:bCs/>
              </w:rPr>
            </w:pPr>
          </w:p>
        </w:tc>
        <w:tc>
          <w:tcPr>
            <w:tcW w:w="2427" w:type="dxa"/>
            <w:vMerge/>
            <w:vAlign w:val="center"/>
          </w:tcPr>
          <w:p w:rsidR="00C516E7" w:rsidRDefault="00C516E7">
            <w:pPr>
              <w:ind w:firstLineChars="0" w:firstLine="0"/>
              <w:jc w:val="center"/>
              <w:rPr>
                <w:rFonts w:ascii="宋体" w:hAnsi="宋体"/>
                <w:bCs/>
              </w:rPr>
            </w:pPr>
          </w:p>
        </w:tc>
        <w:tc>
          <w:tcPr>
            <w:tcW w:w="1361" w:type="dxa"/>
            <w:vAlign w:val="center"/>
          </w:tcPr>
          <w:p w:rsidR="00C516E7" w:rsidRDefault="00DE1E2A">
            <w:pPr>
              <w:ind w:firstLineChars="0" w:firstLine="0"/>
              <w:jc w:val="center"/>
              <w:rPr>
                <w:rFonts w:ascii="宋体" w:hAnsi="宋体"/>
                <w:bCs/>
              </w:rPr>
            </w:pPr>
            <w:r>
              <w:rPr>
                <w:rFonts w:ascii="宋体" w:hAnsi="宋体" w:hint="eastAsia"/>
                <w:bCs/>
              </w:rPr>
              <w:t>6</w:t>
            </w:r>
          </w:p>
        </w:tc>
        <w:tc>
          <w:tcPr>
            <w:tcW w:w="4302" w:type="dxa"/>
            <w:vAlign w:val="center"/>
          </w:tcPr>
          <w:p w:rsidR="00C516E7" w:rsidRDefault="00DE1E2A">
            <w:pPr>
              <w:ind w:firstLineChars="0" w:firstLine="0"/>
              <w:jc w:val="center"/>
              <w:rPr>
                <w:rFonts w:ascii="宋体" w:hAnsi="宋体"/>
                <w:bCs/>
              </w:rPr>
            </w:pPr>
            <w:r>
              <w:rPr>
                <w:rFonts w:ascii="宋体" w:hAnsi="宋体" w:hint="eastAsia"/>
                <w:bCs/>
              </w:rPr>
              <w:t>现场培训（全国各省份20场左右培训）</w:t>
            </w:r>
          </w:p>
        </w:tc>
      </w:tr>
      <w:tr w:rsidR="00C516E7" w:rsidTr="005E312D">
        <w:trPr>
          <w:trHeight w:val="368"/>
          <w:jc w:val="right"/>
        </w:trPr>
        <w:tc>
          <w:tcPr>
            <w:tcW w:w="807" w:type="dxa"/>
            <w:vMerge/>
            <w:vAlign w:val="center"/>
          </w:tcPr>
          <w:p w:rsidR="00C516E7" w:rsidRDefault="00C516E7">
            <w:pPr>
              <w:ind w:firstLineChars="0" w:firstLine="0"/>
              <w:jc w:val="center"/>
              <w:rPr>
                <w:rFonts w:ascii="宋体" w:hAnsi="宋体"/>
                <w:bCs/>
              </w:rPr>
            </w:pPr>
          </w:p>
        </w:tc>
        <w:tc>
          <w:tcPr>
            <w:tcW w:w="2427" w:type="dxa"/>
            <w:vMerge/>
            <w:vAlign w:val="center"/>
          </w:tcPr>
          <w:p w:rsidR="00C516E7" w:rsidRDefault="00C516E7">
            <w:pPr>
              <w:ind w:firstLineChars="0" w:firstLine="0"/>
              <w:jc w:val="center"/>
              <w:rPr>
                <w:rFonts w:ascii="宋体" w:hAnsi="宋体"/>
                <w:bCs/>
              </w:rPr>
            </w:pPr>
          </w:p>
        </w:tc>
        <w:tc>
          <w:tcPr>
            <w:tcW w:w="1361" w:type="dxa"/>
            <w:vAlign w:val="center"/>
          </w:tcPr>
          <w:p w:rsidR="00C516E7" w:rsidRDefault="00DE1E2A">
            <w:pPr>
              <w:ind w:firstLineChars="0" w:firstLine="0"/>
              <w:jc w:val="center"/>
              <w:rPr>
                <w:rFonts w:ascii="宋体" w:hAnsi="宋体"/>
                <w:bCs/>
              </w:rPr>
            </w:pPr>
            <w:r>
              <w:rPr>
                <w:rFonts w:ascii="宋体" w:hAnsi="宋体"/>
                <w:bCs/>
              </w:rPr>
              <w:t>2</w:t>
            </w:r>
          </w:p>
        </w:tc>
        <w:tc>
          <w:tcPr>
            <w:tcW w:w="4302" w:type="dxa"/>
            <w:vAlign w:val="center"/>
          </w:tcPr>
          <w:p w:rsidR="00C516E7" w:rsidRDefault="00DE1E2A">
            <w:pPr>
              <w:ind w:firstLineChars="0" w:firstLine="0"/>
              <w:jc w:val="center"/>
              <w:rPr>
                <w:rFonts w:ascii="宋体" w:hAnsi="宋体"/>
                <w:bCs/>
              </w:rPr>
            </w:pPr>
            <w:r>
              <w:rPr>
                <w:rFonts w:ascii="宋体" w:hAnsi="宋体" w:hint="eastAsia"/>
                <w:bCs/>
              </w:rPr>
              <w:t>全国赛前说明会</w:t>
            </w:r>
          </w:p>
        </w:tc>
      </w:tr>
      <w:tr w:rsidR="00C516E7" w:rsidTr="005E312D">
        <w:trPr>
          <w:trHeight w:val="391"/>
          <w:jc w:val="right"/>
        </w:trPr>
        <w:tc>
          <w:tcPr>
            <w:tcW w:w="807" w:type="dxa"/>
            <w:vMerge w:val="restart"/>
            <w:vAlign w:val="center"/>
          </w:tcPr>
          <w:p w:rsidR="00C516E7" w:rsidRDefault="00DE1E2A">
            <w:pPr>
              <w:ind w:firstLineChars="0" w:firstLine="0"/>
              <w:jc w:val="center"/>
              <w:rPr>
                <w:rFonts w:ascii="宋体" w:hAnsi="宋体"/>
                <w:bCs/>
              </w:rPr>
            </w:pPr>
            <w:r>
              <w:rPr>
                <w:rFonts w:ascii="宋体" w:hAnsi="宋体"/>
                <w:bCs/>
              </w:rPr>
              <w:t>3</w:t>
            </w:r>
          </w:p>
        </w:tc>
        <w:tc>
          <w:tcPr>
            <w:tcW w:w="2427" w:type="dxa"/>
            <w:vMerge w:val="restart"/>
            <w:vAlign w:val="center"/>
          </w:tcPr>
          <w:p w:rsidR="00C516E7" w:rsidRDefault="00DE1E2A">
            <w:pPr>
              <w:ind w:firstLineChars="0" w:firstLine="0"/>
              <w:jc w:val="center"/>
              <w:rPr>
                <w:rFonts w:ascii="宋体" w:hAnsi="宋体"/>
                <w:bCs/>
              </w:rPr>
            </w:pPr>
            <w:r>
              <w:rPr>
                <w:rFonts w:ascii="宋体" w:hAnsi="宋体" w:hint="eastAsia"/>
                <w:bCs/>
              </w:rPr>
              <w:t>比赛现场</w:t>
            </w:r>
          </w:p>
        </w:tc>
        <w:tc>
          <w:tcPr>
            <w:tcW w:w="1361" w:type="dxa"/>
            <w:vAlign w:val="center"/>
          </w:tcPr>
          <w:p w:rsidR="00C516E7" w:rsidRDefault="00DE1E2A">
            <w:pPr>
              <w:ind w:firstLineChars="0" w:firstLine="0"/>
              <w:jc w:val="center"/>
              <w:rPr>
                <w:rFonts w:ascii="宋体" w:hAnsi="宋体"/>
                <w:bCs/>
              </w:rPr>
            </w:pPr>
            <w:r>
              <w:rPr>
                <w:rFonts w:ascii="宋体" w:hAnsi="宋体" w:hint="eastAsia"/>
                <w:bCs/>
              </w:rPr>
              <w:t>企业</w:t>
            </w:r>
            <w:r>
              <w:rPr>
                <w:rFonts w:ascii="宋体" w:hAnsi="宋体"/>
                <w:bCs/>
              </w:rPr>
              <w:t>提供</w:t>
            </w:r>
          </w:p>
        </w:tc>
        <w:tc>
          <w:tcPr>
            <w:tcW w:w="4302" w:type="dxa"/>
            <w:vAlign w:val="center"/>
          </w:tcPr>
          <w:p w:rsidR="00C516E7" w:rsidRDefault="00DE1E2A">
            <w:pPr>
              <w:ind w:firstLineChars="0" w:firstLine="0"/>
              <w:jc w:val="center"/>
              <w:rPr>
                <w:rFonts w:ascii="宋体" w:hAnsi="宋体"/>
                <w:bCs/>
              </w:rPr>
            </w:pPr>
            <w:r>
              <w:rPr>
                <w:rFonts w:ascii="宋体" w:hAnsi="宋体" w:hint="eastAsia"/>
                <w:bCs/>
              </w:rPr>
              <w:t>竞赛设备</w:t>
            </w:r>
          </w:p>
        </w:tc>
      </w:tr>
      <w:tr w:rsidR="00C516E7" w:rsidTr="005E312D">
        <w:trPr>
          <w:trHeight w:val="364"/>
          <w:jc w:val="right"/>
        </w:trPr>
        <w:tc>
          <w:tcPr>
            <w:tcW w:w="807" w:type="dxa"/>
            <w:vMerge/>
            <w:vAlign w:val="center"/>
          </w:tcPr>
          <w:p w:rsidR="00C516E7" w:rsidRDefault="00C516E7">
            <w:pPr>
              <w:ind w:firstLineChars="0" w:firstLine="0"/>
              <w:jc w:val="center"/>
              <w:rPr>
                <w:rFonts w:ascii="宋体" w:hAnsi="宋体"/>
                <w:bCs/>
              </w:rPr>
            </w:pPr>
          </w:p>
        </w:tc>
        <w:tc>
          <w:tcPr>
            <w:tcW w:w="2427" w:type="dxa"/>
            <w:vMerge/>
            <w:vAlign w:val="center"/>
          </w:tcPr>
          <w:p w:rsidR="00C516E7" w:rsidRDefault="00C516E7">
            <w:pPr>
              <w:ind w:firstLineChars="0" w:firstLine="0"/>
              <w:jc w:val="center"/>
              <w:rPr>
                <w:rFonts w:ascii="宋体" w:hAnsi="宋体"/>
                <w:bCs/>
              </w:rPr>
            </w:pPr>
          </w:p>
        </w:tc>
        <w:tc>
          <w:tcPr>
            <w:tcW w:w="1361" w:type="dxa"/>
            <w:vAlign w:val="center"/>
          </w:tcPr>
          <w:p w:rsidR="00C516E7" w:rsidRDefault="00EA7D10" w:rsidP="00394E62">
            <w:pPr>
              <w:ind w:firstLineChars="0" w:firstLine="0"/>
              <w:jc w:val="center"/>
              <w:rPr>
                <w:rFonts w:ascii="宋体" w:hAnsi="宋体"/>
                <w:bCs/>
              </w:rPr>
            </w:pPr>
            <w:r>
              <w:rPr>
                <w:rFonts w:ascii="宋体" w:hAnsi="宋体" w:hint="eastAsia"/>
                <w:bCs/>
              </w:rPr>
              <w:t>1</w:t>
            </w:r>
            <w:r w:rsidR="00394E62">
              <w:rPr>
                <w:rFonts w:ascii="宋体" w:hAnsi="宋体"/>
                <w:bCs/>
              </w:rPr>
              <w:t>0</w:t>
            </w:r>
          </w:p>
        </w:tc>
        <w:tc>
          <w:tcPr>
            <w:tcW w:w="4302" w:type="dxa"/>
            <w:vAlign w:val="center"/>
          </w:tcPr>
          <w:p w:rsidR="00C516E7" w:rsidRDefault="00DE1E2A">
            <w:pPr>
              <w:ind w:firstLineChars="0" w:firstLine="0"/>
              <w:jc w:val="center"/>
              <w:rPr>
                <w:rFonts w:ascii="宋体" w:hAnsi="宋体"/>
                <w:bCs/>
              </w:rPr>
            </w:pPr>
            <w:r>
              <w:rPr>
                <w:rFonts w:ascii="宋体" w:hAnsi="宋体" w:hint="eastAsia"/>
                <w:bCs/>
              </w:rPr>
              <w:t>设备运输、安装调试</w:t>
            </w:r>
          </w:p>
        </w:tc>
      </w:tr>
      <w:tr w:rsidR="00C516E7" w:rsidTr="005E312D">
        <w:trPr>
          <w:trHeight w:val="292"/>
          <w:jc w:val="right"/>
        </w:trPr>
        <w:tc>
          <w:tcPr>
            <w:tcW w:w="807" w:type="dxa"/>
            <w:vMerge/>
            <w:vAlign w:val="center"/>
          </w:tcPr>
          <w:p w:rsidR="00C516E7" w:rsidRDefault="00C516E7">
            <w:pPr>
              <w:ind w:firstLineChars="0" w:firstLine="0"/>
              <w:jc w:val="center"/>
              <w:rPr>
                <w:rFonts w:ascii="宋体" w:hAnsi="宋体"/>
                <w:bCs/>
              </w:rPr>
            </w:pPr>
          </w:p>
        </w:tc>
        <w:tc>
          <w:tcPr>
            <w:tcW w:w="2427" w:type="dxa"/>
            <w:vMerge/>
            <w:vAlign w:val="center"/>
          </w:tcPr>
          <w:p w:rsidR="00C516E7" w:rsidRDefault="00C516E7">
            <w:pPr>
              <w:ind w:firstLineChars="0" w:firstLine="0"/>
              <w:jc w:val="center"/>
              <w:rPr>
                <w:rFonts w:ascii="宋体" w:hAnsi="宋体"/>
                <w:bCs/>
              </w:rPr>
            </w:pPr>
          </w:p>
        </w:tc>
        <w:tc>
          <w:tcPr>
            <w:tcW w:w="1361" w:type="dxa"/>
            <w:vAlign w:val="center"/>
          </w:tcPr>
          <w:p w:rsidR="00C516E7" w:rsidRDefault="00394E62">
            <w:pPr>
              <w:ind w:firstLineChars="0" w:firstLine="0"/>
              <w:jc w:val="center"/>
              <w:rPr>
                <w:rFonts w:ascii="宋体" w:hAnsi="宋体"/>
                <w:bCs/>
              </w:rPr>
            </w:pPr>
            <w:r>
              <w:rPr>
                <w:rFonts w:ascii="宋体" w:hAnsi="宋体"/>
                <w:bCs/>
              </w:rPr>
              <w:t>8</w:t>
            </w:r>
          </w:p>
        </w:tc>
        <w:tc>
          <w:tcPr>
            <w:tcW w:w="4302" w:type="dxa"/>
            <w:vAlign w:val="center"/>
          </w:tcPr>
          <w:p w:rsidR="00C516E7" w:rsidRDefault="00DE1E2A">
            <w:pPr>
              <w:ind w:firstLineChars="0" w:firstLine="0"/>
              <w:jc w:val="center"/>
              <w:rPr>
                <w:rFonts w:ascii="宋体" w:hAnsi="宋体"/>
                <w:bCs/>
              </w:rPr>
            </w:pPr>
            <w:r>
              <w:rPr>
                <w:rFonts w:ascii="宋体" w:hAnsi="宋体" w:hint="eastAsia"/>
                <w:bCs/>
              </w:rPr>
              <w:t>专家、监考和裁判、现场技术支持、后勤保障劳务费</w:t>
            </w:r>
          </w:p>
        </w:tc>
      </w:tr>
      <w:tr w:rsidR="00C516E7" w:rsidTr="005E312D">
        <w:trPr>
          <w:trHeight w:val="350"/>
          <w:jc w:val="right"/>
        </w:trPr>
        <w:tc>
          <w:tcPr>
            <w:tcW w:w="807" w:type="dxa"/>
            <w:vMerge/>
            <w:vAlign w:val="center"/>
          </w:tcPr>
          <w:p w:rsidR="00C516E7" w:rsidRDefault="00C516E7">
            <w:pPr>
              <w:ind w:firstLineChars="0" w:firstLine="0"/>
              <w:jc w:val="center"/>
              <w:rPr>
                <w:rFonts w:ascii="宋体" w:hAnsi="宋体"/>
                <w:bCs/>
              </w:rPr>
            </w:pPr>
          </w:p>
        </w:tc>
        <w:tc>
          <w:tcPr>
            <w:tcW w:w="2427" w:type="dxa"/>
            <w:vMerge/>
            <w:vAlign w:val="center"/>
          </w:tcPr>
          <w:p w:rsidR="00C516E7" w:rsidRDefault="00C516E7">
            <w:pPr>
              <w:ind w:firstLineChars="0" w:firstLine="0"/>
              <w:jc w:val="center"/>
              <w:rPr>
                <w:rFonts w:ascii="宋体" w:hAnsi="宋体"/>
                <w:bCs/>
              </w:rPr>
            </w:pPr>
          </w:p>
        </w:tc>
        <w:tc>
          <w:tcPr>
            <w:tcW w:w="1361" w:type="dxa"/>
            <w:vAlign w:val="center"/>
          </w:tcPr>
          <w:p w:rsidR="00C516E7" w:rsidRDefault="00394E62">
            <w:pPr>
              <w:ind w:firstLineChars="0" w:firstLine="0"/>
              <w:jc w:val="center"/>
              <w:rPr>
                <w:rFonts w:ascii="宋体" w:hAnsi="宋体"/>
                <w:bCs/>
              </w:rPr>
            </w:pPr>
            <w:r>
              <w:rPr>
                <w:rFonts w:ascii="宋体" w:hAnsi="宋体"/>
                <w:bCs/>
              </w:rPr>
              <w:t>8</w:t>
            </w:r>
          </w:p>
        </w:tc>
        <w:tc>
          <w:tcPr>
            <w:tcW w:w="4302" w:type="dxa"/>
            <w:vAlign w:val="center"/>
          </w:tcPr>
          <w:p w:rsidR="00C516E7" w:rsidRDefault="00DE1E2A">
            <w:pPr>
              <w:ind w:firstLineChars="0" w:firstLine="0"/>
              <w:jc w:val="center"/>
              <w:rPr>
                <w:rFonts w:ascii="宋体" w:hAnsi="宋体"/>
                <w:bCs/>
              </w:rPr>
            </w:pPr>
            <w:r>
              <w:rPr>
                <w:rFonts w:ascii="宋体" w:hAnsi="宋体" w:hint="eastAsia"/>
                <w:bCs/>
              </w:rPr>
              <w:t>赛场布置、技术展示体验</w:t>
            </w:r>
          </w:p>
        </w:tc>
      </w:tr>
      <w:tr w:rsidR="00C516E7" w:rsidTr="005E312D">
        <w:trPr>
          <w:trHeight w:val="350"/>
          <w:jc w:val="right"/>
        </w:trPr>
        <w:tc>
          <w:tcPr>
            <w:tcW w:w="807" w:type="dxa"/>
            <w:vMerge/>
            <w:vAlign w:val="center"/>
          </w:tcPr>
          <w:p w:rsidR="00C516E7" w:rsidRDefault="00C516E7">
            <w:pPr>
              <w:ind w:firstLineChars="0" w:firstLine="0"/>
              <w:jc w:val="center"/>
              <w:rPr>
                <w:rFonts w:ascii="宋体" w:hAnsi="宋体"/>
                <w:bCs/>
              </w:rPr>
            </w:pPr>
          </w:p>
        </w:tc>
        <w:tc>
          <w:tcPr>
            <w:tcW w:w="2427" w:type="dxa"/>
            <w:vMerge/>
            <w:vAlign w:val="center"/>
          </w:tcPr>
          <w:p w:rsidR="00C516E7" w:rsidRDefault="00C516E7">
            <w:pPr>
              <w:ind w:firstLineChars="0" w:firstLine="0"/>
              <w:jc w:val="center"/>
              <w:rPr>
                <w:rFonts w:ascii="宋体" w:hAnsi="宋体"/>
                <w:bCs/>
              </w:rPr>
            </w:pPr>
          </w:p>
        </w:tc>
        <w:tc>
          <w:tcPr>
            <w:tcW w:w="1361" w:type="dxa"/>
            <w:vAlign w:val="center"/>
          </w:tcPr>
          <w:p w:rsidR="00C516E7" w:rsidRDefault="00394E62">
            <w:pPr>
              <w:ind w:firstLineChars="0" w:firstLine="0"/>
              <w:jc w:val="center"/>
              <w:rPr>
                <w:rFonts w:ascii="宋体" w:hAnsi="宋体"/>
                <w:bCs/>
              </w:rPr>
            </w:pPr>
            <w:r>
              <w:rPr>
                <w:rFonts w:ascii="宋体" w:hAnsi="宋体"/>
                <w:bCs/>
              </w:rPr>
              <w:t>4</w:t>
            </w:r>
          </w:p>
        </w:tc>
        <w:tc>
          <w:tcPr>
            <w:tcW w:w="4302" w:type="dxa"/>
            <w:vAlign w:val="center"/>
          </w:tcPr>
          <w:p w:rsidR="00C516E7" w:rsidRDefault="00DE1E2A">
            <w:pPr>
              <w:ind w:firstLineChars="0" w:firstLine="0"/>
              <w:jc w:val="center"/>
              <w:rPr>
                <w:rFonts w:ascii="宋体" w:hAnsi="宋体"/>
                <w:bCs/>
              </w:rPr>
            </w:pPr>
            <w:r>
              <w:rPr>
                <w:rFonts w:ascii="宋体" w:hAnsi="宋体" w:hint="eastAsia"/>
                <w:bCs/>
              </w:rPr>
              <w:t>参赛选手奖品</w:t>
            </w:r>
          </w:p>
        </w:tc>
      </w:tr>
      <w:tr w:rsidR="00C516E7" w:rsidTr="005E312D">
        <w:trPr>
          <w:trHeight w:val="350"/>
          <w:jc w:val="right"/>
        </w:trPr>
        <w:tc>
          <w:tcPr>
            <w:tcW w:w="807" w:type="dxa"/>
            <w:vMerge/>
            <w:vAlign w:val="center"/>
          </w:tcPr>
          <w:p w:rsidR="00C516E7" w:rsidRDefault="00C516E7">
            <w:pPr>
              <w:ind w:firstLineChars="0" w:firstLine="0"/>
              <w:jc w:val="center"/>
              <w:rPr>
                <w:rFonts w:ascii="宋体" w:hAnsi="宋体"/>
                <w:bCs/>
              </w:rPr>
            </w:pPr>
          </w:p>
        </w:tc>
        <w:tc>
          <w:tcPr>
            <w:tcW w:w="2427" w:type="dxa"/>
            <w:vMerge/>
            <w:vAlign w:val="center"/>
          </w:tcPr>
          <w:p w:rsidR="00C516E7" w:rsidRDefault="00C516E7">
            <w:pPr>
              <w:ind w:firstLineChars="0" w:firstLine="0"/>
              <w:jc w:val="center"/>
              <w:rPr>
                <w:rFonts w:ascii="宋体" w:hAnsi="宋体"/>
                <w:bCs/>
              </w:rPr>
            </w:pPr>
          </w:p>
        </w:tc>
        <w:tc>
          <w:tcPr>
            <w:tcW w:w="1361" w:type="dxa"/>
            <w:vAlign w:val="center"/>
          </w:tcPr>
          <w:p w:rsidR="00C516E7" w:rsidRDefault="00DE1E2A">
            <w:pPr>
              <w:ind w:firstLineChars="0" w:firstLine="0"/>
              <w:jc w:val="center"/>
              <w:rPr>
                <w:rFonts w:ascii="宋体" w:hAnsi="宋体"/>
                <w:bCs/>
              </w:rPr>
            </w:pPr>
            <w:r>
              <w:rPr>
                <w:rFonts w:ascii="宋体" w:hAnsi="宋体" w:hint="eastAsia"/>
                <w:bCs/>
              </w:rPr>
              <w:t>4</w:t>
            </w:r>
          </w:p>
        </w:tc>
        <w:tc>
          <w:tcPr>
            <w:tcW w:w="4302" w:type="dxa"/>
            <w:vAlign w:val="center"/>
          </w:tcPr>
          <w:p w:rsidR="00C516E7" w:rsidRDefault="00DE1E2A">
            <w:pPr>
              <w:ind w:firstLineChars="0" w:firstLine="0"/>
              <w:jc w:val="center"/>
              <w:rPr>
                <w:rFonts w:ascii="宋体" w:hAnsi="宋体"/>
                <w:bCs/>
              </w:rPr>
            </w:pPr>
            <w:r>
              <w:rPr>
                <w:rFonts w:ascii="宋体" w:hAnsi="宋体" w:hint="eastAsia"/>
                <w:bCs/>
              </w:rPr>
              <w:t>竞赛指南印刷、选手服装等</w:t>
            </w:r>
          </w:p>
        </w:tc>
      </w:tr>
      <w:tr w:rsidR="00C516E7" w:rsidTr="005E312D">
        <w:trPr>
          <w:trHeight w:val="350"/>
          <w:jc w:val="right"/>
        </w:trPr>
        <w:tc>
          <w:tcPr>
            <w:tcW w:w="807" w:type="dxa"/>
            <w:vMerge/>
            <w:vAlign w:val="center"/>
          </w:tcPr>
          <w:p w:rsidR="00C516E7" w:rsidRDefault="00C516E7">
            <w:pPr>
              <w:ind w:firstLineChars="0" w:firstLine="0"/>
              <w:jc w:val="center"/>
              <w:rPr>
                <w:rFonts w:ascii="宋体" w:hAnsi="宋体"/>
                <w:bCs/>
              </w:rPr>
            </w:pPr>
          </w:p>
        </w:tc>
        <w:tc>
          <w:tcPr>
            <w:tcW w:w="2427" w:type="dxa"/>
            <w:vMerge/>
            <w:vAlign w:val="center"/>
          </w:tcPr>
          <w:p w:rsidR="00C516E7" w:rsidRDefault="00C516E7">
            <w:pPr>
              <w:ind w:firstLineChars="0" w:firstLine="0"/>
              <w:jc w:val="center"/>
              <w:rPr>
                <w:rFonts w:ascii="宋体" w:hAnsi="宋体"/>
                <w:bCs/>
              </w:rPr>
            </w:pPr>
          </w:p>
        </w:tc>
        <w:tc>
          <w:tcPr>
            <w:tcW w:w="1361" w:type="dxa"/>
            <w:vAlign w:val="center"/>
          </w:tcPr>
          <w:p w:rsidR="00C516E7" w:rsidRDefault="00DE1E2A">
            <w:pPr>
              <w:ind w:firstLineChars="0" w:firstLine="0"/>
              <w:jc w:val="center"/>
              <w:rPr>
                <w:rFonts w:ascii="宋体" w:hAnsi="宋体"/>
                <w:bCs/>
              </w:rPr>
            </w:pPr>
            <w:r>
              <w:rPr>
                <w:rFonts w:ascii="宋体" w:hAnsi="宋体" w:hint="eastAsia"/>
                <w:bCs/>
              </w:rPr>
              <w:t>4</w:t>
            </w:r>
          </w:p>
        </w:tc>
        <w:tc>
          <w:tcPr>
            <w:tcW w:w="4302" w:type="dxa"/>
            <w:vAlign w:val="center"/>
          </w:tcPr>
          <w:p w:rsidR="00C516E7" w:rsidRDefault="00DE1E2A">
            <w:pPr>
              <w:ind w:firstLineChars="0" w:firstLine="0"/>
              <w:jc w:val="center"/>
              <w:rPr>
                <w:rFonts w:ascii="宋体" w:hAnsi="宋体"/>
                <w:bCs/>
              </w:rPr>
            </w:pPr>
            <w:r>
              <w:rPr>
                <w:rFonts w:ascii="宋体" w:hAnsi="宋体" w:hint="eastAsia"/>
                <w:bCs/>
              </w:rPr>
              <w:t>竞赛现场办公文具、耗材等</w:t>
            </w:r>
          </w:p>
        </w:tc>
      </w:tr>
      <w:tr w:rsidR="00394E62" w:rsidTr="005E312D">
        <w:trPr>
          <w:trHeight w:val="350"/>
          <w:jc w:val="right"/>
        </w:trPr>
        <w:tc>
          <w:tcPr>
            <w:tcW w:w="807" w:type="dxa"/>
            <w:vAlign w:val="center"/>
          </w:tcPr>
          <w:p w:rsidR="00394E62" w:rsidRDefault="00394E62">
            <w:pPr>
              <w:ind w:firstLineChars="0" w:firstLine="0"/>
              <w:jc w:val="center"/>
              <w:rPr>
                <w:rFonts w:ascii="宋体" w:hAnsi="宋体"/>
                <w:bCs/>
              </w:rPr>
            </w:pPr>
            <w:r>
              <w:rPr>
                <w:rFonts w:ascii="宋体" w:hAnsi="宋体" w:hint="eastAsia"/>
                <w:bCs/>
              </w:rPr>
              <w:t>4</w:t>
            </w:r>
          </w:p>
        </w:tc>
        <w:tc>
          <w:tcPr>
            <w:tcW w:w="2427" w:type="dxa"/>
            <w:vAlign w:val="center"/>
          </w:tcPr>
          <w:p w:rsidR="00394E62" w:rsidRDefault="00394E62">
            <w:pPr>
              <w:ind w:firstLineChars="0" w:firstLine="0"/>
              <w:jc w:val="center"/>
              <w:rPr>
                <w:rFonts w:ascii="宋体" w:hAnsi="宋体"/>
                <w:bCs/>
              </w:rPr>
            </w:pPr>
            <w:r>
              <w:rPr>
                <w:rFonts w:ascii="宋体" w:hAnsi="宋体" w:hint="eastAsia"/>
                <w:bCs/>
              </w:rPr>
              <w:t>赛后</w:t>
            </w:r>
          </w:p>
        </w:tc>
        <w:tc>
          <w:tcPr>
            <w:tcW w:w="1361" w:type="dxa"/>
            <w:vAlign w:val="center"/>
          </w:tcPr>
          <w:p w:rsidR="00394E62" w:rsidRDefault="00394E62">
            <w:pPr>
              <w:ind w:firstLineChars="0" w:firstLine="0"/>
              <w:jc w:val="center"/>
              <w:rPr>
                <w:rFonts w:ascii="宋体" w:hAnsi="宋体"/>
                <w:bCs/>
              </w:rPr>
            </w:pPr>
            <w:r>
              <w:rPr>
                <w:rFonts w:ascii="宋体" w:hAnsi="宋体" w:hint="eastAsia"/>
                <w:bCs/>
              </w:rPr>
              <w:t>4</w:t>
            </w:r>
          </w:p>
        </w:tc>
        <w:tc>
          <w:tcPr>
            <w:tcW w:w="4302" w:type="dxa"/>
            <w:vAlign w:val="center"/>
          </w:tcPr>
          <w:p w:rsidR="00394E62" w:rsidRDefault="00394E62">
            <w:pPr>
              <w:ind w:firstLineChars="0" w:firstLine="0"/>
              <w:jc w:val="center"/>
              <w:rPr>
                <w:rFonts w:ascii="宋体" w:hAnsi="宋体"/>
                <w:bCs/>
              </w:rPr>
            </w:pPr>
            <w:r>
              <w:rPr>
                <w:rFonts w:ascii="宋体" w:hAnsi="宋体" w:hint="eastAsia"/>
                <w:bCs/>
              </w:rPr>
              <w:t>赛项</w:t>
            </w:r>
            <w:r>
              <w:rPr>
                <w:rFonts w:ascii="宋体" w:hAnsi="宋体"/>
                <w:bCs/>
              </w:rPr>
              <w:t>资源转化</w:t>
            </w:r>
          </w:p>
        </w:tc>
      </w:tr>
      <w:tr w:rsidR="00C516E7" w:rsidTr="005E312D">
        <w:trPr>
          <w:trHeight w:val="350"/>
          <w:jc w:val="right"/>
        </w:trPr>
        <w:tc>
          <w:tcPr>
            <w:tcW w:w="3234" w:type="dxa"/>
            <w:gridSpan w:val="2"/>
            <w:vAlign w:val="center"/>
          </w:tcPr>
          <w:p w:rsidR="00C516E7" w:rsidRDefault="00DE1E2A">
            <w:pPr>
              <w:ind w:firstLineChars="0" w:firstLine="0"/>
              <w:jc w:val="center"/>
              <w:rPr>
                <w:rFonts w:ascii="宋体" w:hAnsi="宋体"/>
                <w:bCs/>
              </w:rPr>
            </w:pPr>
            <w:r>
              <w:rPr>
                <w:rFonts w:ascii="宋体" w:hAnsi="宋体"/>
                <w:bCs/>
              </w:rPr>
              <w:t>总计</w:t>
            </w:r>
            <w:r>
              <w:rPr>
                <w:rFonts w:ascii="宋体" w:hAnsi="宋体" w:hint="eastAsia"/>
                <w:bCs/>
              </w:rPr>
              <w:t>（万元）</w:t>
            </w:r>
          </w:p>
        </w:tc>
        <w:tc>
          <w:tcPr>
            <w:tcW w:w="5663" w:type="dxa"/>
            <w:gridSpan w:val="2"/>
            <w:vAlign w:val="center"/>
          </w:tcPr>
          <w:p w:rsidR="00C516E7" w:rsidRDefault="00DE1E2A" w:rsidP="00EA7D10">
            <w:pPr>
              <w:ind w:firstLineChars="0" w:firstLine="0"/>
              <w:jc w:val="center"/>
              <w:rPr>
                <w:rFonts w:ascii="宋体" w:hAnsi="宋体"/>
                <w:bCs/>
              </w:rPr>
            </w:pPr>
            <w:r>
              <w:rPr>
                <w:rFonts w:ascii="宋体" w:hAnsi="宋体" w:hint="eastAsia"/>
                <w:bCs/>
              </w:rPr>
              <w:t>6</w:t>
            </w:r>
            <w:r w:rsidR="00EA7D10">
              <w:rPr>
                <w:rFonts w:ascii="宋体" w:hAnsi="宋体" w:hint="eastAsia"/>
                <w:bCs/>
              </w:rPr>
              <w:t>2</w:t>
            </w:r>
          </w:p>
        </w:tc>
      </w:tr>
    </w:tbl>
    <w:p w:rsidR="00C516E7" w:rsidRDefault="00DE1E2A">
      <w:pPr>
        <w:pStyle w:val="1"/>
      </w:pPr>
      <w:bookmarkStart w:id="41" w:name="_Toc491101550"/>
      <w:r>
        <w:t>比赛组织与管理</w:t>
      </w:r>
      <w:bookmarkEnd w:id="41"/>
    </w:p>
    <w:p w:rsidR="00C516E7" w:rsidRDefault="00DE1E2A">
      <w:pPr>
        <w:pStyle w:val="11"/>
        <w:ind w:firstLineChars="0" w:firstLine="0"/>
        <w:jc w:val="left"/>
        <w:rPr>
          <w:rFonts w:asciiTheme="minorHAnsi" w:eastAsiaTheme="minorEastAsia" w:hAnsiTheme="minorHAnsi" w:cstheme="minorBidi"/>
          <w:b/>
          <w:bCs/>
          <w:sz w:val="32"/>
          <w:szCs w:val="32"/>
        </w:rPr>
      </w:pPr>
      <w:r>
        <w:rPr>
          <w:rFonts w:asciiTheme="minorHAnsi" w:eastAsiaTheme="minorEastAsia" w:hAnsiTheme="minorHAnsi" w:cstheme="minorBidi" w:hint="eastAsia"/>
          <w:b/>
          <w:bCs/>
          <w:sz w:val="32"/>
          <w:szCs w:val="32"/>
        </w:rPr>
        <w:t>（一）组织保障</w:t>
      </w:r>
    </w:p>
    <w:p w:rsidR="00C516E7" w:rsidRDefault="00EA53C9">
      <w:pPr>
        <w:pStyle w:val="11"/>
        <w:ind w:firstLine="560"/>
        <w:rPr>
          <w:rFonts w:ascii="宋体" w:hAnsi="宋体" w:cs="宋体"/>
          <w:sz w:val="28"/>
          <w:szCs w:val="30"/>
        </w:rPr>
      </w:pPr>
      <w:r>
        <w:rPr>
          <w:rFonts w:ascii="宋体" w:hAnsi="宋体" w:cs="宋体" w:hint="eastAsia"/>
          <w:sz w:val="28"/>
          <w:szCs w:val="30"/>
        </w:rPr>
        <w:t>赛项申报单位负责筹划赛项、组织</w:t>
      </w:r>
      <w:r w:rsidR="00DE1E2A">
        <w:rPr>
          <w:rFonts w:ascii="宋体" w:hAnsi="宋体" w:cs="宋体" w:hint="eastAsia"/>
          <w:sz w:val="28"/>
          <w:szCs w:val="30"/>
        </w:rPr>
        <w:t>成立执委会、专家组和裁判组，组织设计论证和赛事实施管理等活动。</w:t>
      </w:r>
    </w:p>
    <w:p w:rsidR="00C516E7" w:rsidRDefault="00DE1E2A">
      <w:pPr>
        <w:pStyle w:val="11"/>
        <w:ind w:firstLineChars="0" w:firstLine="0"/>
        <w:jc w:val="left"/>
        <w:rPr>
          <w:rFonts w:ascii="宋体" w:hAnsi="宋体" w:cs="宋体"/>
          <w:b/>
          <w:sz w:val="30"/>
          <w:szCs w:val="30"/>
        </w:rPr>
      </w:pPr>
      <w:r>
        <w:rPr>
          <w:rFonts w:ascii="宋体" w:hAnsi="宋体" w:cs="宋体" w:hint="eastAsia"/>
          <w:b/>
          <w:sz w:val="30"/>
          <w:szCs w:val="30"/>
        </w:rPr>
        <w:t>（二）赛项执委会</w:t>
      </w:r>
    </w:p>
    <w:p w:rsidR="00EA53C9" w:rsidRDefault="00EA53C9" w:rsidP="00EA53C9">
      <w:pPr>
        <w:spacing w:line="560" w:lineRule="exact"/>
        <w:ind w:firstLine="560"/>
        <w:rPr>
          <w:rFonts w:ascii="宋体" w:hAnsi="宋体" w:cs="宋体"/>
          <w:sz w:val="28"/>
          <w:szCs w:val="30"/>
        </w:rPr>
      </w:pPr>
      <w:r w:rsidRPr="00EA53C9">
        <w:rPr>
          <w:rFonts w:ascii="宋体" w:hAnsi="宋体" w:cs="宋体" w:hint="eastAsia"/>
          <w:sz w:val="28"/>
          <w:szCs w:val="30"/>
        </w:rPr>
        <w:t>赛项执委会在大赛执委会领导下开展工作，并接受赛项所在分赛区执委会的协调和指导，主要职责：全面负责本赛项的筹备与实施工作，</w:t>
      </w:r>
      <w:r w:rsidR="00394E62">
        <w:rPr>
          <w:rFonts w:ascii="宋体" w:hAnsi="宋体" w:cs="宋体" w:hint="eastAsia"/>
          <w:sz w:val="28"/>
          <w:szCs w:val="30"/>
        </w:rPr>
        <w:t>协调</w:t>
      </w:r>
      <w:r w:rsidR="00394E62">
        <w:rPr>
          <w:rFonts w:ascii="宋体" w:hAnsi="宋体" w:cs="宋体"/>
          <w:sz w:val="28"/>
          <w:szCs w:val="30"/>
        </w:rPr>
        <w:t>组织赛项专家和赛项承办校开展工作，</w:t>
      </w:r>
      <w:r w:rsidRPr="00EA53C9">
        <w:rPr>
          <w:rFonts w:ascii="宋体" w:hAnsi="宋体" w:cs="宋体" w:hint="eastAsia"/>
          <w:sz w:val="28"/>
          <w:szCs w:val="30"/>
        </w:rPr>
        <w:t>统筹管理赛项经费使用，推荐赛项专家组成员、裁判和仲裁人员</w:t>
      </w:r>
      <w:r w:rsidR="00394E62">
        <w:rPr>
          <w:rFonts w:ascii="宋体" w:hAnsi="宋体" w:cs="宋体" w:hint="eastAsia"/>
          <w:sz w:val="28"/>
          <w:szCs w:val="30"/>
        </w:rPr>
        <w:t>等</w:t>
      </w:r>
      <w:r w:rsidR="00394E62">
        <w:rPr>
          <w:rFonts w:ascii="宋体" w:hAnsi="宋体" w:cs="宋体"/>
          <w:sz w:val="28"/>
          <w:szCs w:val="30"/>
        </w:rPr>
        <w:t>。</w:t>
      </w:r>
    </w:p>
    <w:p w:rsidR="00394E62" w:rsidRPr="00EA53C9" w:rsidRDefault="00394E62" w:rsidP="00EA53C9">
      <w:pPr>
        <w:spacing w:line="560" w:lineRule="exact"/>
        <w:ind w:firstLine="560"/>
        <w:rPr>
          <w:rFonts w:ascii="宋体" w:hAnsi="宋体" w:cs="宋体"/>
          <w:sz w:val="28"/>
          <w:szCs w:val="30"/>
        </w:rPr>
      </w:pPr>
    </w:p>
    <w:p w:rsidR="00C516E7" w:rsidRDefault="00DE1E2A">
      <w:pPr>
        <w:pStyle w:val="11"/>
        <w:ind w:firstLineChars="0" w:firstLine="0"/>
        <w:jc w:val="left"/>
        <w:rPr>
          <w:rFonts w:ascii="宋体" w:hAnsi="宋体" w:cs="宋体"/>
          <w:b/>
          <w:sz w:val="30"/>
          <w:szCs w:val="30"/>
        </w:rPr>
      </w:pPr>
      <w:r>
        <w:rPr>
          <w:rFonts w:ascii="宋体" w:hAnsi="宋体" w:cs="宋体" w:hint="eastAsia"/>
          <w:b/>
          <w:sz w:val="30"/>
          <w:szCs w:val="30"/>
        </w:rPr>
        <w:t>（三）赛项专家组</w:t>
      </w:r>
    </w:p>
    <w:p w:rsidR="00C516E7" w:rsidRDefault="00DE1E2A">
      <w:pPr>
        <w:pStyle w:val="11"/>
        <w:ind w:firstLine="560"/>
        <w:rPr>
          <w:rFonts w:ascii="宋体" w:hAnsi="宋体" w:cs="宋体"/>
          <w:sz w:val="28"/>
          <w:szCs w:val="30"/>
          <w:lang w:val="zh-CN"/>
        </w:rPr>
      </w:pPr>
      <w:r>
        <w:rPr>
          <w:rFonts w:ascii="宋体" w:hAnsi="宋体" w:cs="宋体" w:hint="eastAsia"/>
          <w:sz w:val="28"/>
          <w:szCs w:val="30"/>
        </w:rPr>
        <w:t>全国职业院校技能大赛各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p>
    <w:p w:rsidR="00C516E7" w:rsidRDefault="00DE1E2A">
      <w:pPr>
        <w:pStyle w:val="11"/>
        <w:ind w:firstLineChars="0" w:firstLine="0"/>
        <w:jc w:val="left"/>
        <w:rPr>
          <w:rFonts w:ascii="宋体" w:hAnsi="宋体" w:cs="宋体"/>
          <w:b/>
          <w:sz w:val="30"/>
          <w:szCs w:val="30"/>
        </w:rPr>
      </w:pPr>
      <w:r>
        <w:rPr>
          <w:rFonts w:ascii="宋体" w:hAnsi="宋体" w:cs="宋体" w:hint="eastAsia"/>
          <w:b/>
          <w:sz w:val="30"/>
          <w:szCs w:val="30"/>
        </w:rPr>
        <w:t>（四）承办院校</w:t>
      </w:r>
    </w:p>
    <w:p w:rsidR="00EA53C9" w:rsidRPr="00EA53C9" w:rsidRDefault="00EA53C9" w:rsidP="00EA53C9">
      <w:pPr>
        <w:pStyle w:val="af5"/>
        <w:spacing w:line="560" w:lineRule="exact"/>
        <w:ind w:firstLine="560"/>
        <w:jc w:val="left"/>
        <w:rPr>
          <w:rFonts w:ascii="宋体" w:hAnsi="宋体" w:cs="宋体"/>
          <w:sz w:val="28"/>
          <w:szCs w:val="30"/>
        </w:rPr>
      </w:pPr>
      <w:r w:rsidRPr="00EA53C9">
        <w:rPr>
          <w:rFonts w:ascii="宋体" w:hAnsi="宋体" w:cs="宋体" w:hint="eastAsia"/>
          <w:sz w:val="28"/>
          <w:szCs w:val="30"/>
        </w:rPr>
        <w:t>在分赛区执委会和赛项执委会领导下开展工作，负责赛项的具体保障和实施工作，主要职责：按照赛项技术方案落实比赛场地及</w:t>
      </w:r>
    </w:p>
    <w:p w:rsidR="00EA53C9" w:rsidRPr="00EA53C9" w:rsidRDefault="00EA53C9" w:rsidP="00EA53C9">
      <w:pPr>
        <w:pStyle w:val="af5"/>
        <w:spacing w:line="560" w:lineRule="exact"/>
        <w:ind w:firstLineChars="0" w:firstLine="0"/>
        <w:jc w:val="left"/>
        <w:rPr>
          <w:rFonts w:ascii="宋体" w:hAnsi="宋体" w:cs="宋体"/>
          <w:sz w:val="28"/>
          <w:szCs w:val="30"/>
        </w:rPr>
      </w:pPr>
      <w:r w:rsidRPr="00EA53C9">
        <w:rPr>
          <w:rFonts w:ascii="宋体" w:hAnsi="宋体" w:cs="宋体" w:hint="eastAsia"/>
          <w:sz w:val="28"/>
          <w:szCs w:val="30"/>
        </w:rPr>
        <w:t>基础设施；配合赛执委会做好比赛组织和接待工作；配合赛区执委会做好大赛宣传工作；维持赛场秩序，保障赛事安全；参与赛项经费预算，管理赛项经费账户，执行赛项预算支出，委托会计师事务所进行赛项经费收支审计；负责比赛过程文件存档和赛后资料上报等。</w:t>
      </w:r>
    </w:p>
    <w:p w:rsidR="00C516E7" w:rsidRDefault="00DE1E2A">
      <w:pPr>
        <w:pStyle w:val="11"/>
        <w:ind w:firstLineChars="0" w:firstLine="0"/>
        <w:jc w:val="left"/>
        <w:rPr>
          <w:rFonts w:ascii="宋体" w:hAnsi="宋体" w:cs="宋体"/>
          <w:b/>
          <w:sz w:val="30"/>
          <w:szCs w:val="30"/>
        </w:rPr>
      </w:pPr>
      <w:r>
        <w:rPr>
          <w:rFonts w:ascii="宋体" w:hAnsi="宋体" w:cs="宋体" w:hint="eastAsia"/>
          <w:b/>
          <w:sz w:val="30"/>
          <w:szCs w:val="30"/>
        </w:rPr>
        <w:t>（五）现场裁判、仲裁、监督组</w:t>
      </w:r>
    </w:p>
    <w:p w:rsidR="00EA53C9" w:rsidRPr="00EA53C9" w:rsidRDefault="00C12EC7" w:rsidP="00EA53C9">
      <w:pPr>
        <w:pStyle w:val="af5"/>
        <w:spacing w:line="560" w:lineRule="exact"/>
        <w:ind w:firstLine="560"/>
        <w:rPr>
          <w:rFonts w:ascii="宋体" w:hAnsi="宋体" w:cs="宋体"/>
          <w:sz w:val="28"/>
          <w:szCs w:val="30"/>
        </w:rPr>
      </w:pPr>
      <w:r>
        <w:rPr>
          <w:rFonts w:ascii="宋体" w:hAnsi="宋体" w:cs="宋体" w:hint="eastAsia"/>
          <w:sz w:val="28"/>
          <w:szCs w:val="30"/>
        </w:rPr>
        <w:t>开赛1</w:t>
      </w:r>
      <w:r>
        <w:rPr>
          <w:rFonts w:ascii="宋体" w:hAnsi="宋体" w:cs="宋体"/>
          <w:sz w:val="28"/>
          <w:szCs w:val="30"/>
        </w:rPr>
        <w:t>0</w:t>
      </w:r>
      <w:r w:rsidR="00407A1E">
        <w:rPr>
          <w:rFonts w:ascii="宋体" w:hAnsi="宋体" w:cs="宋体" w:hint="eastAsia"/>
          <w:sz w:val="28"/>
          <w:szCs w:val="30"/>
        </w:rPr>
        <w:t>天</w:t>
      </w:r>
      <w:r>
        <w:rPr>
          <w:rFonts w:ascii="宋体" w:hAnsi="宋体" w:cs="宋体" w:hint="eastAsia"/>
          <w:sz w:val="28"/>
          <w:szCs w:val="30"/>
        </w:rPr>
        <w:t>前</w:t>
      </w:r>
      <w:r w:rsidR="00EA53C9" w:rsidRPr="00EA53C9">
        <w:rPr>
          <w:rFonts w:ascii="宋体" w:hAnsi="宋体" w:cs="宋体" w:hint="eastAsia"/>
          <w:sz w:val="28"/>
          <w:szCs w:val="30"/>
        </w:rPr>
        <w:t>，在裁判员库、仲裁员库、监督员库中随机抽取组成。裁判组负责赛前检查及赛场鉴定、现场执裁和评审比赛结果等工作；仲裁组负责受理各参赛队的书面申诉、对受理的申诉进行深入调查，做出客观、公正的集体仲裁；监督组对指定赛区、赛项执委会的竞赛筹备与组织工作实施全程现场监督，包括赛项竞赛场地和设施的部署、选手抽签、裁判培训、竞赛组织、成绩评判及汇总、成绩发布、申诉仲裁、成绩复核等。</w:t>
      </w:r>
    </w:p>
    <w:p w:rsidR="00EA53C9" w:rsidRDefault="00EA53C9">
      <w:pPr>
        <w:pStyle w:val="11"/>
        <w:ind w:firstLine="560"/>
        <w:rPr>
          <w:rFonts w:ascii="宋体" w:hAnsi="宋体" w:cs="宋体"/>
          <w:sz w:val="28"/>
          <w:szCs w:val="30"/>
          <w:lang w:val="zh-CN"/>
        </w:rPr>
      </w:pPr>
    </w:p>
    <w:p w:rsidR="00C516E7" w:rsidRDefault="00DE1E2A">
      <w:pPr>
        <w:pStyle w:val="1"/>
      </w:pPr>
      <w:bookmarkStart w:id="42" w:name="_Toc491101551"/>
      <w:r>
        <w:lastRenderedPageBreak/>
        <w:t>教学资源转化建设方案</w:t>
      </w:r>
      <w:bookmarkEnd w:id="42"/>
    </w:p>
    <w:p w:rsidR="00C516E7" w:rsidRDefault="00DE1E2A">
      <w:pPr>
        <w:ind w:firstLine="560"/>
        <w:rPr>
          <w:szCs w:val="21"/>
        </w:rPr>
      </w:pPr>
      <w:r>
        <w:rPr>
          <w:rFonts w:ascii="宋体" w:hAnsi="宋体" w:cs="宋体" w:hint="eastAsia"/>
          <w:sz w:val="28"/>
          <w:szCs w:val="30"/>
        </w:rPr>
        <w:t>参照《2017年全国职业院校技能大赛赛项资源转化工作办法》的有关要求，为了展现通信与控制系统集成与维护与开发的关键技术和行业应用，方便各院校学习相关技术和赛项内容的教学资源转化，特制定赛项赛后教学资源转化方案如下：</w:t>
      </w:r>
      <w:r>
        <w:rPr>
          <w:szCs w:val="21"/>
        </w:rPr>
        <w:t xml:space="preserve"> </w:t>
      </w:r>
    </w:p>
    <w:p w:rsidR="00C516E7" w:rsidRDefault="00DE1E2A">
      <w:pPr>
        <w:pStyle w:val="2"/>
        <w:spacing w:before="156"/>
      </w:pPr>
      <w:bookmarkStart w:id="43" w:name="_Toc491101552"/>
      <w:r>
        <w:rPr>
          <w:rFonts w:hint="eastAsia"/>
        </w:rPr>
        <w:t>赛项内容的资源共享</w:t>
      </w:r>
      <w:bookmarkEnd w:id="43"/>
    </w:p>
    <w:p w:rsidR="00C516E7" w:rsidRDefault="00DE1E2A">
      <w:pPr>
        <w:ind w:firstLine="560"/>
        <w:rPr>
          <w:rFonts w:ascii="宋体" w:hAnsi="宋体" w:cs="宋体"/>
          <w:sz w:val="28"/>
          <w:szCs w:val="30"/>
        </w:rPr>
      </w:pPr>
      <w:r>
        <w:rPr>
          <w:rFonts w:ascii="宋体" w:hAnsi="宋体" w:cs="宋体" w:hint="eastAsia"/>
          <w:sz w:val="28"/>
          <w:szCs w:val="30"/>
        </w:rPr>
        <w:t>比赛后计划将赛项题库、实训教程、企业案例等转换为资源库基础素材，放于云平台的教学资源体系，为全国职业院校提供一个共有的信息化媒体教学资源库，实时分享教学优质资源。包括：竞赛样题、试题库、竞赛技能考核评分案例、考核环境描述、竞赛过程音视频记录、评委、裁判、专家点评、优秀选手和指导教师访谈等。</w:t>
      </w:r>
    </w:p>
    <w:p w:rsidR="00C516E7" w:rsidRDefault="00DE1E2A">
      <w:pPr>
        <w:pStyle w:val="2"/>
        <w:spacing w:before="156"/>
      </w:pPr>
      <w:bookmarkStart w:id="44" w:name="_Toc491101553"/>
      <w:r>
        <w:rPr>
          <w:rFonts w:hint="eastAsia"/>
        </w:rPr>
        <w:t>推动课程</w:t>
      </w:r>
      <w:r>
        <w:t>体系</w:t>
      </w:r>
      <w:r>
        <w:rPr>
          <w:rFonts w:hint="eastAsia"/>
        </w:rPr>
        <w:t>创新</w:t>
      </w:r>
      <w:r>
        <w:t>改革</w:t>
      </w:r>
      <w:bookmarkEnd w:id="44"/>
    </w:p>
    <w:p w:rsidR="00C516E7" w:rsidRDefault="00DE1E2A">
      <w:pPr>
        <w:pStyle w:val="-11"/>
        <w:spacing w:line="560" w:lineRule="exact"/>
        <w:ind w:firstLine="560"/>
        <w:jc w:val="left"/>
        <w:rPr>
          <w:rFonts w:ascii="宋体" w:hAnsi="宋体" w:cs="宋体"/>
          <w:sz w:val="28"/>
          <w:szCs w:val="30"/>
        </w:rPr>
      </w:pPr>
      <w:r>
        <w:rPr>
          <w:rFonts w:ascii="宋体" w:hAnsi="宋体" w:cs="宋体" w:hint="eastAsia"/>
          <w:sz w:val="28"/>
          <w:szCs w:val="30"/>
        </w:rPr>
        <w:t>积极</w:t>
      </w:r>
      <w:r>
        <w:rPr>
          <w:rFonts w:ascii="宋体" w:hAnsi="宋体" w:cs="宋体"/>
          <w:sz w:val="28"/>
          <w:szCs w:val="30"/>
        </w:rPr>
        <w:t>组织竞赛经验分享会，</w:t>
      </w:r>
      <w:r>
        <w:rPr>
          <w:rFonts w:ascii="宋体" w:hAnsi="宋体" w:cs="宋体" w:hint="eastAsia"/>
          <w:sz w:val="28"/>
          <w:szCs w:val="30"/>
        </w:rPr>
        <w:t>推动课程</w:t>
      </w:r>
      <w:r>
        <w:rPr>
          <w:rFonts w:ascii="宋体" w:hAnsi="宋体" w:cs="宋体"/>
          <w:sz w:val="28"/>
          <w:szCs w:val="30"/>
        </w:rPr>
        <w:t>体系</w:t>
      </w:r>
      <w:r>
        <w:rPr>
          <w:rFonts w:ascii="宋体" w:hAnsi="宋体" w:cs="宋体" w:hint="eastAsia"/>
          <w:sz w:val="28"/>
          <w:szCs w:val="30"/>
        </w:rPr>
        <w:t>创新</w:t>
      </w:r>
      <w:r>
        <w:rPr>
          <w:rFonts w:ascii="宋体" w:hAnsi="宋体" w:cs="宋体"/>
          <w:sz w:val="28"/>
          <w:szCs w:val="30"/>
        </w:rPr>
        <w:t>改革。</w:t>
      </w:r>
      <w:r>
        <w:rPr>
          <w:rFonts w:ascii="宋体" w:hAnsi="宋体" w:cs="宋体" w:hint="eastAsia"/>
          <w:sz w:val="28"/>
          <w:szCs w:val="30"/>
        </w:rPr>
        <w:t>积极</w:t>
      </w:r>
      <w:r>
        <w:rPr>
          <w:rFonts w:ascii="宋体" w:hAnsi="宋体" w:cs="宋体"/>
          <w:sz w:val="28"/>
          <w:szCs w:val="30"/>
        </w:rPr>
        <w:t>组织竞赛经验分享会，</w:t>
      </w:r>
      <w:r>
        <w:rPr>
          <w:rFonts w:ascii="宋体" w:hAnsi="宋体" w:cs="宋体" w:hint="eastAsia"/>
          <w:sz w:val="28"/>
          <w:szCs w:val="30"/>
        </w:rPr>
        <w:t>计划于2018年10月份之前，结合赛项相关内容，推动20所</w:t>
      </w:r>
      <w:r>
        <w:rPr>
          <w:rFonts w:ascii="宋体" w:hAnsi="宋体" w:cs="Arial" w:hint="eastAsia"/>
          <w:kern w:val="0"/>
          <w:sz w:val="28"/>
          <w:szCs w:val="28"/>
        </w:rPr>
        <w:t>轨道交通通信信号类院校</w:t>
      </w:r>
      <w:r>
        <w:rPr>
          <w:rFonts w:ascii="宋体" w:hAnsi="宋体" w:cs="Arial"/>
          <w:kern w:val="0"/>
          <w:sz w:val="28"/>
          <w:szCs w:val="28"/>
        </w:rPr>
        <w:t>的</w:t>
      </w:r>
      <w:r>
        <w:rPr>
          <w:rFonts w:ascii="宋体" w:hAnsi="宋体" w:cs="Arial" w:hint="eastAsia"/>
          <w:kern w:val="0"/>
          <w:sz w:val="28"/>
          <w:szCs w:val="28"/>
        </w:rPr>
        <w:t>专业</w:t>
      </w:r>
      <w:r>
        <w:rPr>
          <w:rFonts w:ascii="宋体" w:hAnsi="宋体" w:cs="宋体" w:hint="eastAsia"/>
          <w:sz w:val="28"/>
          <w:szCs w:val="30"/>
        </w:rPr>
        <w:t>建设方案、课程体系和教学计划改革。</w:t>
      </w:r>
    </w:p>
    <w:p w:rsidR="00C516E7" w:rsidRDefault="00DE1E2A">
      <w:pPr>
        <w:pStyle w:val="2"/>
        <w:spacing w:before="156"/>
      </w:pPr>
      <w:bookmarkStart w:id="45" w:name="_Toc491101554"/>
      <w:r>
        <w:t>移动数字化</w:t>
      </w:r>
      <w:r>
        <w:rPr>
          <w:rFonts w:hint="eastAsia"/>
        </w:rPr>
        <w:t>教学</w:t>
      </w:r>
      <w:r>
        <w:t>课程资源</w:t>
      </w:r>
      <w:r>
        <w:rPr>
          <w:rFonts w:hint="eastAsia"/>
        </w:rPr>
        <w:t>建设</w:t>
      </w:r>
      <w:bookmarkEnd w:id="45"/>
    </w:p>
    <w:p w:rsidR="00C516E7" w:rsidRDefault="00DE1E2A">
      <w:pPr>
        <w:pStyle w:val="11"/>
        <w:spacing w:line="276" w:lineRule="auto"/>
        <w:ind w:firstLine="560"/>
        <w:rPr>
          <w:rFonts w:ascii="仿宋" w:eastAsia="仿宋" w:hAnsi="仿宋"/>
        </w:rPr>
      </w:pPr>
      <w:r>
        <w:rPr>
          <w:rFonts w:ascii="宋体" w:hAnsi="宋体" w:cs="宋体"/>
          <w:sz w:val="28"/>
          <w:szCs w:val="30"/>
        </w:rPr>
        <w:t>建设适合移动环境下学习的移动数字化课程和资源，服务于教师的课堂教学和学生的自主学习，推动学生情景化、趣味化、交互性的自主学习。201</w:t>
      </w:r>
      <w:r>
        <w:rPr>
          <w:rFonts w:ascii="宋体" w:hAnsi="宋体" w:cs="宋体" w:hint="eastAsia"/>
          <w:sz w:val="28"/>
          <w:szCs w:val="30"/>
        </w:rPr>
        <w:t>8年6月份</w:t>
      </w:r>
      <w:r>
        <w:rPr>
          <w:rFonts w:ascii="宋体" w:hAnsi="宋体" w:cs="宋体"/>
          <w:sz w:val="28"/>
          <w:szCs w:val="30"/>
        </w:rPr>
        <w:t>开始</w:t>
      </w:r>
      <w:r>
        <w:rPr>
          <w:rFonts w:ascii="宋体" w:hAnsi="宋体" w:cs="宋体" w:hint="eastAsia"/>
          <w:sz w:val="28"/>
          <w:szCs w:val="30"/>
        </w:rPr>
        <w:t>联合部分优秀高职学校，编写《轨道交通信号</w:t>
      </w:r>
      <w:r>
        <w:rPr>
          <w:rFonts w:ascii="宋体" w:hAnsi="宋体" w:cs="宋体"/>
          <w:sz w:val="28"/>
          <w:szCs w:val="30"/>
        </w:rPr>
        <w:t>与控制</w:t>
      </w:r>
      <w:r>
        <w:rPr>
          <w:rFonts w:ascii="宋体" w:hAnsi="宋体" w:cs="宋体" w:hint="eastAsia"/>
          <w:sz w:val="28"/>
          <w:szCs w:val="30"/>
        </w:rPr>
        <w:t>系统》数字化</w:t>
      </w:r>
      <w:r>
        <w:rPr>
          <w:rFonts w:ascii="宋体" w:hAnsi="宋体" w:cs="宋体"/>
          <w:sz w:val="28"/>
          <w:szCs w:val="30"/>
        </w:rPr>
        <w:t>教材</w:t>
      </w:r>
      <w:r>
        <w:rPr>
          <w:rFonts w:ascii="宋体" w:hAnsi="宋体" w:cs="宋体" w:hint="eastAsia"/>
          <w:sz w:val="28"/>
          <w:szCs w:val="30"/>
        </w:rPr>
        <w:t>，教材</w:t>
      </w:r>
      <w:r>
        <w:rPr>
          <w:rFonts w:ascii="宋体" w:hAnsi="宋体" w:cs="宋体"/>
          <w:sz w:val="28"/>
          <w:szCs w:val="30"/>
        </w:rPr>
        <w:t>融入可碎片化学习的微</w:t>
      </w:r>
      <w:r>
        <w:rPr>
          <w:rFonts w:ascii="宋体" w:hAnsi="宋体" w:cs="宋体"/>
          <w:sz w:val="28"/>
          <w:szCs w:val="30"/>
        </w:rPr>
        <w:lastRenderedPageBreak/>
        <w:t>课、 动画、音频等新媒体内容</w:t>
      </w:r>
      <w:r>
        <w:rPr>
          <w:rFonts w:ascii="宋体" w:hAnsi="宋体" w:cs="宋体" w:hint="eastAsia"/>
          <w:sz w:val="28"/>
          <w:szCs w:val="30"/>
        </w:rPr>
        <w:t>，计划2018年12月</w:t>
      </w:r>
      <w:r>
        <w:rPr>
          <w:rFonts w:ascii="宋体" w:hAnsi="宋体" w:cs="宋体"/>
          <w:sz w:val="28"/>
          <w:szCs w:val="30"/>
        </w:rPr>
        <w:t>底前制作完成，</w:t>
      </w:r>
      <w:r>
        <w:rPr>
          <w:rFonts w:ascii="宋体" w:hAnsi="宋体" w:cs="宋体" w:hint="eastAsia"/>
          <w:sz w:val="28"/>
          <w:szCs w:val="30"/>
        </w:rPr>
        <w:t>供开设高职</w:t>
      </w:r>
      <w:r>
        <w:rPr>
          <w:rFonts w:ascii="宋体" w:hAnsi="宋体" w:cs="Arial" w:hint="eastAsia"/>
          <w:kern w:val="0"/>
          <w:sz w:val="28"/>
          <w:szCs w:val="28"/>
        </w:rPr>
        <w:t>轨道交通通信信号类</w:t>
      </w:r>
      <w:r>
        <w:rPr>
          <w:rFonts w:ascii="宋体" w:hAnsi="宋体" w:cs="宋体" w:hint="eastAsia"/>
          <w:sz w:val="28"/>
          <w:szCs w:val="30"/>
        </w:rPr>
        <w:t>专业的学校使用。</w:t>
      </w:r>
    </w:p>
    <w:p w:rsidR="00C516E7" w:rsidRDefault="00DE1E2A">
      <w:pPr>
        <w:pStyle w:val="2"/>
        <w:spacing w:before="156"/>
      </w:pPr>
      <w:bookmarkStart w:id="46" w:name="_Toc491101555"/>
      <w:r>
        <w:rPr>
          <w:rFonts w:hint="eastAsia"/>
        </w:rPr>
        <w:t>列车运行信号控制技术的应用培训和推广</w:t>
      </w:r>
      <w:bookmarkEnd w:id="46"/>
    </w:p>
    <w:p w:rsidR="00C516E7" w:rsidRDefault="00DE1E2A">
      <w:pPr>
        <w:ind w:firstLine="560"/>
        <w:rPr>
          <w:rFonts w:ascii="宋体" w:hAnsi="宋体" w:cs="宋体"/>
          <w:sz w:val="28"/>
          <w:szCs w:val="30"/>
        </w:rPr>
      </w:pPr>
      <w:r>
        <w:rPr>
          <w:rFonts w:ascii="宋体" w:hAnsi="宋体" w:cs="宋体" w:hint="eastAsia"/>
          <w:sz w:val="28"/>
          <w:szCs w:val="30"/>
        </w:rPr>
        <w:t>赛后持续借助轨道交通信号控制系统实训平台设计与应用赛项的推广成果。由院校与企业共育轨道交通通信信号类师资，借助师资培训的机会，推广大赛的成果；以切实转变列车运行信号控制技术应用教育的教学理念，促进轨道交通通信信号</w:t>
      </w:r>
      <w:r>
        <w:rPr>
          <w:rFonts w:ascii="宋体" w:hAnsi="宋体" w:cs="宋体"/>
          <w:sz w:val="28"/>
          <w:szCs w:val="30"/>
        </w:rPr>
        <w:t>类</w:t>
      </w:r>
      <w:r>
        <w:rPr>
          <w:rFonts w:ascii="宋体" w:hAnsi="宋体" w:cs="宋体" w:hint="eastAsia"/>
          <w:sz w:val="28"/>
          <w:szCs w:val="30"/>
        </w:rPr>
        <w:t>相关课程的人才培养模式创新。</w:t>
      </w:r>
    </w:p>
    <w:p w:rsidR="00C516E7" w:rsidRDefault="00DE1E2A">
      <w:pPr>
        <w:pStyle w:val="2"/>
        <w:spacing w:before="156"/>
      </w:pPr>
      <w:bookmarkStart w:id="47" w:name="_Toc491101556"/>
      <w:r>
        <w:rPr>
          <w:rFonts w:hint="eastAsia"/>
        </w:rPr>
        <w:t>加强大赛与行业企业的深度融合，切实提高大赛科技成果转化效益</w:t>
      </w:r>
      <w:bookmarkEnd w:id="47"/>
    </w:p>
    <w:p w:rsidR="00C516E7" w:rsidRDefault="00DE1E2A">
      <w:pPr>
        <w:ind w:firstLine="560"/>
        <w:rPr>
          <w:rFonts w:ascii="宋体" w:hAnsi="宋体" w:cs="宋体"/>
          <w:sz w:val="28"/>
          <w:szCs w:val="30"/>
        </w:rPr>
      </w:pPr>
      <w:r>
        <w:rPr>
          <w:rFonts w:ascii="宋体" w:hAnsi="宋体" w:cs="宋体" w:hint="eastAsia"/>
          <w:sz w:val="28"/>
          <w:szCs w:val="30"/>
        </w:rPr>
        <w:t>加强与行业企业合作，让本次技能大赛的科技成果走进行业企业。注重大赛成果向行业中需要的轨道交通信号与控制技术应用项目转化，将科技成果真正转化为经济生产力，创造经济效益和社会效益。力争</w:t>
      </w:r>
      <w:r>
        <w:rPr>
          <w:rFonts w:ascii="宋体" w:hAnsi="宋体" w:cs="宋体"/>
          <w:sz w:val="28"/>
          <w:szCs w:val="30"/>
        </w:rPr>
        <w:t>在</w:t>
      </w:r>
      <w:r>
        <w:rPr>
          <w:rFonts w:ascii="宋体" w:hAnsi="宋体" w:cs="宋体" w:hint="eastAsia"/>
          <w:sz w:val="28"/>
          <w:szCs w:val="30"/>
        </w:rPr>
        <w:t>2018年底</w:t>
      </w:r>
      <w:r>
        <w:rPr>
          <w:rFonts w:ascii="宋体" w:hAnsi="宋体" w:cs="宋体"/>
          <w:sz w:val="28"/>
          <w:szCs w:val="30"/>
        </w:rPr>
        <w:t>前与</w:t>
      </w:r>
      <w:r>
        <w:rPr>
          <w:rFonts w:ascii="宋体" w:hAnsi="宋体" w:cs="宋体" w:hint="eastAsia"/>
          <w:sz w:val="28"/>
          <w:szCs w:val="30"/>
        </w:rPr>
        <w:t>1</w:t>
      </w:r>
      <w:r>
        <w:rPr>
          <w:rFonts w:ascii="宋体" w:hAnsi="宋体" w:cs="宋体"/>
          <w:sz w:val="28"/>
          <w:szCs w:val="30"/>
        </w:rPr>
        <w:t>-2</w:t>
      </w:r>
      <w:r>
        <w:rPr>
          <w:rFonts w:ascii="宋体" w:hAnsi="宋体" w:cs="宋体" w:hint="eastAsia"/>
          <w:sz w:val="28"/>
          <w:szCs w:val="30"/>
        </w:rPr>
        <w:t>家</w:t>
      </w:r>
      <w:r>
        <w:rPr>
          <w:rFonts w:ascii="宋体" w:hAnsi="宋体" w:cs="宋体"/>
          <w:sz w:val="28"/>
          <w:szCs w:val="30"/>
        </w:rPr>
        <w:t>企业</w:t>
      </w:r>
      <w:r>
        <w:rPr>
          <w:rFonts w:ascii="宋体" w:hAnsi="宋体" w:cs="宋体" w:hint="eastAsia"/>
          <w:sz w:val="28"/>
          <w:szCs w:val="30"/>
        </w:rPr>
        <w:t>达成</w:t>
      </w:r>
      <w:r>
        <w:rPr>
          <w:rFonts w:ascii="宋体" w:hAnsi="宋体" w:cs="宋体"/>
          <w:sz w:val="28"/>
          <w:szCs w:val="30"/>
        </w:rPr>
        <w:t>合作</w:t>
      </w:r>
      <w:r>
        <w:rPr>
          <w:rFonts w:ascii="宋体" w:hAnsi="宋体" w:cs="宋体" w:hint="eastAsia"/>
          <w:sz w:val="28"/>
          <w:szCs w:val="30"/>
        </w:rPr>
        <w:t>意向</w:t>
      </w:r>
      <w:r>
        <w:rPr>
          <w:rFonts w:ascii="宋体" w:hAnsi="宋体" w:cs="宋体"/>
          <w:sz w:val="28"/>
          <w:szCs w:val="30"/>
        </w:rPr>
        <w:t>，</w:t>
      </w:r>
      <w:r>
        <w:rPr>
          <w:rFonts w:ascii="宋体" w:hAnsi="宋体" w:cs="宋体" w:hint="eastAsia"/>
          <w:sz w:val="28"/>
          <w:szCs w:val="30"/>
        </w:rPr>
        <w:t>展开实际应用</w:t>
      </w:r>
      <w:r>
        <w:rPr>
          <w:rFonts w:ascii="宋体" w:hAnsi="宋体" w:cs="宋体"/>
          <w:sz w:val="28"/>
          <w:szCs w:val="30"/>
        </w:rPr>
        <w:t>项目</w:t>
      </w:r>
      <w:r>
        <w:rPr>
          <w:rFonts w:ascii="宋体" w:hAnsi="宋体" w:cs="宋体" w:hint="eastAsia"/>
          <w:sz w:val="28"/>
          <w:szCs w:val="30"/>
        </w:rPr>
        <w:t>校企联合</w:t>
      </w:r>
      <w:r>
        <w:rPr>
          <w:rFonts w:ascii="宋体" w:hAnsi="宋体" w:cs="宋体"/>
          <w:sz w:val="28"/>
          <w:szCs w:val="30"/>
        </w:rPr>
        <w:t>开发。</w:t>
      </w:r>
    </w:p>
    <w:p w:rsidR="00C516E7" w:rsidRDefault="00DE1E2A">
      <w:pPr>
        <w:pStyle w:val="1"/>
      </w:pPr>
      <w:bookmarkStart w:id="48" w:name="_Toc491101557"/>
      <w:r>
        <w:t>筹备工作进度时间表</w:t>
      </w:r>
      <w:bookmarkEnd w:id="48"/>
    </w:p>
    <w:p w:rsidR="00C516E7" w:rsidRDefault="00DE1E2A">
      <w:pPr>
        <w:snapToGrid w:val="0"/>
        <w:spacing w:line="560" w:lineRule="exact"/>
        <w:ind w:firstLine="560"/>
        <w:rPr>
          <w:rFonts w:ascii="宋体" w:hAnsi="宋体" w:cs="Arial"/>
          <w:sz w:val="28"/>
          <w:szCs w:val="30"/>
        </w:rPr>
      </w:pPr>
      <w:r>
        <w:rPr>
          <w:rFonts w:ascii="宋体" w:hAnsi="宋体" w:cs="Arial"/>
          <w:sz w:val="28"/>
          <w:szCs w:val="30"/>
        </w:rPr>
        <w:t>依据赛项筹备工作，制定筹备工作时间进度表。</w:t>
      </w:r>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445"/>
        <w:gridCol w:w="4252"/>
        <w:gridCol w:w="1701"/>
      </w:tblGrid>
      <w:tr w:rsidR="00C516E7" w:rsidTr="00BF652F">
        <w:trPr>
          <w:trHeight w:hRule="exact" w:val="477"/>
          <w:jc w:val="center"/>
        </w:trPr>
        <w:tc>
          <w:tcPr>
            <w:tcW w:w="787" w:type="dxa"/>
            <w:vAlign w:val="center"/>
          </w:tcPr>
          <w:p w:rsidR="00C516E7" w:rsidRDefault="00DE1E2A">
            <w:pPr>
              <w:ind w:firstLineChars="0" w:firstLine="0"/>
              <w:jc w:val="center"/>
              <w:rPr>
                <w:rFonts w:ascii="宋体" w:hAnsi="宋体"/>
                <w:b/>
              </w:rPr>
            </w:pPr>
            <w:r>
              <w:rPr>
                <w:rFonts w:ascii="宋体" w:hAnsi="宋体" w:hint="eastAsia"/>
                <w:b/>
              </w:rPr>
              <w:t>序号</w:t>
            </w:r>
          </w:p>
        </w:tc>
        <w:tc>
          <w:tcPr>
            <w:tcW w:w="1445" w:type="dxa"/>
            <w:vAlign w:val="center"/>
          </w:tcPr>
          <w:p w:rsidR="00C516E7" w:rsidRDefault="00DE1E2A">
            <w:pPr>
              <w:ind w:firstLineChars="0" w:firstLine="0"/>
              <w:jc w:val="center"/>
              <w:rPr>
                <w:rFonts w:ascii="宋体" w:hAnsi="宋体"/>
                <w:b/>
              </w:rPr>
            </w:pPr>
            <w:r>
              <w:rPr>
                <w:rFonts w:ascii="宋体" w:hAnsi="宋体" w:hint="eastAsia"/>
                <w:b/>
              </w:rPr>
              <w:t>筹备阶段</w:t>
            </w:r>
          </w:p>
        </w:tc>
        <w:tc>
          <w:tcPr>
            <w:tcW w:w="4252" w:type="dxa"/>
            <w:vAlign w:val="center"/>
          </w:tcPr>
          <w:p w:rsidR="00C516E7" w:rsidRDefault="00DE1E2A">
            <w:pPr>
              <w:ind w:firstLineChars="0" w:firstLine="0"/>
              <w:jc w:val="center"/>
              <w:rPr>
                <w:rFonts w:ascii="宋体" w:hAnsi="宋体"/>
                <w:b/>
              </w:rPr>
            </w:pPr>
            <w:r>
              <w:rPr>
                <w:rFonts w:ascii="宋体" w:hAnsi="宋体" w:hint="eastAsia"/>
                <w:b/>
              </w:rPr>
              <w:t>内　容</w:t>
            </w:r>
          </w:p>
        </w:tc>
        <w:tc>
          <w:tcPr>
            <w:tcW w:w="1701" w:type="dxa"/>
            <w:vAlign w:val="center"/>
          </w:tcPr>
          <w:p w:rsidR="00C516E7" w:rsidRDefault="00DE1E2A">
            <w:pPr>
              <w:ind w:firstLineChars="0" w:firstLine="0"/>
              <w:jc w:val="center"/>
              <w:rPr>
                <w:rFonts w:ascii="宋体" w:hAnsi="宋体"/>
                <w:b/>
              </w:rPr>
            </w:pPr>
            <w:r>
              <w:rPr>
                <w:rFonts w:ascii="宋体" w:hAnsi="宋体" w:hint="eastAsia"/>
                <w:b/>
              </w:rPr>
              <w:t>时间安排</w:t>
            </w:r>
          </w:p>
        </w:tc>
      </w:tr>
      <w:tr w:rsidR="00C516E7" w:rsidTr="00BF652F">
        <w:trPr>
          <w:trHeight w:hRule="exact" w:val="380"/>
          <w:jc w:val="center"/>
        </w:trPr>
        <w:tc>
          <w:tcPr>
            <w:tcW w:w="787" w:type="dxa"/>
            <w:vMerge w:val="restart"/>
            <w:vAlign w:val="center"/>
          </w:tcPr>
          <w:p w:rsidR="00C516E7" w:rsidRDefault="00DE1E2A">
            <w:pPr>
              <w:ind w:firstLineChars="0" w:firstLine="0"/>
              <w:rPr>
                <w:rFonts w:ascii="宋体" w:hAnsi="宋体"/>
              </w:rPr>
            </w:pPr>
            <w:r>
              <w:rPr>
                <w:rFonts w:ascii="宋体" w:hAnsi="宋体"/>
              </w:rPr>
              <w:t>1</w:t>
            </w:r>
          </w:p>
        </w:tc>
        <w:tc>
          <w:tcPr>
            <w:tcW w:w="1445" w:type="dxa"/>
            <w:vMerge w:val="restart"/>
            <w:vAlign w:val="center"/>
          </w:tcPr>
          <w:p w:rsidR="00C516E7" w:rsidRDefault="00DE1E2A">
            <w:pPr>
              <w:ind w:firstLineChars="0" w:firstLine="0"/>
              <w:rPr>
                <w:rFonts w:ascii="宋体" w:hAnsi="宋体"/>
              </w:rPr>
            </w:pPr>
            <w:r>
              <w:rPr>
                <w:rFonts w:ascii="宋体" w:hAnsi="宋体" w:hint="eastAsia"/>
              </w:rPr>
              <w:t>申报、立项</w:t>
            </w:r>
          </w:p>
        </w:tc>
        <w:tc>
          <w:tcPr>
            <w:tcW w:w="4252" w:type="dxa"/>
            <w:vAlign w:val="center"/>
          </w:tcPr>
          <w:p w:rsidR="00C516E7" w:rsidRDefault="00DE1E2A">
            <w:pPr>
              <w:ind w:firstLineChars="0" w:firstLine="0"/>
              <w:rPr>
                <w:rFonts w:ascii="宋体" w:hAnsi="宋体"/>
              </w:rPr>
            </w:pPr>
            <w:r>
              <w:rPr>
                <w:rFonts w:ascii="宋体" w:hAnsi="宋体" w:hint="eastAsia"/>
              </w:rPr>
              <w:t>赛项设计专家研讨会，完成赛项申报方案</w:t>
            </w:r>
          </w:p>
        </w:tc>
        <w:tc>
          <w:tcPr>
            <w:tcW w:w="1701" w:type="dxa"/>
            <w:vAlign w:val="center"/>
          </w:tcPr>
          <w:p w:rsidR="00C516E7" w:rsidRDefault="00DE1E2A">
            <w:pPr>
              <w:ind w:firstLineChars="0" w:firstLine="0"/>
              <w:rPr>
                <w:rFonts w:ascii="宋体" w:hAnsi="宋体"/>
              </w:rPr>
            </w:pPr>
            <w:r>
              <w:rPr>
                <w:rFonts w:ascii="宋体" w:hAnsi="宋体"/>
              </w:rPr>
              <w:t>201</w:t>
            </w:r>
            <w:r>
              <w:rPr>
                <w:rFonts w:ascii="宋体" w:hAnsi="宋体" w:hint="eastAsia"/>
              </w:rPr>
              <w:t>7年</w:t>
            </w:r>
            <w:r>
              <w:rPr>
                <w:rFonts w:ascii="宋体" w:hAnsi="宋体"/>
              </w:rPr>
              <w:t>8</w:t>
            </w:r>
            <w:r>
              <w:rPr>
                <w:rFonts w:ascii="宋体" w:hAnsi="宋体" w:hint="eastAsia"/>
              </w:rPr>
              <w:t>月</w:t>
            </w:r>
          </w:p>
        </w:tc>
      </w:tr>
      <w:tr w:rsidR="00C516E7" w:rsidTr="00BF652F">
        <w:trPr>
          <w:trHeight w:hRule="exact" w:val="429"/>
          <w:jc w:val="center"/>
        </w:trPr>
        <w:tc>
          <w:tcPr>
            <w:tcW w:w="787" w:type="dxa"/>
            <w:vMerge/>
            <w:vAlign w:val="center"/>
          </w:tcPr>
          <w:p w:rsidR="00C516E7" w:rsidRDefault="00C516E7">
            <w:pPr>
              <w:ind w:firstLineChars="0" w:firstLine="0"/>
              <w:rPr>
                <w:rFonts w:ascii="宋体" w:hAnsi="宋体"/>
              </w:rPr>
            </w:pPr>
          </w:p>
        </w:tc>
        <w:tc>
          <w:tcPr>
            <w:tcW w:w="1445" w:type="dxa"/>
            <w:vMerge/>
            <w:vAlign w:val="center"/>
          </w:tcPr>
          <w:p w:rsidR="00C516E7" w:rsidRDefault="00C516E7">
            <w:pPr>
              <w:ind w:firstLineChars="0" w:firstLine="0"/>
              <w:rPr>
                <w:rFonts w:ascii="宋体" w:hAnsi="宋体"/>
              </w:rPr>
            </w:pPr>
          </w:p>
        </w:tc>
        <w:tc>
          <w:tcPr>
            <w:tcW w:w="4252" w:type="dxa"/>
            <w:vAlign w:val="center"/>
          </w:tcPr>
          <w:p w:rsidR="00C516E7" w:rsidRDefault="00DE1E2A">
            <w:pPr>
              <w:ind w:firstLineChars="0" w:firstLine="0"/>
              <w:rPr>
                <w:rFonts w:ascii="宋体" w:hAnsi="宋体"/>
              </w:rPr>
            </w:pPr>
            <w:r>
              <w:rPr>
                <w:rFonts w:ascii="宋体" w:hAnsi="宋体" w:hint="eastAsia"/>
              </w:rPr>
              <w:t>确定赛项</w:t>
            </w:r>
          </w:p>
        </w:tc>
        <w:tc>
          <w:tcPr>
            <w:tcW w:w="1701" w:type="dxa"/>
            <w:vMerge w:val="restart"/>
            <w:vAlign w:val="center"/>
          </w:tcPr>
          <w:p w:rsidR="00C516E7" w:rsidRDefault="00DE1E2A">
            <w:pPr>
              <w:ind w:firstLineChars="0" w:firstLine="0"/>
              <w:rPr>
                <w:rFonts w:ascii="宋体" w:hAnsi="宋体"/>
              </w:rPr>
            </w:pPr>
            <w:r>
              <w:rPr>
                <w:rFonts w:ascii="宋体" w:hAnsi="宋体"/>
              </w:rPr>
              <w:t>201</w:t>
            </w:r>
            <w:r>
              <w:rPr>
                <w:rFonts w:ascii="宋体" w:hAnsi="宋体" w:hint="eastAsia"/>
              </w:rPr>
              <w:t>8年</w:t>
            </w:r>
            <w:r>
              <w:rPr>
                <w:rFonts w:ascii="宋体" w:hAnsi="宋体"/>
              </w:rPr>
              <w:t>1</w:t>
            </w:r>
            <w:r>
              <w:rPr>
                <w:rFonts w:ascii="宋体" w:hAnsi="宋体" w:hint="eastAsia"/>
              </w:rPr>
              <w:t>月</w:t>
            </w:r>
          </w:p>
        </w:tc>
      </w:tr>
      <w:tr w:rsidR="00C516E7" w:rsidTr="00BF652F">
        <w:trPr>
          <w:trHeight w:val="460"/>
          <w:jc w:val="center"/>
        </w:trPr>
        <w:tc>
          <w:tcPr>
            <w:tcW w:w="787" w:type="dxa"/>
            <w:vMerge/>
            <w:vAlign w:val="center"/>
          </w:tcPr>
          <w:p w:rsidR="00C516E7" w:rsidRDefault="00C516E7">
            <w:pPr>
              <w:ind w:firstLineChars="0" w:firstLine="0"/>
              <w:rPr>
                <w:rFonts w:ascii="宋体" w:hAnsi="宋体"/>
              </w:rPr>
            </w:pPr>
          </w:p>
        </w:tc>
        <w:tc>
          <w:tcPr>
            <w:tcW w:w="1445" w:type="dxa"/>
            <w:vMerge/>
            <w:vAlign w:val="center"/>
          </w:tcPr>
          <w:p w:rsidR="00C516E7" w:rsidRDefault="00C516E7">
            <w:pPr>
              <w:ind w:firstLineChars="0" w:firstLine="0"/>
              <w:rPr>
                <w:rFonts w:ascii="宋体" w:hAnsi="宋体"/>
              </w:rPr>
            </w:pPr>
          </w:p>
        </w:tc>
        <w:tc>
          <w:tcPr>
            <w:tcW w:w="4252" w:type="dxa"/>
            <w:vAlign w:val="center"/>
          </w:tcPr>
          <w:p w:rsidR="00C516E7" w:rsidRDefault="00DE1E2A">
            <w:pPr>
              <w:ind w:firstLineChars="0" w:firstLine="0"/>
              <w:rPr>
                <w:rFonts w:ascii="宋体" w:hAnsi="宋体"/>
              </w:rPr>
            </w:pPr>
            <w:r>
              <w:rPr>
                <w:rFonts w:ascii="宋体" w:hAnsi="宋体" w:hint="eastAsia"/>
              </w:rPr>
              <w:t>成立赛项执委会、专家组</w:t>
            </w:r>
          </w:p>
        </w:tc>
        <w:tc>
          <w:tcPr>
            <w:tcW w:w="1701" w:type="dxa"/>
            <w:vMerge/>
            <w:vAlign w:val="center"/>
          </w:tcPr>
          <w:p w:rsidR="00C516E7" w:rsidRDefault="00C516E7">
            <w:pPr>
              <w:ind w:firstLineChars="0" w:firstLine="0"/>
              <w:rPr>
                <w:rFonts w:ascii="宋体" w:hAnsi="宋体"/>
              </w:rPr>
            </w:pPr>
          </w:p>
        </w:tc>
      </w:tr>
      <w:tr w:rsidR="00C516E7" w:rsidTr="00BF652F">
        <w:trPr>
          <w:trHeight w:val="1344"/>
          <w:jc w:val="center"/>
        </w:trPr>
        <w:tc>
          <w:tcPr>
            <w:tcW w:w="787" w:type="dxa"/>
            <w:vMerge w:val="restart"/>
            <w:vAlign w:val="center"/>
          </w:tcPr>
          <w:p w:rsidR="00C516E7" w:rsidRDefault="00DE1E2A">
            <w:pPr>
              <w:ind w:firstLineChars="0" w:firstLine="0"/>
              <w:rPr>
                <w:rFonts w:ascii="宋体" w:hAnsi="宋体"/>
              </w:rPr>
            </w:pPr>
            <w:r>
              <w:rPr>
                <w:rFonts w:ascii="宋体" w:hAnsi="宋体"/>
              </w:rPr>
              <w:lastRenderedPageBreak/>
              <w:t>2</w:t>
            </w:r>
          </w:p>
          <w:p w:rsidR="00C516E7" w:rsidRDefault="00C516E7">
            <w:pPr>
              <w:ind w:firstLineChars="0" w:firstLine="0"/>
              <w:rPr>
                <w:rFonts w:ascii="宋体" w:hAnsi="宋体"/>
              </w:rPr>
            </w:pPr>
          </w:p>
        </w:tc>
        <w:tc>
          <w:tcPr>
            <w:tcW w:w="1445" w:type="dxa"/>
            <w:vMerge w:val="restart"/>
            <w:vAlign w:val="center"/>
          </w:tcPr>
          <w:p w:rsidR="00C516E7" w:rsidRDefault="00DE1E2A">
            <w:pPr>
              <w:ind w:firstLineChars="0" w:firstLine="0"/>
              <w:rPr>
                <w:rFonts w:ascii="宋体" w:hAnsi="宋体"/>
              </w:rPr>
            </w:pPr>
            <w:r>
              <w:rPr>
                <w:rFonts w:ascii="宋体" w:hAnsi="宋体" w:hint="eastAsia"/>
              </w:rPr>
              <w:t>赛前准备</w:t>
            </w:r>
          </w:p>
        </w:tc>
        <w:tc>
          <w:tcPr>
            <w:tcW w:w="4252" w:type="dxa"/>
            <w:vAlign w:val="center"/>
          </w:tcPr>
          <w:p w:rsidR="00C516E7" w:rsidRDefault="00DE1E2A">
            <w:pPr>
              <w:ind w:firstLineChars="0" w:firstLine="0"/>
              <w:rPr>
                <w:rFonts w:ascii="宋体" w:hAnsi="宋体"/>
              </w:rPr>
            </w:pPr>
            <w:r>
              <w:rPr>
                <w:rFonts w:ascii="宋体" w:hAnsi="宋体" w:hint="eastAsia"/>
              </w:rPr>
              <w:t>赛项专家会议</w:t>
            </w:r>
            <w:r>
              <w:rPr>
                <w:rFonts w:ascii="宋体" w:hAnsi="宋体"/>
              </w:rPr>
              <w:t>3-5</w:t>
            </w:r>
            <w:r>
              <w:rPr>
                <w:rFonts w:ascii="宋体" w:hAnsi="宋体" w:hint="eastAsia"/>
              </w:rPr>
              <w:t>轮次会议，确定赛项规程、样题、赛项技术方案、赛场方案、体验环节设计方案、开放方案、宣传方案、教学资源转化方案、赛事安全规章、突发事件应急预案等</w:t>
            </w:r>
          </w:p>
        </w:tc>
        <w:tc>
          <w:tcPr>
            <w:tcW w:w="1701" w:type="dxa"/>
            <w:vAlign w:val="center"/>
          </w:tcPr>
          <w:p w:rsidR="00C516E7" w:rsidRDefault="00DE1E2A">
            <w:pPr>
              <w:ind w:firstLineChars="0" w:firstLine="0"/>
              <w:rPr>
                <w:rFonts w:ascii="宋体" w:hAnsi="宋体"/>
              </w:rPr>
            </w:pPr>
            <w:r>
              <w:rPr>
                <w:rFonts w:ascii="宋体" w:hAnsi="宋体"/>
              </w:rPr>
              <w:t>201</w:t>
            </w:r>
            <w:r>
              <w:rPr>
                <w:rFonts w:ascii="宋体" w:hAnsi="宋体" w:hint="eastAsia"/>
              </w:rPr>
              <w:t>8年</w:t>
            </w:r>
            <w:r>
              <w:rPr>
                <w:rFonts w:ascii="宋体" w:hAnsi="宋体"/>
              </w:rPr>
              <w:t>2</w:t>
            </w:r>
            <w:r>
              <w:rPr>
                <w:rFonts w:ascii="宋体" w:hAnsi="宋体" w:hint="eastAsia"/>
              </w:rPr>
              <w:t>月～3月</w:t>
            </w:r>
          </w:p>
        </w:tc>
      </w:tr>
      <w:tr w:rsidR="00C516E7" w:rsidTr="00BF652F">
        <w:trPr>
          <w:trHeight w:hRule="exact" w:val="377"/>
          <w:jc w:val="center"/>
        </w:trPr>
        <w:tc>
          <w:tcPr>
            <w:tcW w:w="787" w:type="dxa"/>
            <w:vMerge/>
            <w:vAlign w:val="center"/>
          </w:tcPr>
          <w:p w:rsidR="00C516E7" w:rsidRDefault="00C516E7">
            <w:pPr>
              <w:ind w:firstLineChars="0" w:firstLine="0"/>
              <w:rPr>
                <w:rFonts w:ascii="宋体" w:hAnsi="宋体"/>
              </w:rPr>
            </w:pPr>
          </w:p>
        </w:tc>
        <w:tc>
          <w:tcPr>
            <w:tcW w:w="1445" w:type="dxa"/>
            <w:vMerge/>
            <w:vAlign w:val="center"/>
          </w:tcPr>
          <w:p w:rsidR="00C516E7" w:rsidRDefault="00C516E7">
            <w:pPr>
              <w:ind w:firstLineChars="0" w:firstLine="0"/>
              <w:rPr>
                <w:rFonts w:ascii="宋体" w:hAnsi="宋体"/>
              </w:rPr>
            </w:pPr>
          </w:p>
        </w:tc>
        <w:tc>
          <w:tcPr>
            <w:tcW w:w="4252" w:type="dxa"/>
            <w:vAlign w:val="center"/>
          </w:tcPr>
          <w:p w:rsidR="00C516E7" w:rsidRDefault="00DE1E2A">
            <w:pPr>
              <w:ind w:firstLineChars="0" w:firstLine="0"/>
              <w:rPr>
                <w:rFonts w:ascii="宋体" w:hAnsi="宋体"/>
              </w:rPr>
            </w:pPr>
            <w:r>
              <w:rPr>
                <w:rFonts w:ascii="宋体" w:hAnsi="宋体" w:hint="eastAsia"/>
              </w:rPr>
              <w:t>确定分赛区及承办校</w:t>
            </w:r>
          </w:p>
        </w:tc>
        <w:tc>
          <w:tcPr>
            <w:tcW w:w="1701" w:type="dxa"/>
            <w:vAlign w:val="center"/>
          </w:tcPr>
          <w:p w:rsidR="00C516E7" w:rsidRDefault="00DE1E2A">
            <w:pPr>
              <w:ind w:firstLineChars="0" w:firstLine="0"/>
              <w:rPr>
                <w:rFonts w:ascii="宋体" w:hAnsi="宋体"/>
              </w:rPr>
            </w:pPr>
            <w:r>
              <w:rPr>
                <w:rFonts w:ascii="宋体" w:hAnsi="宋体"/>
              </w:rPr>
              <w:t>201</w:t>
            </w:r>
            <w:r>
              <w:rPr>
                <w:rFonts w:ascii="宋体" w:hAnsi="宋体" w:hint="eastAsia"/>
              </w:rPr>
              <w:t>8年3月</w:t>
            </w:r>
          </w:p>
        </w:tc>
      </w:tr>
      <w:tr w:rsidR="00C516E7" w:rsidTr="00BF652F">
        <w:trPr>
          <w:trHeight w:hRule="exact" w:val="413"/>
          <w:jc w:val="center"/>
        </w:trPr>
        <w:tc>
          <w:tcPr>
            <w:tcW w:w="787" w:type="dxa"/>
            <w:vMerge/>
            <w:vAlign w:val="center"/>
          </w:tcPr>
          <w:p w:rsidR="00C516E7" w:rsidRDefault="00C516E7">
            <w:pPr>
              <w:ind w:firstLineChars="0" w:firstLine="0"/>
              <w:rPr>
                <w:rFonts w:ascii="宋体" w:hAnsi="宋体"/>
              </w:rPr>
            </w:pPr>
          </w:p>
        </w:tc>
        <w:tc>
          <w:tcPr>
            <w:tcW w:w="1445" w:type="dxa"/>
            <w:vMerge/>
            <w:vAlign w:val="center"/>
          </w:tcPr>
          <w:p w:rsidR="00C516E7" w:rsidRDefault="00C516E7">
            <w:pPr>
              <w:ind w:firstLineChars="0" w:firstLine="0"/>
              <w:rPr>
                <w:rFonts w:ascii="宋体" w:hAnsi="宋体"/>
              </w:rPr>
            </w:pPr>
          </w:p>
        </w:tc>
        <w:tc>
          <w:tcPr>
            <w:tcW w:w="4252" w:type="dxa"/>
            <w:vAlign w:val="center"/>
          </w:tcPr>
          <w:p w:rsidR="00C516E7" w:rsidRDefault="00DE1E2A">
            <w:pPr>
              <w:ind w:firstLineChars="0" w:firstLine="0"/>
              <w:rPr>
                <w:rFonts w:ascii="宋体" w:hAnsi="宋体"/>
              </w:rPr>
            </w:pPr>
            <w:r>
              <w:rPr>
                <w:rFonts w:ascii="宋体" w:hAnsi="宋体" w:hint="eastAsia"/>
              </w:rPr>
              <w:t>全国赛项说明会</w:t>
            </w:r>
          </w:p>
        </w:tc>
        <w:tc>
          <w:tcPr>
            <w:tcW w:w="1701" w:type="dxa"/>
            <w:vAlign w:val="center"/>
          </w:tcPr>
          <w:p w:rsidR="00C516E7" w:rsidRDefault="00DE1E2A">
            <w:pPr>
              <w:ind w:firstLineChars="0" w:firstLine="0"/>
              <w:rPr>
                <w:rFonts w:ascii="宋体" w:hAnsi="宋体"/>
              </w:rPr>
            </w:pPr>
            <w:r>
              <w:rPr>
                <w:rFonts w:ascii="宋体" w:hAnsi="宋体"/>
              </w:rPr>
              <w:t>201</w:t>
            </w:r>
            <w:r>
              <w:rPr>
                <w:rFonts w:ascii="宋体" w:hAnsi="宋体" w:hint="eastAsia"/>
              </w:rPr>
              <w:t>8年3月</w:t>
            </w:r>
          </w:p>
        </w:tc>
      </w:tr>
      <w:tr w:rsidR="00C516E7" w:rsidTr="00BF652F">
        <w:trPr>
          <w:trHeight w:hRule="exact" w:val="614"/>
          <w:jc w:val="center"/>
        </w:trPr>
        <w:tc>
          <w:tcPr>
            <w:tcW w:w="787" w:type="dxa"/>
            <w:vMerge/>
            <w:vAlign w:val="center"/>
          </w:tcPr>
          <w:p w:rsidR="00C516E7" w:rsidRDefault="00C516E7">
            <w:pPr>
              <w:ind w:firstLineChars="0" w:firstLine="0"/>
              <w:rPr>
                <w:rFonts w:ascii="宋体" w:hAnsi="宋体"/>
              </w:rPr>
            </w:pPr>
          </w:p>
        </w:tc>
        <w:tc>
          <w:tcPr>
            <w:tcW w:w="1445" w:type="dxa"/>
            <w:vMerge/>
            <w:vAlign w:val="center"/>
          </w:tcPr>
          <w:p w:rsidR="00C516E7" w:rsidRDefault="00C516E7">
            <w:pPr>
              <w:ind w:firstLineChars="0" w:firstLine="0"/>
              <w:rPr>
                <w:rFonts w:ascii="宋体" w:hAnsi="宋体"/>
              </w:rPr>
            </w:pPr>
          </w:p>
        </w:tc>
        <w:tc>
          <w:tcPr>
            <w:tcW w:w="4252" w:type="dxa"/>
            <w:vAlign w:val="center"/>
          </w:tcPr>
          <w:p w:rsidR="00C516E7" w:rsidRDefault="00DE1E2A">
            <w:pPr>
              <w:ind w:firstLineChars="0" w:firstLine="0"/>
              <w:rPr>
                <w:rFonts w:ascii="宋体" w:hAnsi="宋体"/>
              </w:rPr>
            </w:pPr>
            <w:r>
              <w:rPr>
                <w:rFonts w:ascii="宋体" w:hAnsi="宋体" w:hint="eastAsia"/>
              </w:rPr>
              <w:t>命题专家组会议，赛题开发、确定竞赛题库</w:t>
            </w:r>
          </w:p>
        </w:tc>
        <w:tc>
          <w:tcPr>
            <w:tcW w:w="1701" w:type="dxa"/>
            <w:vAlign w:val="center"/>
          </w:tcPr>
          <w:p w:rsidR="00C516E7" w:rsidRDefault="00DE1E2A">
            <w:pPr>
              <w:ind w:firstLineChars="0" w:firstLine="0"/>
              <w:rPr>
                <w:rFonts w:ascii="宋体" w:hAnsi="宋体"/>
              </w:rPr>
            </w:pPr>
            <w:r>
              <w:rPr>
                <w:rFonts w:ascii="宋体" w:hAnsi="宋体"/>
              </w:rPr>
              <w:t>201</w:t>
            </w:r>
            <w:r>
              <w:rPr>
                <w:rFonts w:ascii="宋体" w:hAnsi="宋体" w:hint="eastAsia"/>
              </w:rPr>
              <w:t>8年3月～4月</w:t>
            </w:r>
          </w:p>
        </w:tc>
      </w:tr>
      <w:tr w:rsidR="00C516E7" w:rsidTr="00407A1E">
        <w:trPr>
          <w:trHeight w:hRule="exact" w:val="576"/>
          <w:jc w:val="center"/>
        </w:trPr>
        <w:tc>
          <w:tcPr>
            <w:tcW w:w="787" w:type="dxa"/>
            <w:vMerge/>
            <w:vAlign w:val="center"/>
          </w:tcPr>
          <w:p w:rsidR="00C516E7" w:rsidRDefault="00C516E7">
            <w:pPr>
              <w:ind w:firstLineChars="0" w:firstLine="0"/>
              <w:rPr>
                <w:rFonts w:ascii="宋体" w:hAnsi="宋体"/>
              </w:rPr>
            </w:pPr>
          </w:p>
        </w:tc>
        <w:tc>
          <w:tcPr>
            <w:tcW w:w="1445" w:type="dxa"/>
            <w:vMerge/>
            <w:vAlign w:val="center"/>
          </w:tcPr>
          <w:p w:rsidR="00C516E7" w:rsidRDefault="00C516E7">
            <w:pPr>
              <w:ind w:firstLineChars="0" w:firstLine="0"/>
              <w:rPr>
                <w:rFonts w:ascii="宋体" w:hAnsi="宋体"/>
              </w:rPr>
            </w:pPr>
          </w:p>
        </w:tc>
        <w:tc>
          <w:tcPr>
            <w:tcW w:w="4252" w:type="dxa"/>
            <w:vAlign w:val="center"/>
          </w:tcPr>
          <w:p w:rsidR="00C516E7" w:rsidRDefault="00DE1E2A">
            <w:pPr>
              <w:ind w:firstLineChars="0" w:firstLine="0"/>
              <w:rPr>
                <w:rFonts w:ascii="宋体" w:hAnsi="宋体"/>
              </w:rPr>
            </w:pPr>
            <w:r>
              <w:rPr>
                <w:rFonts w:ascii="宋体" w:hAnsi="宋体" w:hint="eastAsia"/>
              </w:rPr>
              <w:t>赛项预报名及报名完成</w:t>
            </w:r>
          </w:p>
        </w:tc>
        <w:tc>
          <w:tcPr>
            <w:tcW w:w="1701" w:type="dxa"/>
            <w:vAlign w:val="center"/>
          </w:tcPr>
          <w:p w:rsidR="00C516E7" w:rsidRDefault="00DE1E2A">
            <w:pPr>
              <w:ind w:firstLineChars="0" w:firstLine="0"/>
              <w:rPr>
                <w:rFonts w:ascii="宋体" w:hAnsi="宋体"/>
              </w:rPr>
            </w:pPr>
            <w:r>
              <w:rPr>
                <w:rFonts w:ascii="宋体" w:hAnsi="宋体"/>
              </w:rPr>
              <w:t>201</w:t>
            </w:r>
            <w:r>
              <w:rPr>
                <w:rFonts w:ascii="宋体" w:hAnsi="宋体" w:hint="eastAsia"/>
              </w:rPr>
              <w:t>8年3月～4月</w:t>
            </w:r>
          </w:p>
        </w:tc>
      </w:tr>
      <w:tr w:rsidR="00C516E7" w:rsidTr="00BF652F">
        <w:trPr>
          <w:trHeight w:hRule="exact" w:val="1064"/>
          <w:jc w:val="center"/>
        </w:trPr>
        <w:tc>
          <w:tcPr>
            <w:tcW w:w="787" w:type="dxa"/>
            <w:vMerge w:val="restart"/>
            <w:vAlign w:val="center"/>
          </w:tcPr>
          <w:p w:rsidR="00C516E7" w:rsidRDefault="00DE1E2A">
            <w:pPr>
              <w:ind w:firstLineChars="0" w:firstLine="0"/>
              <w:rPr>
                <w:rFonts w:ascii="宋体" w:hAnsi="宋体"/>
              </w:rPr>
            </w:pPr>
            <w:r>
              <w:rPr>
                <w:rFonts w:ascii="宋体" w:hAnsi="宋体"/>
              </w:rPr>
              <w:t>3</w:t>
            </w:r>
          </w:p>
        </w:tc>
        <w:tc>
          <w:tcPr>
            <w:tcW w:w="1445" w:type="dxa"/>
            <w:vMerge w:val="restart"/>
            <w:vAlign w:val="center"/>
          </w:tcPr>
          <w:p w:rsidR="00C516E7" w:rsidRDefault="00DE1E2A">
            <w:pPr>
              <w:ind w:firstLineChars="0" w:firstLine="0"/>
              <w:rPr>
                <w:rFonts w:ascii="宋体" w:hAnsi="宋体"/>
              </w:rPr>
            </w:pPr>
            <w:r>
              <w:rPr>
                <w:rFonts w:ascii="宋体" w:hAnsi="宋体" w:hint="eastAsia"/>
              </w:rPr>
              <w:t>比赛阶段</w:t>
            </w:r>
          </w:p>
        </w:tc>
        <w:tc>
          <w:tcPr>
            <w:tcW w:w="4252" w:type="dxa"/>
            <w:vAlign w:val="center"/>
          </w:tcPr>
          <w:p w:rsidR="00C516E7" w:rsidRDefault="00DE1E2A">
            <w:pPr>
              <w:ind w:firstLineChars="0" w:firstLine="0"/>
              <w:rPr>
                <w:rFonts w:ascii="宋体" w:hAnsi="宋体"/>
              </w:rPr>
            </w:pPr>
            <w:r>
              <w:rPr>
                <w:rFonts w:ascii="宋体" w:hAnsi="宋体" w:hint="eastAsia"/>
              </w:rPr>
              <w:t>比赛设备安装、调试，赛场布置、同期技术展示、体验和活动现场布置；赛项指南印刷、选手服装制作</w:t>
            </w:r>
          </w:p>
        </w:tc>
        <w:tc>
          <w:tcPr>
            <w:tcW w:w="1701" w:type="dxa"/>
            <w:vMerge w:val="restart"/>
            <w:vAlign w:val="center"/>
          </w:tcPr>
          <w:p w:rsidR="00C516E7" w:rsidRDefault="00DE1E2A">
            <w:pPr>
              <w:ind w:firstLineChars="0" w:firstLine="0"/>
              <w:rPr>
                <w:rFonts w:ascii="宋体" w:hAnsi="宋体"/>
              </w:rPr>
            </w:pPr>
            <w:r>
              <w:rPr>
                <w:rFonts w:ascii="宋体" w:hAnsi="宋体"/>
              </w:rPr>
              <w:t>201</w:t>
            </w:r>
            <w:r>
              <w:rPr>
                <w:rFonts w:ascii="宋体" w:hAnsi="宋体" w:hint="eastAsia"/>
              </w:rPr>
              <w:t>8年4月～5月</w:t>
            </w:r>
            <w:r>
              <w:rPr>
                <w:rFonts w:ascii="宋体" w:hAnsi="宋体"/>
              </w:rPr>
              <w:t>30</w:t>
            </w:r>
            <w:r>
              <w:rPr>
                <w:rFonts w:ascii="宋体" w:hAnsi="宋体" w:hint="eastAsia"/>
              </w:rPr>
              <w:t>日</w:t>
            </w:r>
          </w:p>
          <w:p w:rsidR="00C516E7" w:rsidRDefault="00C516E7">
            <w:pPr>
              <w:ind w:firstLineChars="0" w:firstLine="0"/>
              <w:rPr>
                <w:rFonts w:ascii="宋体" w:hAnsi="宋体"/>
              </w:rPr>
            </w:pPr>
          </w:p>
        </w:tc>
      </w:tr>
      <w:tr w:rsidR="00C516E7" w:rsidTr="00BF652F">
        <w:trPr>
          <w:trHeight w:val="399"/>
          <w:jc w:val="center"/>
        </w:trPr>
        <w:tc>
          <w:tcPr>
            <w:tcW w:w="787" w:type="dxa"/>
            <w:vMerge/>
            <w:vAlign w:val="center"/>
          </w:tcPr>
          <w:p w:rsidR="00C516E7" w:rsidRDefault="00C516E7">
            <w:pPr>
              <w:ind w:firstLineChars="0" w:firstLine="0"/>
              <w:rPr>
                <w:rFonts w:ascii="宋体" w:hAnsi="宋体"/>
              </w:rPr>
            </w:pPr>
          </w:p>
        </w:tc>
        <w:tc>
          <w:tcPr>
            <w:tcW w:w="1445" w:type="dxa"/>
            <w:vMerge/>
            <w:vAlign w:val="center"/>
          </w:tcPr>
          <w:p w:rsidR="00C516E7" w:rsidRDefault="00C516E7">
            <w:pPr>
              <w:ind w:firstLineChars="0" w:firstLine="0"/>
              <w:rPr>
                <w:rFonts w:ascii="宋体" w:hAnsi="宋体"/>
              </w:rPr>
            </w:pPr>
          </w:p>
        </w:tc>
        <w:tc>
          <w:tcPr>
            <w:tcW w:w="4252" w:type="dxa"/>
            <w:vAlign w:val="center"/>
          </w:tcPr>
          <w:p w:rsidR="00C516E7" w:rsidRDefault="00DE1E2A">
            <w:pPr>
              <w:ind w:firstLineChars="0" w:firstLine="0"/>
              <w:rPr>
                <w:rFonts w:ascii="宋体" w:hAnsi="宋体"/>
              </w:rPr>
            </w:pPr>
            <w:r>
              <w:rPr>
                <w:rFonts w:ascii="宋体" w:hAnsi="宋体" w:hint="eastAsia"/>
              </w:rPr>
              <w:t>专家组题库审核，确定评分标准及抽题</w:t>
            </w:r>
          </w:p>
        </w:tc>
        <w:tc>
          <w:tcPr>
            <w:tcW w:w="1701" w:type="dxa"/>
            <w:vMerge/>
            <w:vAlign w:val="center"/>
          </w:tcPr>
          <w:p w:rsidR="00C516E7" w:rsidRDefault="00C516E7">
            <w:pPr>
              <w:ind w:firstLineChars="0" w:firstLine="0"/>
              <w:rPr>
                <w:rFonts w:ascii="宋体" w:hAnsi="宋体"/>
              </w:rPr>
            </w:pPr>
          </w:p>
        </w:tc>
      </w:tr>
      <w:tr w:rsidR="00C516E7" w:rsidTr="00BF652F">
        <w:trPr>
          <w:trHeight w:val="558"/>
          <w:jc w:val="center"/>
        </w:trPr>
        <w:tc>
          <w:tcPr>
            <w:tcW w:w="787" w:type="dxa"/>
            <w:vMerge/>
            <w:vAlign w:val="center"/>
          </w:tcPr>
          <w:p w:rsidR="00C516E7" w:rsidRDefault="00C516E7">
            <w:pPr>
              <w:ind w:firstLineChars="0" w:firstLine="0"/>
              <w:rPr>
                <w:rFonts w:ascii="宋体" w:hAnsi="宋体"/>
              </w:rPr>
            </w:pPr>
          </w:p>
        </w:tc>
        <w:tc>
          <w:tcPr>
            <w:tcW w:w="1445" w:type="dxa"/>
            <w:vMerge/>
            <w:vAlign w:val="center"/>
          </w:tcPr>
          <w:p w:rsidR="00C516E7" w:rsidRDefault="00C516E7">
            <w:pPr>
              <w:ind w:firstLineChars="0" w:firstLine="0"/>
              <w:rPr>
                <w:rFonts w:ascii="宋体" w:hAnsi="宋体"/>
              </w:rPr>
            </w:pPr>
          </w:p>
        </w:tc>
        <w:tc>
          <w:tcPr>
            <w:tcW w:w="4252" w:type="dxa"/>
            <w:vAlign w:val="center"/>
          </w:tcPr>
          <w:p w:rsidR="00C516E7" w:rsidRDefault="00DE1E2A">
            <w:pPr>
              <w:ind w:firstLineChars="0" w:firstLine="0"/>
              <w:rPr>
                <w:rFonts w:ascii="宋体" w:hAnsi="宋体"/>
              </w:rPr>
            </w:pPr>
            <w:r>
              <w:rPr>
                <w:rFonts w:ascii="宋体" w:hAnsi="宋体" w:hint="eastAsia"/>
              </w:rPr>
              <w:t>成立裁判组、仲裁组、监督组；培训并验收赛场</w:t>
            </w:r>
          </w:p>
        </w:tc>
        <w:tc>
          <w:tcPr>
            <w:tcW w:w="1701" w:type="dxa"/>
            <w:vMerge/>
            <w:vAlign w:val="center"/>
          </w:tcPr>
          <w:p w:rsidR="00C516E7" w:rsidRDefault="00C516E7">
            <w:pPr>
              <w:ind w:firstLineChars="0" w:firstLine="0"/>
              <w:rPr>
                <w:rFonts w:ascii="宋体" w:hAnsi="宋体"/>
              </w:rPr>
            </w:pPr>
          </w:p>
        </w:tc>
      </w:tr>
      <w:tr w:rsidR="00C516E7" w:rsidTr="00BF652F">
        <w:trPr>
          <w:trHeight w:val="1119"/>
          <w:jc w:val="center"/>
        </w:trPr>
        <w:tc>
          <w:tcPr>
            <w:tcW w:w="787" w:type="dxa"/>
            <w:vMerge/>
            <w:vAlign w:val="center"/>
          </w:tcPr>
          <w:p w:rsidR="00C516E7" w:rsidRDefault="00C516E7">
            <w:pPr>
              <w:ind w:firstLineChars="0" w:firstLine="0"/>
              <w:rPr>
                <w:rFonts w:ascii="宋体" w:hAnsi="宋体"/>
              </w:rPr>
            </w:pPr>
          </w:p>
        </w:tc>
        <w:tc>
          <w:tcPr>
            <w:tcW w:w="1445" w:type="dxa"/>
            <w:vMerge/>
            <w:vAlign w:val="center"/>
          </w:tcPr>
          <w:p w:rsidR="00C516E7" w:rsidRDefault="00C516E7">
            <w:pPr>
              <w:ind w:firstLineChars="0" w:firstLine="0"/>
              <w:rPr>
                <w:rFonts w:ascii="宋体" w:hAnsi="宋体"/>
              </w:rPr>
            </w:pPr>
          </w:p>
        </w:tc>
        <w:tc>
          <w:tcPr>
            <w:tcW w:w="4252" w:type="dxa"/>
            <w:vAlign w:val="center"/>
          </w:tcPr>
          <w:p w:rsidR="00C516E7" w:rsidRDefault="00DE1E2A">
            <w:pPr>
              <w:ind w:firstLineChars="0" w:firstLine="0"/>
              <w:rPr>
                <w:rFonts w:ascii="宋体" w:hAnsi="宋体"/>
              </w:rPr>
            </w:pPr>
            <w:r>
              <w:rPr>
                <w:rFonts w:ascii="宋体" w:hAnsi="宋体" w:hint="eastAsia"/>
              </w:rPr>
              <w:t>正式比赛、同期技术展示、体验和活动举办；竞赛成绩提交、竞赛过程文档提交、教学资源转化成果与赛项总结</w:t>
            </w:r>
          </w:p>
        </w:tc>
        <w:tc>
          <w:tcPr>
            <w:tcW w:w="1701" w:type="dxa"/>
            <w:vMerge/>
            <w:vAlign w:val="center"/>
          </w:tcPr>
          <w:p w:rsidR="00C516E7" w:rsidRDefault="00C516E7">
            <w:pPr>
              <w:ind w:firstLineChars="0" w:firstLine="0"/>
              <w:rPr>
                <w:rFonts w:ascii="宋体" w:hAnsi="宋体"/>
              </w:rPr>
            </w:pPr>
          </w:p>
        </w:tc>
      </w:tr>
    </w:tbl>
    <w:p w:rsidR="00C516E7" w:rsidRDefault="00DE1E2A">
      <w:pPr>
        <w:pStyle w:val="1"/>
      </w:pPr>
      <w:bookmarkStart w:id="49" w:name="_Toc491101558"/>
      <w:r>
        <w:t>裁判人员建议</w:t>
      </w:r>
      <w:bookmarkEnd w:id="49"/>
    </w:p>
    <w:tbl>
      <w:tblPr>
        <w:tblpPr w:leftFromText="180" w:rightFromText="180" w:vertAnchor="text" w:horzAnchor="margin" w:tblpXSpec="center" w:tblpY="8"/>
        <w:tblW w:w="833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32"/>
        <w:gridCol w:w="658"/>
        <w:gridCol w:w="1416"/>
        <w:gridCol w:w="2306"/>
        <w:gridCol w:w="1312"/>
        <w:gridCol w:w="1539"/>
        <w:gridCol w:w="567"/>
      </w:tblGrid>
      <w:tr w:rsidR="00C516E7" w:rsidTr="00BF652F">
        <w:trPr>
          <w:trHeight w:val="454"/>
        </w:trPr>
        <w:tc>
          <w:tcPr>
            <w:tcW w:w="532" w:type="dxa"/>
            <w:tcBorders>
              <w:top w:val="single" w:sz="8" w:space="0" w:color="auto"/>
            </w:tcBorders>
            <w:vAlign w:val="center"/>
          </w:tcPr>
          <w:p w:rsidR="00C516E7" w:rsidRDefault="00DE1E2A">
            <w:pPr>
              <w:adjustRightInd w:val="0"/>
              <w:snapToGrid w:val="0"/>
              <w:ind w:firstLineChars="0" w:firstLine="0"/>
              <w:jc w:val="center"/>
              <w:rPr>
                <w:rFonts w:ascii="宋体" w:hAnsi="宋体" w:cs="Arial"/>
                <w:b/>
                <w:sz w:val="21"/>
                <w:szCs w:val="21"/>
              </w:rPr>
            </w:pPr>
            <w:r>
              <w:rPr>
                <w:rFonts w:ascii="宋体" w:hAnsi="宋体" w:cs="Arial"/>
                <w:b/>
                <w:sz w:val="21"/>
                <w:szCs w:val="21"/>
              </w:rPr>
              <w:t>序号</w:t>
            </w:r>
          </w:p>
        </w:tc>
        <w:tc>
          <w:tcPr>
            <w:tcW w:w="658" w:type="dxa"/>
            <w:tcBorders>
              <w:top w:val="single" w:sz="8" w:space="0" w:color="auto"/>
            </w:tcBorders>
            <w:vAlign w:val="center"/>
          </w:tcPr>
          <w:p w:rsidR="00C516E7" w:rsidRDefault="00DE1E2A">
            <w:pPr>
              <w:adjustRightInd w:val="0"/>
              <w:snapToGrid w:val="0"/>
              <w:ind w:firstLineChars="0" w:firstLine="0"/>
              <w:jc w:val="center"/>
              <w:rPr>
                <w:rFonts w:ascii="宋体" w:hAnsi="宋体" w:cs="Arial"/>
                <w:b/>
                <w:sz w:val="21"/>
                <w:szCs w:val="21"/>
              </w:rPr>
            </w:pPr>
            <w:r>
              <w:rPr>
                <w:rFonts w:ascii="宋体" w:hAnsi="宋体" w:cs="Arial"/>
                <w:b/>
                <w:sz w:val="21"/>
                <w:szCs w:val="21"/>
              </w:rPr>
              <w:t>人员类型</w:t>
            </w:r>
          </w:p>
        </w:tc>
        <w:tc>
          <w:tcPr>
            <w:tcW w:w="1416" w:type="dxa"/>
            <w:tcBorders>
              <w:top w:val="single" w:sz="8" w:space="0" w:color="auto"/>
            </w:tcBorders>
            <w:vAlign w:val="center"/>
          </w:tcPr>
          <w:p w:rsidR="00C516E7" w:rsidRDefault="00DE1E2A">
            <w:pPr>
              <w:adjustRightInd w:val="0"/>
              <w:snapToGrid w:val="0"/>
              <w:ind w:firstLineChars="0" w:firstLine="0"/>
              <w:jc w:val="center"/>
              <w:rPr>
                <w:rFonts w:ascii="宋体" w:hAnsi="宋体" w:cs="Arial"/>
                <w:b/>
                <w:sz w:val="21"/>
                <w:szCs w:val="21"/>
              </w:rPr>
            </w:pPr>
            <w:r>
              <w:rPr>
                <w:rFonts w:ascii="宋体" w:hAnsi="宋体" w:cs="Arial"/>
                <w:b/>
                <w:sz w:val="21"/>
                <w:szCs w:val="21"/>
              </w:rPr>
              <w:t>专业技术方向</w:t>
            </w:r>
          </w:p>
        </w:tc>
        <w:tc>
          <w:tcPr>
            <w:tcW w:w="2306" w:type="dxa"/>
            <w:tcBorders>
              <w:top w:val="single" w:sz="8" w:space="0" w:color="auto"/>
            </w:tcBorders>
            <w:vAlign w:val="center"/>
          </w:tcPr>
          <w:p w:rsidR="00C516E7" w:rsidRDefault="00DE1E2A">
            <w:pPr>
              <w:adjustRightInd w:val="0"/>
              <w:snapToGrid w:val="0"/>
              <w:ind w:firstLineChars="0" w:firstLine="0"/>
              <w:jc w:val="center"/>
              <w:rPr>
                <w:rFonts w:ascii="宋体" w:hAnsi="宋体" w:cs="Arial"/>
                <w:b/>
                <w:sz w:val="21"/>
                <w:szCs w:val="21"/>
              </w:rPr>
            </w:pPr>
            <w:r>
              <w:rPr>
                <w:rFonts w:ascii="宋体" w:hAnsi="宋体" w:cs="Arial"/>
                <w:b/>
                <w:sz w:val="21"/>
                <w:szCs w:val="21"/>
              </w:rPr>
              <w:t>知识能力要求</w:t>
            </w:r>
          </w:p>
        </w:tc>
        <w:tc>
          <w:tcPr>
            <w:tcW w:w="1312" w:type="dxa"/>
            <w:tcBorders>
              <w:top w:val="single" w:sz="8" w:space="0" w:color="auto"/>
            </w:tcBorders>
            <w:vAlign w:val="center"/>
          </w:tcPr>
          <w:p w:rsidR="00C516E7" w:rsidRDefault="00DE1E2A" w:rsidP="001D4074">
            <w:pPr>
              <w:adjustRightInd w:val="0"/>
              <w:snapToGrid w:val="0"/>
              <w:ind w:firstLineChars="0" w:firstLine="0"/>
              <w:jc w:val="center"/>
              <w:rPr>
                <w:rFonts w:ascii="宋体" w:hAnsi="宋体" w:cs="Arial"/>
                <w:b/>
                <w:sz w:val="21"/>
                <w:szCs w:val="21"/>
              </w:rPr>
            </w:pPr>
            <w:r>
              <w:rPr>
                <w:rFonts w:ascii="宋体" w:hAnsi="宋体" w:cs="Arial" w:hint="eastAsia"/>
                <w:b/>
                <w:sz w:val="21"/>
                <w:szCs w:val="21"/>
              </w:rPr>
              <w:t>执裁工作经历</w:t>
            </w:r>
          </w:p>
        </w:tc>
        <w:tc>
          <w:tcPr>
            <w:tcW w:w="1539" w:type="dxa"/>
            <w:tcBorders>
              <w:top w:val="single" w:sz="8" w:space="0" w:color="auto"/>
            </w:tcBorders>
            <w:vAlign w:val="center"/>
          </w:tcPr>
          <w:p w:rsidR="00C516E7" w:rsidRDefault="00DE1E2A">
            <w:pPr>
              <w:adjustRightInd w:val="0"/>
              <w:snapToGrid w:val="0"/>
              <w:ind w:firstLineChars="0" w:firstLine="0"/>
              <w:jc w:val="center"/>
              <w:rPr>
                <w:rFonts w:ascii="宋体" w:hAnsi="宋体" w:cs="Arial"/>
                <w:b/>
                <w:sz w:val="21"/>
                <w:szCs w:val="21"/>
              </w:rPr>
            </w:pPr>
            <w:r>
              <w:rPr>
                <w:rFonts w:ascii="宋体" w:hAnsi="宋体" w:cs="Arial"/>
                <w:b/>
                <w:sz w:val="21"/>
                <w:szCs w:val="21"/>
              </w:rPr>
              <w:t>专业技术职称</w:t>
            </w:r>
          </w:p>
          <w:p w:rsidR="00C516E7" w:rsidRDefault="00DE1E2A">
            <w:pPr>
              <w:adjustRightInd w:val="0"/>
              <w:snapToGrid w:val="0"/>
              <w:ind w:firstLineChars="0" w:firstLine="0"/>
              <w:jc w:val="center"/>
              <w:rPr>
                <w:rFonts w:ascii="宋体" w:hAnsi="宋体" w:cs="Arial"/>
                <w:b/>
                <w:sz w:val="21"/>
                <w:szCs w:val="21"/>
              </w:rPr>
            </w:pPr>
            <w:r>
              <w:rPr>
                <w:rFonts w:ascii="宋体" w:hAnsi="宋体" w:cs="Arial"/>
                <w:b/>
                <w:sz w:val="21"/>
                <w:szCs w:val="21"/>
              </w:rPr>
              <w:t>（职业资格等级）</w:t>
            </w:r>
          </w:p>
        </w:tc>
        <w:tc>
          <w:tcPr>
            <w:tcW w:w="567" w:type="dxa"/>
            <w:tcBorders>
              <w:top w:val="single" w:sz="8" w:space="0" w:color="auto"/>
            </w:tcBorders>
            <w:vAlign w:val="center"/>
          </w:tcPr>
          <w:p w:rsidR="00C516E7" w:rsidRDefault="00DE1E2A">
            <w:pPr>
              <w:adjustRightInd w:val="0"/>
              <w:snapToGrid w:val="0"/>
              <w:ind w:firstLineChars="0" w:firstLine="0"/>
              <w:jc w:val="center"/>
              <w:rPr>
                <w:rFonts w:ascii="宋体" w:hAnsi="宋体" w:cs="Arial"/>
                <w:b/>
                <w:sz w:val="21"/>
                <w:szCs w:val="21"/>
              </w:rPr>
            </w:pPr>
            <w:r>
              <w:rPr>
                <w:rFonts w:ascii="宋体" w:hAnsi="宋体" w:cs="Arial"/>
                <w:b/>
                <w:sz w:val="21"/>
                <w:szCs w:val="21"/>
              </w:rPr>
              <w:t>人数</w:t>
            </w:r>
          </w:p>
        </w:tc>
      </w:tr>
      <w:tr w:rsidR="00C516E7" w:rsidTr="00BF652F">
        <w:trPr>
          <w:trHeight w:val="454"/>
        </w:trPr>
        <w:tc>
          <w:tcPr>
            <w:tcW w:w="532" w:type="dxa"/>
            <w:vAlign w:val="center"/>
          </w:tcPr>
          <w:p w:rsidR="00C516E7" w:rsidRDefault="00DE1E2A">
            <w:pPr>
              <w:adjustRightInd w:val="0"/>
              <w:snapToGrid w:val="0"/>
              <w:ind w:firstLineChars="0" w:firstLine="0"/>
              <w:jc w:val="center"/>
              <w:rPr>
                <w:rFonts w:ascii="Arial Narrow" w:eastAsia="仿宋_GB2312" w:hAnsi="Arial Narrow" w:cstheme="minorBidi"/>
                <w:sz w:val="21"/>
                <w:szCs w:val="21"/>
              </w:rPr>
            </w:pPr>
            <w:r>
              <w:rPr>
                <w:sz w:val="21"/>
                <w:szCs w:val="21"/>
              </w:rPr>
              <w:t>1</w:t>
            </w:r>
          </w:p>
        </w:tc>
        <w:tc>
          <w:tcPr>
            <w:tcW w:w="658" w:type="dxa"/>
            <w:vAlign w:val="center"/>
          </w:tcPr>
          <w:p w:rsidR="00C516E7" w:rsidRDefault="00DE1E2A">
            <w:pPr>
              <w:adjustRightInd w:val="0"/>
              <w:snapToGrid w:val="0"/>
              <w:ind w:firstLineChars="0" w:firstLine="0"/>
              <w:jc w:val="left"/>
              <w:rPr>
                <w:sz w:val="21"/>
                <w:szCs w:val="21"/>
              </w:rPr>
            </w:pPr>
            <w:r>
              <w:rPr>
                <w:rFonts w:ascii="宋体" w:hAnsi="宋体"/>
                <w:sz w:val="21"/>
                <w:szCs w:val="21"/>
              </w:rPr>
              <w:t>裁判长</w:t>
            </w:r>
          </w:p>
        </w:tc>
        <w:tc>
          <w:tcPr>
            <w:tcW w:w="1416" w:type="dxa"/>
            <w:vAlign w:val="center"/>
          </w:tcPr>
          <w:p w:rsidR="00C516E7" w:rsidRDefault="00DE1E2A">
            <w:pPr>
              <w:adjustRightInd w:val="0"/>
              <w:snapToGrid w:val="0"/>
              <w:ind w:firstLineChars="0" w:firstLine="0"/>
              <w:rPr>
                <w:rFonts w:ascii="Arial Narrow" w:eastAsia="仿宋_GB2312" w:hAnsi="Arial Narrow" w:cstheme="minorBidi"/>
                <w:sz w:val="21"/>
                <w:szCs w:val="21"/>
              </w:rPr>
            </w:pPr>
            <w:r>
              <w:rPr>
                <w:rFonts w:hint="eastAsia"/>
                <w:sz w:val="21"/>
                <w:szCs w:val="21"/>
              </w:rPr>
              <w:t>轨道交通通信信号相关专业</w:t>
            </w:r>
          </w:p>
        </w:tc>
        <w:tc>
          <w:tcPr>
            <w:tcW w:w="2306" w:type="dxa"/>
            <w:vAlign w:val="center"/>
          </w:tcPr>
          <w:p w:rsidR="00C516E7" w:rsidRDefault="00DE1E2A" w:rsidP="001D4074">
            <w:pPr>
              <w:adjustRightInd w:val="0"/>
              <w:snapToGrid w:val="0"/>
              <w:ind w:firstLineChars="0" w:firstLine="0"/>
              <w:jc w:val="center"/>
              <w:rPr>
                <w:rFonts w:ascii="Arial Narrow" w:eastAsia="仿宋_GB2312" w:hAnsi="Arial Narrow" w:cstheme="minorBidi"/>
                <w:sz w:val="21"/>
                <w:szCs w:val="21"/>
              </w:rPr>
            </w:pPr>
            <w:r>
              <w:rPr>
                <w:rFonts w:hint="eastAsia"/>
                <w:sz w:val="21"/>
                <w:szCs w:val="21"/>
              </w:rPr>
              <w:t>从事轨道交通通信信号相关专业</w:t>
            </w:r>
            <w:r w:rsidR="001D4074">
              <w:rPr>
                <w:rFonts w:hint="eastAsia"/>
                <w:sz w:val="21"/>
                <w:szCs w:val="21"/>
              </w:rPr>
              <w:t>(</w:t>
            </w:r>
            <w:r w:rsidR="001D4074">
              <w:rPr>
                <w:rFonts w:hint="eastAsia"/>
                <w:sz w:val="21"/>
                <w:szCs w:val="21"/>
              </w:rPr>
              <w:t>职业</w:t>
            </w:r>
            <w:r w:rsidR="001D4074">
              <w:rPr>
                <w:sz w:val="21"/>
                <w:szCs w:val="21"/>
              </w:rPr>
              <w:t>)</w:t>
            </w:r>
            <w:r>
              <w:rPr>
                <w:rFonts w:hint="eastAsia"/>
                <w:sz w:val="21"/>
                <w:szCs w:val="21"/>
              </w:rPr>
              <w:t>5</w:t>
            </w:r>
            <w:r>
              <w:rPr>
                <w:rFonts w:hint="eastAsia"/>
                <w:sz w:val="21"/>
                <w:szCs w:val="21"/>
              </w:rPr>
              <w:t>年以上</w:t>
            </w:r>
          </w:p>
        </w:tc>
        <w:tc>
          <w:tcPr>
            <w:tcW w:w="1312" w:type="dxa"/>
            <w:vAlign w:val="center"/>
          </w:tcPr>
          <w:p w:rsidR="00C516E7" w:rsidRDefault="00DE1E2A">
            <w:pPr>
              <w:adjustRightInd w:val="0"/>
              <w:snapToGrid w:val="0"/>
              <w:ind w:firstLineChars="0" w:firstLine="0"/>
              <w:jc w:val="center"/>
              <w:rPr>
                <w:rFonts w:ascii="Arial Narrow" w:eastAsia="仿宋_GB2312" w:hAnsi="Arial Narrow" w:cstheme="minorBidi"/>
                <w:sz w:val="21"/>
                <w:szCs w:val="21"/>
              </w:rPr>
            </w:pPr>
            <w:r>
              <w:rPr>
                <w:rFonts w:hint="eastAsia"/>
                <w:sz w:val="21"/>
                <w:szCs w:val="21"/>
              </w:rPr>
              <w:t>1</w:t>
            </w:r>
            <w:r>
              <w:rPr>
                <w:rFonts w:hint="eastAsia"/>
                <w:sz w:val="21"/>
                <w:szCs w:val="21"/>
              </w:rPr>
              <w:t>年以上相关经验</w:t>
            </w:r>
          </w:p>
        </w:tc>
        <w:tc>
          <w:tcPr>
            <w:tcW w:w="1539" w:type="dxa"/>
            <w:vAlign w:val="center"/>
          </w:tcPr>
          <w:p w:rsidR="00C516E7" w:rsidRDefault="00DE1E2A">
            <w:pPr>
              <w:adjustRightInd w:val="0"/>
              <w:snapToGrid w:val="0"/>
              <w:ind w:firstLineChars="0" w:firstLine="0"/>
              <w:jc w:val="center"/>
              <w:rPr>
                <w:rFonts w:ascii="Arial Narrow" w:eastAsia="仿宋_GB2312" w:hAnsi="Arial Narrow" w:cstheme="minorBidi"/>
                <w:sz w:val="21"/>
                <w:szCs w:val="21"/>
              </w:rPr>
            </w:pPr>
            <w:r>
              <w:rPr>
                <w:rFonts w:ascii="宋体" w:hAnsi="宋体"/>
                <w:sz w:val="21"/>
                <w:szCs w:val="21"/>
              </w:rPr>
              <w:t>副高及以上</w:t>
            </w:r>
          </w:p>
        </w:tc>
        <w:tc>
          <w:tcPr>
            <w:tcW w:w="567" w:type="dxa"/>
            <w:vAlign w:val="center"/>
          </w:tcPr>
          <w:p w:rsidR="00C516E7" w:rsidRDefault="00DE1E2A">
            <w:pPr>
              <w:adjustRightInd w:val="0"/>
              <w:snapToGrid w:val="0"/>
              <w:ind w:firstLineChars="0" w:firstLine="0"/>
              <w:jc w:val="center"/>
              <w:rPr>
                <w:rFonts w:ascii="Arial Narrow" w:eastAsia="仿宋_GB2312" w:hAnsi="Arial Narrow" w:cstheme="minorBidi"/>
                <w:sz w:val="21"/>
                <w:szCs w:val="21"/>
              </w:rPr>
            </w:pPr>
            <w:r>
              <w:rPr>
                <w:sz w:val="21"/>
                <w:szCs w:val="21"/>
              </w:rPr>
              <w:t>1</w:t>
            </w:r>
          </w:p>
        </w:tc>
      </w:tr>
      <w:tr w:rsidR="00C516E7" w:rsidTr="00BF652F">
        <w:trPr>
          <w:trHeight w:val="454"/>
        </w:trPr>
        <w:tc>
          <w:tcPr>
            <w:tcW w:w="532" w:type="dxa"/>
            <w:vAlign w:val="center"/>
          </w:tcPr>
          <w:p w:rsidR="00C516E7" w:rsidRDefault="00DE1E2A">
            <w:pPr>
              <w:adjustRightInd w:val="0"/>
              <w:snapToGrid w:val="0"/>
              <w:ind w:firstLineChars="0" w:firstLine="0"/>
              <w:jc w:val="center"/>
              <w:rPr>
                <w:rFonts w:ascii="Arial Narrow" w:eastAsia="仿宋_GB2312" w:hAnsi="Arial Narrow" w:cstheme="minorBidi"/>
                <w:sz w:val="21"/>
                <w:szCs w:val="21"/>
              </w:rPr>
            </w:pPr>
            <w:r>
              <w:rPr>
                <w:sz w:val="21"/>
                <w:szCs w:val="21"/>
              </w:rPr>
              <w:t>2</w:t>
            </w:r>
          </w:p>
        </w:tc>
        <w:tc>
          <w:tcPr>
            <w:tcW w:w="658" w:type="dxa"/>
            <w:vAlign w:val="center"/>
          </w:tcPr>
          <w:p w:rsidR="00C516E7" w:rsidRDefault="00DE1E2A">
            <w:pPr>
              <w:adjustRightInd w:val="0"/>
              <w:snapToGrid w:val="0"/>
              <w:ind w:firstLineChars="0" w:firstLine="0"/>
              <w:jc w:val="left"/>
              <w:rPr>
                <w:sz w:val="21"/>
                <w:szCs w:val="21"/>
              </w:rPr>
            </w:pPr>
            <w:r>
              <w:rPr>
                <w:rFonts w:ascii="宋体" w:hAnsi="宋体" w:hint="eastAsia"/>
                <w:sz w:val="21"/>
                <w:szCs w:val="21"/>
              </w:rPr>
              <w:t>评分裁判</w:t>
            </w:r>
          </w:p>
        </w:tc>
        <w:tc>
          <w:tcPr>
            <w:tcW w:w="1416" w:type="dxa"/>
            <w:vAlign w:val="center"/>
          </w:tcPr>
          <w:p w:rsidR="00C516E7" w:rsidRDefault="00DE1E2A">
            <w:pPr>
              <w:adjustRightInd w:val="0"/>
              <w:snapToGrid w:val="0"/>
              <w:ind w:firstLineChars="0" w:firstLine="0"/>
              <w:rPr>
                <w:rFonts w:ascii="Arial Narrow" w:eastAsia="仿宋_GB2312" w:hAnsi="Arial Narrow" w:cstheme="minorBidi"/>
                <w:sz w:val="21"/>
                <w:szCs w:val="21"/>
              </w:rPr>
            </w:pPr>
            <w:r>
              <w:rPr>
                <w:rFonts w:hint="eastAsia"/>
                <w:sz w:val="21"/>
                <w:szCs w:val="21"/>
              </w:rPr>
              <w:t>轨道交通通信信号相关专业</w:t>
            </w:r>
          </w:p>
        </w:tc>
        <w:tc>
          <w:tcPr>
            <w:tcW w:w="2306" w:type="dxa"/>
            <w:vAlign w:val="center"/>
          </w:tcPr>
          <w:p w:rsidR="00C516E7" w:rsidRDefault="001D4074">
            <w:pPr>
              <w:adjustRightInd w:val="0"/>
              <w:snapToGrid w:val="0"/>
              <w:ind w:firstLineChars="0" w:firstLine="0"/>
              <w:jc w:val="center"/>
              <w:rPr>
                <w:rFonts w:ascii="Arial Narrow" w:eastAsia="仿宋_GB2312" w:hAnsi="Arial Narrow" w:cstheme="minorBidi"/>
                <w:sz w:val="21"/>
                <w:szCs w:val="21"/>
              </w:rPr>
            </w:pPr>
            <w:r>
              <w:rPr>
                <w:rFonts w:hint="eastAsia"/>
                <w:sz w:val="21"/>
                <w:szCs w:val="21"/>
              </w:rPr>
              <w:t>从事轨道交通通信信号相关专业</w:t>
            </w:r>
            <w:r>
              <w:rPr>
                <w:rFonts w:hint="eastAsia"/>
                <w:sz w:val="21"/>
                <w:szCs w:val="21"/>
              </w:rPr>
              <w:t>(</w:t>
            </w:r>
            <w:r>
              <w:rPr>
                <w:rFonts w:hint="eastAsia"/>
                <w:sz w:val="21"/>
                <w:szCs w:val="21"/>
              </w:rPr>
              <w:t>职业</w:t>
            </w:r>
            <w:r>
              <w:rPr>
                <w:sz w:val="21"/>
                <w:szCs w:val="21"/>
              </w:rPr>
              <w:t>)</w:t>
            </w:r>
            <w:r>
              <w:rPr>
                <w:rFonts w:hint="eastAsia"/>
                <w:sz w:val="21"/>
                <w:szCs w:val="21"/>
              </w:rPr>
              <w:t>5</w:t>
            </w:r>
            <w:r>
              <w:rPr>
                <w:rFonts w:hint="eastAsia"/>
                <w:sz w:val="21"/>
                <w:szCs w:val="21"/>
              </w:rPr>
              <w:t>年以上</w:t>
            </w:r>
          </w:p>
        </w:tc>
        <w:tc>
          <w:tcPr>
            <w:tcW w:w="1312" w:type="dxa"/>
            <w:vAlign w:val="center"/>
          </w:tcPr>
          <w:p w:rsidR="00C516E7" w:rsidRDefault="00DE1E2A">
            <w:pPr>
              <w:adjustRightInd w:val="0"/>
              <w:snapToGrid w:val="0"/>
              <w:ind w:firstLineChars="0" w:firstLine="0"/>
              <w:jc w:val="center"/>
              <w:rPr>
                <w:rFonts w:ascii="Arial Narrow" w:eastAsia="仿宋_GB2312" w:hAnsi="Arial Narrow" w:cstheme="minorBidi"/>
                <w:sz w:val="21"/>
                <w:szCs w:val="21"/>
              </w:rPr>
            </w:pPr>
            <w:r>
              <w:rPr>
                <w:rFonts w:hint="eastAsia"/>
                <w:sz w:val="21"/>
                <w:szCs w:val="21"/>
              </w:rPr>
              <w:t>1</w:t>
            </w:r>
            <w:r>
              <w:rPr>
                <w:rFonts w:hint="eastAsia"/>
                <w:sz w:val="21"/>
                <w:szCs w:val="21"/>
              </w:rPr>
              <w:t>年以上相关经验</w:t>
            </w:r>
          </w:p>
        </w:tc>
        <w:tc>
          <w:tcPr>
            <w:tcW w:w="1539" w:type="dxa"/>
            <w:vAlign w:val="center"/>
          </w:tcPr>
          <w:p w:rsidR="00C516E7" w:rsidRDefault="00DE1E2A">
            <w:pPr>
              <w:adjustRightInd w:val="0"/>
              <w:snapToGrid w:val="0"/>
              <w:ind w:firstLineChars="0" w:firstLine="0"/>
              <w:jc w:val="center"/>
              <w:rPr>
                <w:rFonts w:ascii="Arial Narrow" w:eastAsia="仿宋_GB2312" w:hAnsi="Arial Narrow" w:cstheme="minorBidi"/>
                <w:sz w:val="21"/>
                <w:szCs w:val="21"/>
              </w:rPr>
            </w:pPr>
            <w:r>
              <w:rPr>
                <w:rFonts w:ascii="宋体" w:hAnsi="宋体"/>
                <w:sz w:val="21"/>
                <w:szCs w:val="21"/>
              </w:rPr>
              <w:t>副高及以上</w:t>
            </w:r>
          </w:p>
        </w:tc>
        <w:tc>
          <w:tcPr>
            <w:tcW w:w="567" w:type="dxa"/>
            <w:vAlign w:val="center"/>
          </w:tcPr>
          <w:p w:rsidR="00C516E7" w:rsidRDefault="00DE1E2A">
            <w:pPr>
              <w:adjustRightInd w:val="0"/>
              <w:snapToGrid w:val="0"/>
              <w:ind w:firstLineChars="0" w:firstLine="0"/>
              <w:jc w:val="center"/>
              <w:rPr>
                <w:rFonts w:ascii="Arial Narrow" w:eastAsia="仿宋_GB2312" w:hAnsi="Arial Narrow" w:cstheme="minorBidi"/>
                <w:sz w:val="21"/>
                <w:szCs w:val="21"/>
              </w:rPr>
            </w:pPr>
            <w:r>
              <w:rPr>
                <w:sz w:val="21"/>
                <w:szCs w:val="21"/>
              </w:rPr>
              <w:t>12</w:t>
            </w:r>
          </w:p>
        </w:tc>
      </w:tr>
      <w:tr w:rsidR="00C516E7" w:rsidTr="00BF652F">
        <w:trPr>
          <w:trHeight w:val="454"/>
        </w:trPr>
        <w:tc>
          <w:tcPr>
            <w:tcW w:w="532" w:type="dxa"/>
            <w:vAlign w:val="center"/>
          </w:tcPr>
          <w:p w:rsidR="00C516E7" w:rsidRDefault="00DE1E2A">
            <w:pPr>
              <w:adjustRightInd w:val="0"/>
              <w:snapToGrid w:val="0"/>
              <w:ind w:firstLineChars="0" w:firstLine="0"/>
              <w:jc w:val="center"/>
              <w:rPr>
                <w:rFonts w:ascii="Arial Narrow" w:eastAsia="仿宋_GB2312" w:hAnsi="Arial Narrow" w:cstheme="minorBidi"/>
                <w:sz w:val="21"/>
                <w:szCs w:val="21"/>
              </w:rPr>
            </w:pPr>
            <w:r>
              <w:rPr>
                <w:sz w:val="21"/>
                <w:szCs w:val="21"/>
              </w:rPr>
              <w:t>3</w:t>
            </w:r>
          </w:p>
        </w:tc>
        <w:tc>
          <w:tcPr>
            <w:tcW w:w="658" w:type="dxa"/>
            <w:vAlign w:val="center"/>
          </w:tcPr>
          <w:p w:rsidR="00C516E7" w:rsidRDefault="00DE1E2A">
            <w:pPr>
              <w:adjustRightInd w:val="0"/>
              <w:snapToGrid w:val="0"/>
              <w:ind w:firstLineChars="0" w:firstLine="0"/>
              <w:jc w:val="left"/>
              <w:rPr>
                <w:sz w:val="21"/>
                <w:szCs w:val="21"/>
              </w:rPr>
            </w:pPr>
            <w:r>
              <w:rPr>
                <w:rFonts w:ascii="宋体" w:hAnsi="宋体" w:hint="eastAsia"/>
                <w:sz w:val="21"/>
                <w:szCs w:val="21"/>
              </w:rPr>
              <w:t>现场裁判</w:t>
            </w:r>
          </w:p>
        </w:tc>
        <w:tc>
          <w:tcPr>
            <w:tcW w:w="1416" w:type="dxa"/>
            <w:vAlign w:val="center"/>
          </w:tcPr>
          <w:p w:rsidR="00C516E7" w:rsidRDefault="00DE1E2A">
            <w:pPr>
              <w:adjustRightInd w:val="0"/>
              <w:snapToGrid w:val="0"/>
              <w:ind w:firstLineChars="0" w:firstLine="0"/>
              <w:rPr>
                <w:rFonts w:ascii="Arial Narrow" w:eastAsia="仿宋_GB2312" w:hAnsi="Arial Narrow" w:cstheme="minorBidi"/>
                <w:sz w:val="21"/>
                <w:szCs w:val="21"/>
              </w:rPr>
            </w:pPr>
            <w:r>
              <w:rPr>
                <w:rFonts w:hint="eastAsia"/>
                <w:sz w:val="21"/>
                <w:szCs w:val="21"/>
              </w:rPr>
              <w:t>轨道交通通信信号相关专业</w:t>
            </w:r>
          </w:p>
        </w:tc>
        <w:tc>
          <w:tcPr>
            <w:tcW w:w="2306" w:type="dxa"/>
            <w:vAlign w:val="center"/>
          </w:tcPr>
          <w:p w:rsidR="00C516E7" w:rsidRDefault="001D4074">
            <w:pPr>
              <w:adjustRightInd w:val="0"/>
              <w:snapToGrid w:val="0"/>
              <w:ind w:firstLineChars="0" w:firstLine="0"/>
              <w:jc w:val="center"/>
              <w:rPr>
                <w:rFonts w:ascii="Arial Narrow" w:eastAsia="仿宋_GB2312" w:hAnsi="Arial Narrow" w:cstheme="minorBidi"/>
                <w:sz w:val="21"/>
                <w:szCs w:val="21"/>
              </w:rPr>
            </w:pPr>
            <w:r>
              <w:rPr>
                <w:rFonts w:hint="eastAsia"/>
                <w:sz w:val="21"/>
                <w:szCs w:val="21"/>
              </w:rPr>
              <w:t>从事轨道交通通信信号相关专业</w:t>
            </w:r>
            <w:r>
              <w:rPr>
                <w:rFonts w:hint="eastAsia"/>
                <w:sz w:val="21"/>
                <w:szCs w:val="21"/>
              </w:rPr>
              <w:t>(</w:t>
            </w:r>
            <w:r>
              <w:rPr>
                <w:rFonts w:hint="eastAsia"/>
                <w:sz w:val="21"/>
                <w:szCs w:val="21"/>
              </w:rPr>
              <w:t>职业</w:t>
            </w:r>
            <w:r>
              <w:rPr>
                <w:sz w:val="21"/>
                <w:szCs w:val="21"/>
              </w:rPr>
              <w:t>)</w:t>
            </w:r>
            <w:r>
              <w:rPr>
                <w:rFonts w:hint="eastAsia"/>
                <w:sz w:val="21"/>
                <w:szCs w:val="21"/>
              </w:rPr>
              <w:t>5</w:t>
            </w:r>
            <w:r>
              <w:rPr>
                <w:rFonts w:hint="eastAsia"/>
                <w:sz w:val="21"/>
                <w:szCs w:val="21"/>
              </w:rPr>
              <w:t>年以上</w:t>
            </w:r>
          </w:p>
        </w:tc>
        <w:tc>
          <w:tcPr>
            <w:tcW w:w="1312" w:type="dxa"/>
            <w:vAlign w:val="center"/>
          </w:tcPr>
          <w:p w:rsidR="00C516E7" w:rsidRDefault="00DE1E2A">
            <w:pPr>
              <w:adjustRightInd w:val="0"/>
              <w:snapToGrid w:val="0"/>
              <w:ind w:firstLineChars="0" w:firstLine="0"/>
              <w:jc w:val="center"/>
              <w:rPr>
                <w:rFonts w:ascii="Arial Narrow" w:eastAsia="仿宋_GB2312" w:hAnsi="Arial Narrow" w:cstheme="minorBidi"/>
                <w:sz w:val="21"/>
                <w:szCs w:val="21"/>
              </w:rPr>
            </w:pPr>
            <w:r>
              <w:rPr>
                <w:rFonts w:hint="eastAsia"/>
                <w:sz w:val="21"/>
                <w:szCs w:val="21"/>
              </w:rPr>
              <w:t>1</w:t>
            </w:r>
            <w:r>
              <w:rPr>
                <w:rFonts w:hint="eastAsia"/>
                <w:sz w:val="21"/>
                <w:szCs w:val="21"/>
              </w:rPr>
              <w:t>年以上相关经验</w:t>
            </w:r>
          </w:p>
        </w:tc>
        <w:tc>
          <w:tcPr>
            <w:tcW w:w="1539" w:type="dxa"/>
            <w:vAlign w:val="center"/>
          </w:tcPr>
          <w:p w:rsidR="00C516E7" w:rsidRDefault="008804B0">
            <w:pPr>
              <w:adjustRightInd w:val="0"/>
              <w:snapToGrid w:val="0"/>
              <w:ind w:firstLineChars="0" w:firstLine="0"/>
              <w:jc w:val="center"/>
              <w:rPr>
                <w:rFonts w:ascii="Arial Narrow" w:eastAsia="仿宋_GB2312" w:hAnsi="Arial Narrow" w:cstheme="minorBidi"/>
                <w:sz w:val="21"/>
                <w:szCs w:val="21"/>
              </w:rPr>
            </w:pPr>
            <w:r>
              <w:rPr>
                <w:rFonts w:ascii="宋体" w:hAnsi="宋体"/>
                <w:sz w:val="21"/>
                <w:szCs w:val="21"/>
              </w:rPr>
              <w:t>副高及以上</w:t>
            </w:r>
          </w:p>
        </w:tc>
        <w:tc>
          <w:tcPr>
            <w:tcW w:w="567" w:type="dxa"/>
            <w:vAlign w:val="center"/>
          </w:tcPr>
          <w:p w:rsidR="00C516E7" w:rsidRDefault="00FF6DEA">
            <w:pPr>
              <w:adjustRightInd w:val="0"/>
              <w:snapToGrid w:val="0"/>
              <w:ind w:firstLineChars="0" w:firstLine="0"/>
              <w:jc w:val="center"/>
              <w:rPr>
                <w:rFonts w:ascii="Arial Narrow" w:eastAsia="仿宋_GB2312" w:hAnsi="Arial Narrow" w:cstheme="minorBidi"/>
                <w:sz w:val="21"/>
                <w:szCs w:val="21"/>
              </w:rPr>
            </w:pPr>
            <w:r>
              <w:rPr>
                <w:rFonts w:hint="eastAsia"/>
                <w:sz w:val="21"/>
                <w:szCs w:val="21"/>
              </w:rPr>
              <w:t>10</w:t>
            </w:r>
          </w:p>
        </w:tc>
      </w:tr>
      <w:tr w:rsidR="00C516E7" w:rsidTr="00BF652F">
        <w:trPr>
          <w:trHeight w:val="454"/>
        </w:trPr>
        <w:tc>
          <w:tcPr>
            <w:tcW w:w="532" w:type="dxa"/>
            <w:vAlign w:val="center"/>
          </w:tcPr>
          <w:p w:rsidR="00C516E7" w:rsidRDefault="00DE1E2A">
            <w:pPr>
              <w:adjustRightInd w:val="0"/>
              <w:snapToGrid w:val="0"/>
              <w:ind w:firstLineChars="0" w:firstLine="0"/>
              <w:jc w:val="center"/>
              <w:rPr>
                <w:rFonts w:ascii="Arial Narrow" w:eastAsia="仿宋_GB2312" w:hAnsi="Arial Narrow" w:cstheme="minorBidi"/>
                <w:sz w:val="21"/>
                <w:szCs w:val="21"/>
              </w:rPr>
            </w:pPr>
            <w:r>
              <w:rPr>
                <w:sz w:val="21"/>
                <w:szCs w:val="21"/>
              </w:rPr>
              <w:t>4</w:t>
            </w:r>
          </w:p>
        </w:tc>
        <w:tc>
          <w:tcPr>
            <w:tcW w:w="658" w:type="dxa"/>
            <w:vAlign w:val="center"/>
          </w:tcPr>
          <w:p w:rsidR="00C516E7" w:rsidRDefault="00DE1E2A">
            <w:pPr>
              <w:adjustRightInd w:val="0"/>
              <w:snapToGrid w:val="0"/>
              <w:ind w:firstLineChars="0" w:firstLine="0"/>
              <w:jc w:val="left"/>
              <w:rPr>
                <w:sz w:val="21"/>
                <w:szCs w:val="21"/>
              </w:rPr>
            </w:pPr>
            <w:r>
              <w:rPr>
                <w:rFonts w:ascii="宋体" w:hAnsi="宋体" w:hint="eastAsia"/>
                <w:sz w:val="21"/>
                <w:szCs w:val="21"/>
              </w:rPr>
              <w:t>加密裁判</w:t>
            </w:r>
          </w:p>
        </w:tc>
        <w:tc>
          <w:tcPr>
            <w:tcW w:w="1416" w:type="dxa"/>
            <w:vAlign w:val="center"/>
          </w:tcPr>
          <w:p w:rsidR="00C516E7" w:rsidRDefault="00DE1E2A">
            <w:pPr>
              <w:adjustRightInd w:val="0"/>
              <w:snapToGrid w:val="0"/>
              <w:ind w:firstLineChars="0" w:firstLine="0"/>
              <w:rPr>
                <w:rFonts w:ascii="Arial Narrow" w:eastAsia="仿宋_GB2312" w:hAnsi="Arial Narrow" w:cstheme="minorBidi"/>
                <w:sz w:val="21"/>
                <w:szCs w:val="21"/>
              </w:rPr>
            </w:pPr>
            <w:r>
              <w:rPr>
                <w:rFonts w:hint="eastAsia"/>
                <w:sz w:val="21"/>
                <w:szCs w:val="21"/>
              </w:rPr>
              <w:t>计算机相关专业</w:t>
            </w:r>
          </w:p>
        </w:tc>
        <w:tc>
          <w:tcPr>
            <w:tcW w:w="2306" w:type="dxa"/>
            <w:vAlign w:val="center"/>
          </w:tcPr>
          <w:p w:rsidR="00C516E7" w:rsidRDefault="00DE1E2A">
            <w:pPr>
              <w:adjustRightInd w:val="0"/>
              <w:snapToGrid w:val="0"/>
              <w:ind w:firstLineChars="0" w:firstLine="0"/>
              <w:jc w:val="center"/>
              <w:rPr>
                <w:rFonts w:ascii="Arial Narrow" w:eastAsia="仿宋_GB2312" w:hAnsi="Arial Narrow" w:cstheme="minorBidi"/>
                <w:sz w:val="21"/>
                <w:szCs w:val="21"/>
              </w:rPr>
            </w:pPr>
            <w:r>
              <w:rPr>
                <w:rFonts w:hint="eastAsia"/>
                <w:sz w:val="21"/>
                <w:szCs w:val="21"/>
              </w:rPr>
              <w:t>熟悉计算机相关操作</w:t>
            </w:r>
          </w:p>
        </w:tc>
        <w:tc>
          <w:tcPr>
            <w:tcW w:w="1312" w:type="dxa"/>
            <w:vAlign w:val="center"/>
          </w:tcPr>
          <w:p w:rsidR="00C516E7" w:rsidRDefault="00DE1E2A">
            <w:pPr>
              <w:adjustRightInd w:val="0"/>
              <w:snapToGrid w:val="0"/>
              <w:ind w:firstLineChars="0" w:firstLine="0"/>
              <w:jc w:val="center"/>
              <w:rPr>
                <w:rFonts w:ascii="Arial Narrow" w:eastAsia="仿宋_GB2312" w:hAnsi="Arial Narrow" w:cstheme="minorBidi"/>
                <w:sz w:val="21"/>
                <w:szCs w:val="21"/>
              </w:rPr>
            </w:pPr>
            <w:r>
              <w:rPr>
                <w:rFonts w:hint="eastAsia"/>
                <w:sz w:val="21"/>
                <w:szCs w:val="21"/>
              </w:rPr>
              <w:t>1</w:t>
            </w:r>
            <w:r>
              <w:rPr>
                <w:rFonts w:hint="eastAsia"/>
                <w:sz w:val="21"/>
                <w:szCs w:val="21"/>
              </w:rPr>
              <w:t>年以上相关经验</w:t>
            </w:r>
          </w:p>
        </w:tc>
        <w:tc>
          <w:tcPr>
            <w:tcW w:w="1539" w:type="dxa"/>
            <w:vAlign w:val="center"/>
          </w:tcPr>
          <w:p w:rsidR="00C516E7" w:rsidRDefault="00DE1E2A">
            <w:pPr>
              <w:adjustRightInd w:val="0"/>
              <w:snapToGrid w:val="0"/>
              <w:ind w:firstLineChars="0" w:firstLine="0"/>
              <w:jc w:val="center"/>
              <w:rPr>
                <w:rFonts w:ascii="Arial Narrow" w:eastAsia="仿宋_GB2312" w:hAnsi="Arial Narrow" w:cstheme="minorBidi"/>
                <w:sz w:val="21"/>
                <w:szCs w:val="21"/>
              </w:rPr>
            </w:pPr>
            <w:r>
              <w:rPr>
                <w:rFonts w:ascii="宋体" w:hAnsi="宋体"/>
                <w:sz w:val="21"/>
                <w:szCs w:val="21"/>
              </w:rPr>
              <w:t>不限</w:t>
            </w:r>
          </w:p>
        </w:tc>
        <w:tc>
          <w:tcPr>
            <w:tcW w:w="567" w:type="dxa"/>
            <w:vAlign w:val="center"/>
          </w:tcPr>
          <w:p w:rsidR="00C516E7" w:rsidRDefault="00DE1E2A">
            <w:pPr>
              <w:adjustRightInd w:val="0"/>
              <w:snapToGrid w:val="0"/>
              <w:ind w:firstLineChars="0" w:firstLine="0"/>
              <w:jc w:val="center"/>
              <w:rPr>
                <w:rFonts w:ascii="Arial Narrow" w:eastAsia="仿宋_GB2312" w:hAnsi="Arial Narrow" w:cstheme="minorBidi"/>
                <w:sz w:val="21"/>
                <w:szCs w:val="21"/>
              </w:rPr>
            </w:pPr>
            <w:r>
              <w:rPr>
                <w:sz w:val="21"/>
                <w:szCs w:val="21"/>
              </w:rPr>
              <w:t>2</w:t>
            </w:r>
          </w:p>
        </w:tc>
      </w:tr>
      <w:tr w:rsidR="00C516E7" w:rsidTr="00BF652F">
        <w:trPr>
          <w:trHeight w:val="454"/>
        </w:trPr>
        <w:tc>
          <w:tcPr>
            <w:tcW w:w="532" w:type="dxa"/>
            <w:vAlign w:val="center"/>
          </w:tcPr>
          <w:p w:rsidR="00C516E7" w:rsidRDefault="00DE1E2A">
            <w:pPr>
              <w:adjustRightInd w:val="0"/>
              <w:snapToGrid w:val="0"/>
              <w:ind w:firstLineChars="0" w:firstLine="0"/>
              <w:jc w:val="center"/>
              <w:rPr>
                <w:rFonts w:ascii="Arial Narrow" w:eastAsia="仿宋_GB2312" w:hAnsi="Arial Narrow" w:cstheme="minorBidi"/>
                <w:sz w:val="21"/>
                <w:szCs w:val="21"/>
              </w:rPr>
            </w:pPr>
            <w:r>
              <w:rPr>
                <w:sz w:val="21"/>
                <w:szCs w:val="21"/>
              </w:rPr>
              <w:t>5</w:t>
            </w:r>
          </w:p>
        </w:tc>
        <w:tc>
          <w:tcPr>
            <w:tcW w:w="658" w:type="dxa"/>
            <w:vAlign w:val="center"/>
          </w:tcPr>
          <w:p w:rsidR="00C516E7" w:rsidRDefault="00DE1E2A">
            <w:pPr>
              <w:adjustRightInd w:val="0"/>
              <w:snapToGrid w:val="0"/>
              <w:ind w:firstLineChars="0" w:firstLine="0"/>
              <w:jc w:val="left"/>
              <w:rPr>
                <w:sz w:val="21"/>
                <w:szCs w:val="21"/>
              </w:rPr>
            </w:pPr>
            <w:r>
              <w:rPr>
                <w:rFonts w:ascii="宋体" w:hAnsi="宋体" w:hint="eastAsia"/>
                <w:sz w:val="21"/>
                <w:szCs w:val="21"/>
              </w:rPr>
              <w:t>录分裁判</w:t>
            </w:r>
          </w:p>
        </w:tc>
        <w:tc>
          <w:tcPr>
            <w:tcW w:w="1416" w:type="dxa"/>
            <w:vAlign w:val="center"/>
          </w:tcPr>
          <w:p w:rsidR="00C516E7" w:rsidRDefault="00DE1E2A">
            <w:pPr>
              <w:adjustRightInd w:val="0"/>
              <w:snapToGrid w:val="0"/>
              <w:ind w:firstLineChars="0" w:firstLine="0"/>
              <w:rPr>
                <w:rFonts w:ascii="Arial Narrow" w:eastAsia="仿宋_GB2312" w:hAnsi="Arial Narrow" w:cstheme="minorBidi"/>
                <w:sz w:val="21"/>
                <w:szCs w:val="21"/>
              </w:rPr>
            </w:pPr>
            <w:r>
              <w:rPr>
                <w:rFonts w:hint="eastAsia"/>
                <w:sz w:val="21"/>
                <w:szCs w:val="21"/>
              </w:rPr>
              <w:t>计算机相关专业</w:t>
            </w:r>
          </w:p>
        </w:tc>
        <w:tc>
          <w:tcPr>
            <w:tcW w:w="2306" w:type="dxa"/>
            <w:vAlign w:val="center"/>
          </w:tcPr>
          <w:p w:rsidR="00C516E7" w:rsidRDefault="00DE1E2A">
            <w:pPr>
              <w:adjustRightInd w:val="0"/>
              <w:snapToGrid w:val="0"/>
              <w:ind w:firstLineChars="0" w:firstLine="0"/>
              <w:jc w:val="center"/>
              <w:rPr>
                <w:rFonts w:ascii="Arial Narrow" w:eastAsia="仿宋_GB2312" w:hAnsi="Arial Narrow" w:cstheme="minorBidi"/>
                <w:sz w:val="21"/>
                <w:szCs w:val="21"/>
              </w:rPr>
            </w:pPr>
            <w:r>
              <w:rPr>
                <w:rFonts w:hint="eastAsia"/>
                <w:sz w:val="21"/>
                <w:szCs w:val="21"/>
              </w:rPr>
              <w:t>熟悉计算机相关操作</w:t>
            </w:r>
          </w:p>
        </w:tc>
        <w:tc>
          <w:tcPr>
            <w:tcW w:w="1312" w:type="dxa"/>
            <w:vAlign w:val="center"/>
          </w:tcPr>
          <w:p w:rsidR="00C516E7" w:rsidRDefault="00DE1E2A">
            <w:pPr>
              <w:adjustRightInd w:val="0"/>
              <w:snapToGrid w:val="0"/>
              <w:ind w:firstLineChars="0" w:firstLine="0"/>
              <w:jc w:val="center"/>
              <w:rPr>
                <w:rFonts w:ascii="Arial Narrow" w:eastAsia="仿宋_GB2312" w:hAnsi="Arial Narrow" w:cstheme="minorBidi"/>
                <w:sz w:val="21"/>
                <w:szCs w:val="21"/>
              </w:rPr>
            </w:pPr>
            <w:r>
              <w:rPr>
                <w:rFonts w:hint="eastAsia"/>
                <w:sz w:val="21"/>
                <w:szCs w:val="21"/>
              </w:rPr>
              <w:t>1</w:t>
            </w:r>
            <w:r>
              <w:rPr>
                <w:rFonts w:hint="eastAsia"/>
                <w:sz w:val="21"/>
                <w:szCs w:val="21"/>
              </w:rPr>
              <w:t>年以上相关经验</w:t>
            </w:r>
          </w:p>
        </w:tc>
        <w:tc>
          <w:tcPr>
            <w:tcW w:w="1539" w:type="dxa"/>
            <w:vAlign w:val="center"/>
          </w:tcPr>
          <w:p w:rsidR="00C516E7" w:rsidRDefault="00DE1E2A">
            <w:pPr>
              <w:adjustRightInd w:val="0"/>
              <w:snapToGrid w:val="0"/>
              <w:ind w:firstLineChars="0" w:firstLine="0"/>
              <w:jc w:val="center"/>
              <w:rPr>
                <w:rFonts w:ascii="Arial Narrow" w:eastAsia="仿宋_GB2312" w:hAnsi="Arial Narrow" w:cstheme="minorBidi"/>
                <w:sz w:val="21"/>
                <w:szCs w:val="21"/>
              </w:rPr>
            </w:pPr>
            <w:r>
              <w:rPr>
                <w:rFonts w:ascii="宋体" w:hAnsi="宋体"/>
                <w:sz w:val="21"/>
                <w:szCs w:val="21"/>
              </w:rPr>
              <w:t>不限</w:t>
            </w:r>
          </w:p>
        </w:tc>
        <w:tc>
          <w:tcPr>
            <w:tcW w:w="567" w:type="dxa"/>
            <w:vAlign w:val="center"/>
          </w:tcPr>
          <w:p w:rsidR="00C516E7" w:rsidRDefault="00DE1E2A">
            <w:pPr>
              <w:adjustRightInd w:val="0"/>
              <w:snapToGrid w:val="0"/>
              <w:ind w:firstLineChars="0" w:firstLine="0"/>
              <w:jc w:val="center"/>
              <w:rPr>
                <w:rFonts w:ascii="Arial Narrow" w:eastAsia="仿宋_GB2312" w:hAnsi="Arial Narrow" w:cstheme="minorBidi"/>
                <w:sz w:val="21"/>
                <w:szCs w:val="21"/>
              </w:rPr>
            </w:pPr>
            <w:r>
              <w:rPr>
                <w:sz w:val="21"/>
                <w:szCs w:val="21"/>
              </w:rPr>
              <w:t>2</w:t>
            </w:r>
          </w:p>
        </w:tc>
      </w:tr>
      <w:tr w:rsidR="00C516E7" w:rsidTr="00BF652F">
        <w:trPr>
          <w:trHeight w:val="454"/>
        </w:trPr>
        <w:tc>
          <w:tcPr>
            <w:tcW w:w="1190" w:type="dxa"/>
            <w:gridSpan w:val="2"/>
            <w:tcBorders>
              <w:bottom w:val="single" w:sz="8" w:space="0" w:color="auto"/>
            </w:tcBorders>
            <w:vAlign w:val="center"/>
          </w:tcPr>
          <w:p w:rsidR="00C516E7" w:rsidRDefault="00DE1E2A">
            <w:pPr>
              <w:adjustRightInd w:val="0"/>
              <w:snapToGrid w:val="0"/>
              <w:ind w:firstLineChars="0" w:firstLine="0"/>
              <w:jc w:val="center"/>
              <w:rPr>
                <w:rFonts w:ascii="宋体" w:hAnsi="宋体" w:cs="Arial"/>
                <w:b/>
                <w:sz w:val="21"/>
                <w:szCs w:val="21"/>
              </w:rPr>
            </w:pPr>
            <w:r>
              <w:rPr>
                <w:rFonts w:ascii="宋体" w:hAnsi="宋体" w:cs="Arial"/>
                <w:b/>
                <w:sz w:val="21"/>
                <w:szCs w:val="21"/>
              </w:rPr>
              <w:t>裁判总人数</w:t>
            </w:r>
          </w:p>
        </w:tc>
        <w:tc>
          <w:tcPr>
            <w:tcW w:w="7140" w:type="dxa"/>
            <w:gridSpan w:val="5"/>
            <w:tcBorders>
              <w:bottom w:val="single" w:sz="8" w:space="0" w:color="auto"/>
            </w:tcBorders>
            <w:vAlign w:val="center"/>
          </w:tcPr>
          <w:p w:rsidR="00C516E7" w:rsidRDefault="00FF6DEA">
            <w:pPr>
              <w:adjustRightInd w:val="0"/>
              <w:snapToGrid w:val="0"/>
              <w:ind w:firstLine="420"/>
              <w:jc w:val="center"/>
              <w:rPr>
                <w:sz w:val="21"/>
                <w:szCs w:val="21"/>
              </w:rPr>
            </w:pPr>
            <w:r>
              <w:rPr>
                <w:rFonts w:hint="eastAsia"/>
                <w:sz w:val="21"/>
                <w:szCs w:val="21"/>
              </w:rPr>
              <w:t>27</w:t>
            </w:r>
            <w:r w:rsidR="00DE1E2A">
              <w:rPr>
                <w:rFonts w:hint="eastAsia"/>
                <w:sz w:val="21"/>
                <w:szCs w:val="21"/>
              </w:rPr>
              <w:t>人</w:t>
            </w:r>
          </w:p>
        </w:tc>
      </w:tr>
    </w:tbl>
    <w:p w:rsidR="00C516E7" w:rsidRDefault="00DE1E2A">
      <w:pPr>
        <w:ind w:firstLine="560"/>
        <w:rPr>
          <w:rFonts w:ascii="宋体" w:hAnsi="宋体" w:cs="宋体"/>
          <w:sz w:val="28"/>
          <w:szCs w:val="30"/>
        </w:rPr>
      </w:pPr>
      <w:r>
        <w:rPr>
          <w:rFonts w:ascii="宋体" w:hAnsi="宋体" w:cs="宋体" w:hint="eastAsia"/>
          <w:sz w:val="28"/>
          <w:szCs w:val="30"/>
        </w:rPr>
        <w:t>根据《2017全国职业院校技能大赛</w:t>
      </w:r>
      <w:bookmarkStart w:id="50" w:name="_Toc383625600"/>
      <w:r>
        <w:rPr>
          <w:rFonts w:ascii="宋体" w:hAnsi="宋体" w:cs="宋体" w:hint="eastAsia"/>
          <w:sz w:val="28"/>
          <w:szCs w:val="30"/>
        </w:rPr>
        <w:t>专家和裁判工作管理办法</w:t>
      </w:r>
      <w:bookmarkEnd w:id="50"/>
      <w:r>
        <w:rPr>
          <w:rFonts w:ascii="宋体" w:hAnsi="宋体" w:cs="宋体" w:hint="eastAsia"/>
          <w:sz w:val="28"/>
          <w:szCs w:val="30"/>
        </w:rPr>
        <w:t>》，建议由高校、职业院校以及行业、企业专家共同构成裁判组。</w:t>
      </w:r>
    </w:p>
    <w:p w:rsidR="00C516E7" w:rsidRDefault="00DE1E2A">
      <w:pPr>
        <w:ind w:firstLine="560"/>
        <w:rPr>
          <w:rFonts w:ascii="宋体" w:hAnsi="宋体" w:cs="宋体"/>
          <w:sz w:val="28"/>
          <w:szCs w:val="30"/>
        </w:rPr>
      </w:pPr>
      <w:r>
        <w:rPr>
          <w:rFonts w:ascii="宋体" w:hAnsi="宋体" w:cs="宋体" w:hint="eastAsia"/>
          <w:sz w:val="28"/>
          <w:szCs w:val="30"/>
        </w:rPr>
        <w:lastRenderedPageBreak/>
        <w:t>对裁判组成员及数量的要求为：裁判长1名，负责裁判组各成员的正常职责和规范操作；一级加密裁判1名；二级加密裁判1名，负责比赛成绩的加密；录分裁判2名，负责录入比赛成绩；现场裁判</w:t>
      </w:r>
      <w:r w:rsidR="00FF6DEA">
        <w:rPr>
          <w:rFonts w:ascii="宋体" w:hAnsi="宋体" w:cs="宋体" w:hint="eastAsia"/>
          <w:sz w:val="28"/>
          <w:szCs w:val="30"/>
        </w:rPr>
        <w:t>10</w:t>
      </w:r>
      <w:r w:rsidR="00A12A4B">
        <w:rPr>
          <w:rFonts w:ascii="宋体" w:hAnsi="宋体" w:cs="宋体" w:hint="eastAsia"/>
          <w:sz w:val="28"/>
          <w:szCs w:val="30"/>
        </w:rPr>
        <w:t>名</w:t>
      </w:r>
      <w:r>
        <w:rPr>
          <w:rFonts w:ascii="宋体" w:hAnsi="宋体" w:cs="宋体" w:hint="eastAsia"/>
          <w:sz w:val="28"/>
          <w:szCs w:val="30"/>
        </w:rPr>
        <w:t>；评分裁判</w:t>
      </w:r>
      <w:r w:rsidR="00A12A4B">
        <w:rPr>
          <w:rFonts w:ascii="宋体" w:hAnsi="宋体" w:cs="宋体" w:hint="eastAsia"/>
          <w:sz w:val="28"/>
          <w:szCs w:val="30"/>
        </w:rPr>
        <w:t>12名</w:t>
      </w:r>
      <w:r>
        <w:rPr>
          <w:rFonts w:ascii="宋体" w:hAnsi="宋体" w:cs="宋体" w:hint="eastAsia"/>
          <w:sz w:val="28"/>
          <w:szCs w:val="30"/>
        </w:rPr>
        <w:t>。要求：</w:t>
      </w:r>
      <w:r>
        <w:rPr>
          <w:rFonts w:ascii="宋体" w:hAnsi="宋体" w:hint="eastAsia"/>
          <w:sz w:val="28"/>
          <w:szCs w:val="30"/>
        </w:rPr>
        <w:t>身体健康，年龄一般在</w:t>
      </w:r>
      <w:r>
        <w:rPr>
          <w:rFonts w:ascii="宋体" w:hAnsi="宋体"/>
          <w:sz w:val="28"/>
          <w:szCs w:val="30"/>
        </w:rPr>
        <w:t>65</w:t>
      </w:r>
      <w:r>
        <w:rPr>
          <w:rFonts w:ascii="宋体" w:hAnsi="宋体" w:hint="eastAsia"/>
          <w:sz w:val="28"/>
          <w:szCs w:val="30"/>
        </w:rPr>
        <w:t>周岁以下，具有良好的职业道德，坚持原则，作风正派，认真负责，廉洁公正，从事轨道交通通信信号控制专业工作或教学经验</w:t>
      </w:r>
      <w:r w:rsidR="00A12A4B">
        <w:rPr>
          <w:rFonts w:ascii="宋体" w:hAnsi="宋体" w:hint="eastAsia"/>
          <w:sz w:val="28"/>
          <w:szCs w:val="30"/>
        </w:rPr>
        <w:t>5</w:t>
      </w:r>
      <w:r>
        <w:rPr>
          <w:rFonts w:ascii="宋体" w:hAnsi="宋体" w:hint="eastAsia"/>
          <w:sz w:val="28"/>
          <w:szCs w:val="30"/>
        </w:rPr>
        <w:t>年以上，有较深的理论造诣，熟悉本专业国内外的技术标准和业务流程，在全国专业领域内有一定的权威性和知名度，具有副高及以上专业技术职称。</w:t>
      </w:r>
    </w:p>
    <w:p w:rsidR="00C516E7" w:rsidRDefault="00DE1E2A">
      <w:pPr>
        <w:pStyle w:val="1"/>
      </w:pPr>
      <w:bookmarkStart w:id="51" w:name="_Toc491101559"/>
      <w:r>
        <w:t>其他</w:t>
      </w:r>
      <w:bookmarkEnd w:id="51"/>
    </w:p>
    <w:p w:rsidR="009961F2" w:rsidRPr="001C174F" w:rsidRDefault="009961F2" w:rsidP="009961F2">
      <w:pPr>
        <w:snapToGrid w:val="0"/>
        <w:spacing w:line="560" w:lineRule="exact"/>
        <w:ind w:firstLine="560"/>
        <w:rPr>
          <w:rFonts w:ascii="宋体" w:hAnsi="宋体"/>
          <w:sz w:val="28"/>
          <w:szCs w:val="30"/>
        </w:rPr>
      </w:pPr>
      <w:bookmarkStart w:id="52" w:name="_GoBack"/>
      <w:bookmarkEnd w:id="52"/>
      <w:r w:rsidRPr="001C174F">
        <w:rPr>
          <w:rFonts w:ascii="宋体" w:hAnsi="宋体" w:hint="eastAsia"/>
          <w:sz w:val="28"/>
          <w:szCs w:val="30"/>
        </w:rPr>
        <w:t>本</w:t>
      </w:r>
      <w:r w:rsidRPr="001C174F">
        <w:rPr>
          <w:rFonts w:ascii="宋体" w:hAnsi="宋体"/>
          <w:sz w:val="28"/>
          <w:szCs w:val="30"/>
        </w:rPr>
        <w:t>赛项</w:t>
      </w:r>
      <w:r w:rsidRPr="001C174F">
        <w:rPr>
          <w:rFonts w:ascii="宋体" w:hAnsi="宋体" w:hint="eastAsia"/>
          <w:sz w:val="28"/>
          <w:szCs w:val="30"/>
        </w:rPr>
        <w:t>申报书涉及</w:t>
      </w:r>
      <w:r w:rsidRPr="001C174F">
        <w:rPr>
          <w:rFonts w:ascii="宋体" w:hAnsi="宋体"/>
          <w:sz w:val="28"/>
          <w:szCs w:val="30"/>
        </w:rPr>
        <w:t>内容</w:t>
      </w:r>
      <w:r w:rsidRPr="001C174F">
        <w:rPr>
          <w:rFonts w:ascii="宋体" w:hAnsi="宋体" w:hint="eastAsia"/>
          <w:sz w:val="28"/>
          <w:szCs w:val="30"/>
        </w:rPr>
        <w:t>以及</w:t>
      </w:r>
      <w:r w:rsidRPr="001C174F">
        <w:rPr>
          <w:rFonts w:ascii="宋体" w:hAnsi="宋体"/>
          <w:sz w:val="28"/>
          <w:szCs w:val="30"/>
        </w:rPr>
        <w:t>未尽事宜，</w:t>
      </w:r>
      <w:r w:rsidRPr="001C174F">
        <w:rPr>
          <w:rFonts w:ascii="宋体" w:hAnsi="宋体" w:hint="eastAsia"/>
          <w:sz w:val="28"/>
          <w:szCs w:val="30"/>
        </w:rPr>
        <w:t>均以《2017年全国职业院校技能大赛制度汇编》为原则，</w:t>
      </w:r>
      <w:r w:rsidRPr="001C174F">
        <w:rPr>
          <w:rFonts w:ascii="宋体" w:hAnsi="宋体"/>
          <w:sz w:val="28"/>
          <w:szCs w:val="30"/>
        </w:rPr>
        <w:t>承诺所有内容均按照汇编制度</w:t>
      </w:r>
      <w:r w:rsidRPr="001C174F">
        <w:rPr>
          <w:rFonts w:ascii="宋体" w:hAnsi="宋体" w:hint="eastAsia"/>
          <w:sz w:val="28"/>
          <w:szCs w:val="30"/>
        </w:rPr>
        <w:t>的</w:t>
      </w:r>
      <w:r w:rsidRPr="001C174F">
        <w:rPr>
          <w:rFonts w:ascii="宋体" w:hAnsi="宋体"/>
          <w:sz w:val="28"/>
          <w:szCs w:val="30"/>
        </w:rPr>
        <w:t>要求执行</w:t>
      </w:r>
      <w:r w:rsidRPr="001C174F">
        <w:rPr>
          <w:rFonts w:ascii="宋体" w:hAnsi="宋体" w:hint="eastAsia"/>
          <w:sz w:val="28"/>
          <w:szCs w:val="30"/>
        </w:rPr>
        <w:t>。</w:t>
      </w:r>
    </w:p>
    <w:p w:rsidR="00C516E7" w:rsidRDefault="00C516E7" w:rsidP="00AF3EC5">
      <w:pPr>
        <w:widowControl/>
        <w:ind w:firstLineChars="0" w:firstLine="0"/>
        <w:jc w:val="left"/>
        <w:rPr>
          <w:b/>
          <w:bCs/>
          <w:kern w:val="44"/>
          <w:sz w:val="32"/>
          <w:szCs w:val="32"/>
        </w:rPr>
      </w:pPr>
    </w:p>
    <w:sectPr w:rsidR="00C516E7">
      <w:footerReference w:type="default" r:id="rId39"/>
      <w:footerReference w:type="first" r:id="rId40"/>
      <w:pgSz w:w="11906" w:h="16838"/>
      <w:pgMar w:top="1440" w:right="1797" w:bottom="1440" w:left="1797" w:header="851" w:footer="992" w:gutter="0"/>
      <w:pgNumType w:start="1"/>
      <w:cols w:space="720"/>
      <w:titlePg/>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89A" w:rsidRDefault="008C589A">
      <w:r>
        <w:separator/>
      </w:r>
    </w:p>
  </w:endnote>
  <w:endnote w:type="continuationSeparator" w:id="0">
    <w:p w:rsidR="008C589A" w:rsidRDefault="008C5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438" w:rsidRDefault="00CD1438">
    <w:pPr>
      <w:pStyle w:val="aa"/>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438" w:rsidRDefault="00CD1438">
    <w:pPr>
      <w:pStyle w:val="aa"/>
      <w:jc w:val="center"/>
      <w:rPr>
        <w:rFonts w:ascii="仿宋_GB2312" w:eastAsia="仿宋_GB2312"/>
        <w:sz w:val="24"/>
        <w:szCs w:val="24"/>
      </w:rPr>
    </w:pPr>
  </w:p>
  <w:p w:rsidR="00CD1438" w:rsidRDefault="00CD1438">
    <w:pPr>
      <w:pStyle w:val="aa"/>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438" w:rsidRDefault="00CD1438">
    <w:pPr>
      <w:pStyle w:val="aa"/>
      <w:ind w:firstLine="360"/>
      <w:jc w:val="center"/>
    </w:pPr>
  </w:p>
  <w:p w:rsidR="00CD1438" w:rsidRDefault="00CD1438">
    <w:pPr>
      <w:pStyle w:val="aa"/>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720011"/>
    </w:sdtPr>
    <w:sdtContent>
      <w:p w:rsidR="00CD1438" w:rsidRDefault="00CD1438">
        <w:pPr>
          <w:pStyle w:val="aa"/>
          <w:ind w:firstLine="360"/>
          <w:jc w:val="center"/>
        </w:pPr>
        <w:r>
          <w:fldChar w:fldCharType="begin"/>
        </w:r>
        <w:r>
          <w:instrText>PAGE   \* MERGEFORMAT</w:instrText>
        </w:r>
        <w:r>
          <w:fldChar w:fldCharType="separate"/>
        </w:r>
        <w:r w:rsidR="00085F54" w:rsidRPr="00085F54">
          <w:rPr>
            <w:noProof/>
            <w:lang w:val="zh-CN"/>
          </w:rPr>
          <w:t>40</w:t>
        </w:r>
        <w:r>
          <w:fldChar w:fldCharType="end"/>
        </w:r>
      </w:p>
    </w:sdtContent>
  </w:sdt>
  <w:p w:rsidR="00CD1438" w:rsidRDefault="00CD1438">
    <w:pPr>
      <w:pStyle w:val="aa"/>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9892067"/>
    </w:sdtPr>
    <w:sdtContent>
      <w:p w:rsidR="00CD1438" w:rsidRDefault="00CD1438">
        <w:pPr>
          <w:pStyle w:val="aa"/>
          <w:ind w:firstLine="360"/>
          <w:jc w:val="center"/>
        </w:pPr>
        <w:r>
          <w:fldChar w:fldCharType="begin"/>
        </w:r>
        <w:r>
          <w:instrText>PAGE   \* MERGEFORMAT</w:instrText>
        </w:r>
        <w:r>
          <w:fldChar w:fldCharType="separate"/>
        </w:r>
        <w:r w:rsidR="00085F54" w:rsidRPr="00085F54">
          <w:rPr>
            <w:noProof/>
            <w:lang w:val="zh-CN"/>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89A" w:rsidRDefault="008C589A">
      <w:r>
        <w:separator/>
      </w:r>
    </w:p>
  </w:footnote>
  <w:footnote w:type="continuationSeparator" w:id="0">
    <w:p w:rsidR="008C589A" w:rsidRDefault="008C58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438" w:rsidRDefault="00CD1438">
    <w:pPr>
      <w:pStyle w:val="ab"/>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438" w:rsidRDefault="00CD1438">
    <w:pPr>
      <w:pStyle w:val="ab"/>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438" w:rsidRDefault="00CD1438">
    <w:pPr>
      <w:pStyle w:val="ab"/>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BB1A7A5E"/>
    <w:lvl w:ilvl="0">
      <w:start w:val="1"/>
      <w:numFmt w:val="decimal"/>
      <w:lvlText w:val="%1."/>
      <w:lvlJc w:val="left"/>
      <w:pPr>
        <w:tabs>
          <w:tab w:val="num" w:pos="360"/>
        </w:tabs>
        <w:ind w:left="360" w:hangingChars="200" w:hanging="360"/>
      </w:pPr>
    </w:lvl>
  </w:abstractNum>
  <w:abstractNum w:abstractNumId="1">
    <w:nsid w:val="131D64A9"/>
    <w:multiLevelType w:val="multilevel"/>
    <w:tmpl w:val="131D64A9"/>
    <w:lvl w:ilvl="0">
      <w:start w:val="1"/>
      <w:numFmt w:val="chineseCountingThousand"/>
      <w:lvlText w:val="(%1)"/>
      <w:lvlJc w:val="left"/>
      <w:pPr>
        <w:ind w:left="420" w:hanging="42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5304CBE"/>
    <w:multiLevelType w:val="multilevel"/>
    <w:tmpl w:val="25304CBE"/>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2C3F31BB"/>
    <w:multiLevelType w:val="multilevel"/>
    <w:tmpl w:val="2C3F31BB"/>
    <w:lvl w:ilvl="0">
      <w:start w:val="1"/>
      <w:numFmt w:val="chineseCountingThousand"/>
      <w:pStyle w:val="1"/>
      <w:suff w:val="nothing"/>
      <w:lvlText w:val="%1、"/>
      <w:lvlJc w:val="left"/>
      <w:pPr>
        <w:ind w:left="0" w:firstLine="0"/>
      </w:pPr>
      <w:rPr>
        <w:rFonts w:ascii="Times New Roman" w:hAnsi="Times New Roman" w:cs="Times New Roman" w:hint="eastAsia"/>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start w:val="1"/>
      <w:numFmt w:val="chineseCountingThousand"/>
      <w:pStyle w:val="2"/>
      <w:suff w:val="nothing"/>
      <w:lvlText w:val="（%2）"/>
      <w:lvlJc w:val="left"/>
      <w:pPr>
        <w:ind w:left="142" w:firstLine="0"/>
      </w:pPr>
      <w:rPr>
        <w:rFonts w:hint="eastAsia"/>
      </w:rPr>
    </w:lvl>
    <w:lvl w:ilvl="2">
      <w:start w:val="1"/>
      <w:numFmt w:val="decimal"/>
      <w:pStyle w:val="3"/>
      <w:suff w:val="nothing"/>
      <w:lvlText w:val="%3."/>
      <w:lvlJc w:val="left"/>
      <w:pPr>
        <w:ind w:left="170" w:firstLine="0"/>
      </w:pPr>
      <w:rPr>
        <w:rFonts w:hint="eastAsia"/>
        <w:sz w:val="32"/>
        <w:szCs w:val="32"/>
      </w:rPr>
    </w:lvl>
    <w:lvl w:ilvl="3">
      <w:start w:val="1"/>
      <w:numFmt w:val="decimal"/>
      <w:pStyle w:val="4"/>
      <w:suff w:val="nothing"/>
      <w:lvlText w:val="（%4）"/>
      <w:lvlJc w:val="left"/>
      <w:pPr>
        <w:ind w:left="454" w:hanging="114"/>
      </w:pPr>
      <w:rPr>
        <w:rFonts w:hint="eastAsia"/>
      </w:rPr>
    </w:lvl>
    <w:lvl w:ilvl="4">
      <w:start w:val="1"/>
      <w:numFmt w:val="bullet"/>
      <w:lvlText w:val=""/>
      <w:lvlJc w:val="left"/>
      <w:pPr>
        <w:tabs>
          <w:tab w:val="left" w:pos="1134"/>
        </w:tabs>
        <w:ind w:left="624" w:firstLine="0"/>
      </w:pPr>
      <w:rPr>
        <w:rFonts w:ascii="Wingdings" w:hAnsi="Wingdings" w:hint="default"/>
        <w:color w:val="auto"/>
      </w:rPr>
    </w:lvl>
    <w:lvl w:ilvl="5">
      <w:start w:val="1"/>
      <w:numFmt w:val="none"/>
      <w:suff w:val="nothing"/>
      <w:lvlText w:val=""/>
      <w:lvlJc w:val="right"/>
      <w:pPr>
        <w:ind w:left="624"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right"/>
      <w:pPr>
        <w:ind w:left="0" w:firstLine="0"/>
      </w:pPr>
      <w:rPr>
        <w:rFonts w:hint="eastAsia"/>
      </w:rPr>
    </w:lvl>
  </w:abstractNum>
  <w:abstractNum w:abstractNumId="4">
    <w:nsid w:val="2F1B639D"/>
    <w:multiLevelType w:val="multilevel"/>
    <w:tmpl w:val="2F1B639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nsid w:val="33212DF2"/>
    <w:multiLevelType w:val="multilevel"/>
    <w:tmpl w:val="33212DF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4377657C"/>
    <w:multiLevelType w:val="multilevel"/>
    <w:tmpl w:val="45600AAC"/>
    <w:lvl w:ilvl="0">
      <w:start w:val="1"/>
      <w:numFmt w:val="chineseCountingThousand"/>
      <w:suff w:val="nothing"/>
      <w:lvlText w:val="%1、"/>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vertAlign w:val="baseline"/>
        <w:em w:val="none"/>
      </w:rPr>
    </w:lvl>
    <w:lvl w:ilvl="1">
      <w:start w:val="1"/>
      <w:numFmt w:val="chineseCountingThousand"/>
      <w:suff w:val="nothing"/>
      <w:lvlText w:val="（%2）"/>
      <w:lvlJc w:val="left"/>
      <w:pPr>
        <w:ind w:left="0" w:firstLine="0"/>
      </w:pPr>
      <w:rPr>
        <w:rFonts w:hint="eastAsia"/>
      </w:rPr>
    </w:lvl>
    <w:lvl w:ilvl="2">
      <w:start w:val="1"/>
      <w:numFmt w:val="decimal"/>
      <w:suff w:val="nothing"/>
      <w:lvlText w:val="%3."/>
      <w:lvlJc w:val="left"/>
      <w:pPr>
        <w:ind w:left="170" w:firstLine="0"/>
      </w:pPr>
      <w:rPr>
        <w:rFonts w:hint="eastAsia"/>
        <w:sz w:val="32"/>
        <w:szCs w:val="32"/>
      </w:rPr>
    </w:lvl>
    <w:lvl w:ilvl="3">
      <w:start w:val="1"/>
      <w:numFmt w:val="decimal"/>
      <w:suff w:val="nothing"/>
      <w:lvlText w:val="（%4）"/>
      <w:lvlJc w:val="left"/>
      <w:pPr>
        <w:ind w:left="454" w:hanging="114"/>
      </w:pPr>
      <w:rPr>
        <w:rFonts w:hint="eastAsia"/>
      </w:rPr>
    </w:lvl>
    <w:lvl w:ilvl="4">
      <w:start w:val="1"/>
      <w:numFmt w:val="bullet"/>
      <w:lvlText w:val=""/>
      <w:lvlJc w:val="left"/>
      <w:pPr>
        <w:tabs>
          <w:tab w:val="num" w:pos="1134"/>
        </w:tabs>
        <w:ind w:left="624" w:firstLine="0"/>
      </w:pPr>
      <w:rPr>
        <w:rFonts w:ascii="Wingdings" w:hAnsi="Wingdings" w:hint="default"/>
        <w:color w:val="auto"/>
      </w:rPr>
    </w:lvl>
    <w:lvl w:ilvl="5">
      <w:start w:val="1"/>
      <w:numFmt w:val="none"/>
      <w:suff w:val="nothing"/>
      <w:lvlText w:val=""/>
      <w:lvlJc w:val="right"/>
      <w:pPr>
        <w:ind w:left="624"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right"/>
      <w:pPr>
        <w:ind w:left="0" w:firstLine="0"/>
      </w:pPr>
      <w:rPr>
        <w:rFonts w:hint="eastAsia"/>
      </w:rPr>
    </w:lvl>
  </w:abstractNum>
  <w:abstractNum w:abstractNumId="7">
    <w:nsid w:val="590F643D"/>
    <w:multiLevelType w:val="multilevel"/>
    <w:tmpl w:val="590F643D"/>
    <w:lvl w:ilvl="0">
      <w:start w:val="1"/>
      <w:numFmt w:val="decimal"/>
      <w:pStyle w:val="a"/>
      <w:lvlText w:val="表%1"/>
      <w:lvlJc w:val="left"/>
      <w:pPr>
        <w:tabs>
          <w:tab w:val="left" w:pos="567"/>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5D9B4D33"/>
    <w:multiLevelType w:val="multilevel"/>
    <w:tmpl w:val="5D9B4D33"/>
    <w:lvl w:ilvl="0">
      <w:start w:val="1"/>
      <w:numFmt w:val="decimal"/>
      <w:pStyle w:val="a0"/>
      <w:lvlText w:val="图%1 "/>
      <w:lvlJc w:val="left"/>
      <w:pPr>
        <w:tabs>
          <w:tab w:val="left" w:pos="747"/>
        </w:tabs>
        <w:ind w:left="747" w:hanging="390"/>
      </w:pPr>
      <w:rPr>
        <w:rFonts w:hint="default"/>
      </w:rPr>
    </w:lvl>
    <w:lvl w:ilvl="1">
      <w:start w:val="1"/>
      <w:numFmt w:val="decimal"/>
      <w:lvlText w:val="（%2）"/>
      <w:lvlJc w:val="left"/>
      <w:pPr>
        <w:ind w:left="2705"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5ED96897"/>
    <w:multiLevelType w:val="hybridMultilevel"/>
    <w:tmpl w:val="02D632F4"/>
    <w:lvl w:ilvl="0" w:tplc="482EA13C">
      <w:start w:val="1"/>
      <w:numFmt w:val="decimal"/>
      <w:lvlText w:val="%1）"/>
      <w:lvlJc w:val="left"/>
      <w:pPr>
        <w:ind w:left="1620" w:hanging="720"/>
      </w:pPr>
      <w:rPr>
        <w:rFonts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0">
    <w:nsid w:val="74F9429E"/>
    <w:multiLevelType w:val="hybridMultilevel"/>
    <w:tmpl w:val="F7980D7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3"/>
  </w:num>
  <w:num w:numId="2">
    <w:abstractNumId w:val="8"/>
  </w:num>
  <w:num w:numId="3">
    <w:abstractNumId w:val="7"/>
  </w:num>
  <w:num w:numId="4">
    <w:abstractNumId w:val="2"/>
  </w:num>
  <w:num w:numId="5">
    <w:abstractNumId w:val="1"/>
  </w:num>
  <w:num w:numId="6">
    <w:abstractNumId w:val="5"/>
  </w:num>
  <w:num w:numId="7">
    <w:abstractNumId w:val="0"/>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4"/>
  </w:num>
  <w:num w:numId="11">
    <w:abstractNumId w:val="10"/>
  </w:num>
  <w:num w:numId="12">
    <w:abstractNumId w:val="9"/>
  </w:num>
  <w:num w:numId="13">
    <w:abstractNumId w:val="6"/>
    <w:lvlOverride w:ilvl="0">
      <w:lvl w:ilvl="0">
        <w:start w:val="1"/>
        <w:numFmt w:val="chineseCountingThousand"/>
        <w:suff w:val="nothing"/>
        <w:lvlText w:val="%1、"/>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vertAlign w:val="baseline"/>
          <w:em w:val="none"/>
        </w:rPr>
      </w:lvl>
    </w:lvlOverride>
    <w:lvlOverride w:ilvl="1">
      <w:lvl w:ilvl="1">
        <w:start w:val="1"/>
        <w:numFmt w:val="chineseCountingThousand"/>
        <w:suff w:val="nothing"/>
        <w:lvlText w:val="任务%2："/>
        <w:lvlJc w:val="left"/>
        <w:pPr>
          <w:ind w:left="0" w:firstLine="0"/>
        </w:pPr>
        <w:rPr>
          <w:rFonts w:hint="eastAsia"/>
        </w:rPr>
      </w:lvl>
    </w:lvlOverride>
    <w:lvlOverride w:ilvl="2">
      <w:lvl w:ilvl="2">
        <w:start w:val="1"/>
        <w:numFmt w:val="decimal"/>
        <w:suff w:val="nothing"/>
        <w:lvlText w:val="%3."/>
        <w:lvlJc w:val="left"/>
        <w:pPr>
          <w:ind w:left="170" w:firstLine="0"/>
        </w:pPr>
        <w:rPr>
          <w:rFonts w:hint="eastAsia"/>
          <w:sz w:val="32"/>
          <w:szCs w:val="32"/>
        </w:rPr>
      </w:lvl>
    </w:lvlOverride>
    <w:lvlOverride w:ilvl="3">
      <w:lvl w:ilvl="3">
        <w:start w:val="1"/>
        <w:numFmt w:val="decimal"/>
        <w:suff w:val="nothing"/>
        <w:lvlText w:val="（%4）"/>
        <w:lvlJc w:val="left"/>
        <w:pPr>
          <w:ind w:left="454" w:hanging="114"/>
        </w:pPr>
        <w:rPr>
          <w:rFonts w:hint="eastAsia"/>
        </w:rPr>
      </w:lvl>
    </w:lvlOverride>
    <w:lvlOverride w:ilvl="4">
      <w:lvl w:ilvl="4">
        <w:start w:val="1"/>
        <w:numFmt w:val="bullet"/>
        <w:lvlText w:val=""/>
        <w:lvlJc w:val="left"/>
        <w:pPr>
          <w:tabs>
            <w:tab w:val="num" w:pos="1134"/>
          </w:tabs>
          <w:ind w:left="624" w:firstLine="0"/>
        </w:pPr>
        <w:rPr>
          <w:rFonts w:ascii="Wingdings" w:hAnsi="Wingdings" w:hint="default"/>
          <w:color w:val="auto"/>
        </w:rPr>
      </w:lvl>
    </w:lvlOverride>
    <w:lvlOverride w:ilvl="5">
      <w:lvl w:ilvl="5">
        <w:start w:val="1"/>
        <w:numFmt w:val="none"/>
        <w:suff w:val="nothing"/>
        <w:lvlText w:val=""/>
        <w:lvlJc w:val="right"/>
        <w:pPr>
          <w:ind w:left="624" w:firstLine="0"/>
        </w:pPr>
        <w:rPr>
          <w:rFonts w:hint="eastAsia"/>
        </w:rPr>
      </w:lvl>
    </w:lvlOverride>
    <w:lvlOverride w:ilvl="6">
      <w:lvl w:ilvl="6">
        <w:start w:val="1"/>
        <w:numFmt w:val="none"/>
        <w:suff w:val="nothing"/>
        <w:lvlText w:val=""/>
        <w:lvlJc w:val="left"/>
        <w:pPr>
          <w:ind w:left="0" w:firstLine="0"/>
        </w:pPr>
        <w:rPr>
          <w:rFonts w:hint="eastAsia"/>
        </w:rPr>
      </w:lvl>
    </w:lvlOverride>
    <w:lvlOverride w:ilvl="7">
      <w:lvl w:ilvl="7">
        <w:start w:val="1"/>
        <w:numFmt w:val="none"/>
        <w:suff w:val="nothing"/>
        <w:lvlText w:val=""/>
        <w:lvlJc w:val="left"/>
        <w:pPr>
          <w:ind w:left="0" w:firstLine="0"/>
        </w:pPr>
        <w:rPr>
          <w:rFonts w:hint="eastAsia"/>
        </w:rPr>
      </w:lvl>
    </w:lvlOverride>
    <w:lvlOverride w:ilvl="8">
      <w:lvl w:ilvl="8">
        <w:start w:val="1"/>
        <w:numFmt w:val="none"/>
        <w:suff w:val="nothing"/>
        <w:lvlText w:val=""/>
        <w:lvlJc w:val="right"/>
        <w:pPr>
          <w:ind w:left="0" w:firstLine="0"/>
        </w:pPr>
        <w:rPr>
          <w:rFonts w:hint="eastAsia"/>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bordersDoNotSurroundHeader/>
  <w:bordersDoNotSurroundFooter/>
  <w:proofState w:spelling="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137F45"/>
    <w:rsid w:val="00000BA3"/>
    <w:rsid w:val="000016DA"/>
    <w:rsid w:val="00003A7A"/>
    <w:rsid w:val="0000666C"/>
    <w:rsid w:val="000125A5"/>
    <w:rsid w:val="0001573A"/>
    <w:rsid w:val="00016393"/>
    <w:rsid w:val="000263C2"/>
    <w:rsid w:val="00026B90"/>
    <w:rsid w:val="00031E35"/>
    <w:rsid w:val="000329D3"/>
    <w:rsid w:val="00032BD2"/>
    <w:rsid w:val="000340D7"/>
    <w:rsid w:val="00036852"/>
    <w:rsid w:val="00037C7B"/>
    <w:rsid w:val="0004086F"/>
    <w:rsid w:val="00042FC0"/>
    <w:rsid w:val="0004602F"/>
    <w:rsid w:val="000467EE"/>
    <w:rsid w:val="0005246A"/>
    <w:rsid w:val="00053655"/>
    <w:rsid w:val="00072AAE"/>
    <w:rsid w:val="0007400E"/>
    <w:rsid w:val="0007401C"/>
    <w:rsid w:val="00082974"/>
    <w:rsid w:val="000853E2"/>
    <w:rsid w:val="00085F54"/>
    <w:rsid w:val="00092EC9"/>
    <w:rsid w:val="00096182"/>
    <w:rsid w:val="000965E4"/>
    <w:rsid w:val="00097AFE"/>
    <w:rsid w:val="000A05A4"/>
    <w:rsid w:val="000A091E"/>
    <w:rsid w:val="000A0E73"/>
    <w:rsid w:val="000A54E7"/>
    <w:rsid w:val="000A7B2F"/>
    <w:rsid w:val="000B2D4A"/>
    <w:rsid w:val="000B3A6F"/>
    <w:rsid w:val="000B3B11"/>
    <w:rsid w:val="000C5687"/>
    <w:rsid w:val="000C615B"/>
    <w:rsid w:val="000D13D6"/>
    <w:rsid w:val="000D5CB3"/>
    <w:rsid w:val="000D7981"/>
    <w:rsid w:val="000E58D7"/>
    <w:rsid w:val="000F03CB"/>
    <w:rsid w:val="000F11B8"/>
    <w:rsid w:val="000F17CA"/>
    <w:rsid w:val="000F4FE5"/>
    <w:rsid w:val="000F643A"/>
    <w:rsid w:val="000F7242"/>
    <w:rsid w:val="00101E1E"/>
    <w:rsid w:val="00103FAA"/>
    <w:rsid w:val="00106CC3"/>
    <w:rsid w:val="00107359"/>
    <w:rsid w:val="0011234E"/>
    <w:rsid w:val="00122BB5"/>
    <w:rsid w:val="00125C1F"/>
    <w:rsid w:val="00130118"/>
    <w:rsid w:val="00133A5E"/>
    <w:rsid w:val="00136D3C"/>
    <w:rsid w:val="0014218B"/>
    <w:rsid w:val="00147186"/>
    <w:rsid w:val="001547FF"/>
    <w:rsid w:val="001579EE"/>
    <w:rsid w:val="0016198E"/>
    <w:rsid w:val="001711B6"/>
    <w:rsid w:val="00174FDD"/>
    <w:rsid w:val="001765A8"/>
    <w:rsid w:val="001776A6"/>
    <w:rsid w:val="00177CB7"/>
    <w:rsid w:val="001825B4"/>
    <w:rsid w:val="00187089"/>
    <w:rsid w:val="001945CE"/>
    <w:rsid w:val="001A058C"/>
    <w:rsid w:val="001A0CC8"/>
    <w:rsid w:val="001A144D"/>
    <w:rsid w:val="001A69D1"/>
    <w:rsid w:val="001B1E40"/>
    <w:rsid w:val="001B3EEE"/>
    <w:rsid w:val="001C174F"/>
    <w:rsid w:val="001C60F9"/>
    <w:rsid w:val="001D4074"/>
    <w:rsid w:val="001D7270"/>
    <w:rsid w:val="001E180E"/>
    <w:rsid w:val="001E2BE6"/>
    <w:rsid w:val="001E3337"/>
    <w:rsid w:val="001E369F"/>
    <w:rsid w:val="001E394E"/>
    <w:rsid w:val="001E52D8"/>
    <w:rsid w:val="001E6EE7"/>
    <w:rsid w:val="001E7EFE"/>
    <w:rsid w:val="001F3301"/>
    <w:rsid w:val="001F3DCF"/>
    <w:rsid w:val="001F6E57"/>
    <w:rsid w:val="001F77F1"/>
    <w:rsid w:val="00200C13"/>
    <w:rsid w:val="00213A7B"/>
    <w:rsid w:val="0021556A"/>
    <w:rsid w:val="0021729C"/>
    <w:rsid w:val="002265E5"/>
    <w:rsid w:val="0022692C"/>
    <w:rsid w:val="0023418D"/>
    <w:rsid w:val="002368CC"/>
    <w:rsid w:val="002376FB"/>
    <w:rsid w:val="00241E83"/>
    <w:rsid w:val="00242542"/>
    <w:rsid w:val="00243757"/>
    <w:rsid w:val="00244172"/>
    <w:rsid w:val="00244B01"/>
    <w:rsid w:val="0025072B"/>
    <w:rsid w:val="002538B9"/>
    <w:rsid w:val="00253958"/>
    <w:rsid w:val="00255EF5"/>
    <w:rsid w:val="00256506"/>
    <w:rsid w:val="00257696"/>
    <w:rsid w:val="0025798B"/>
    <w:rsid w:val="00260C8C"/>
    <w:rsid w:val="002628AA"/>
    <w:rsid w:val="002648B7"/>
    <w:rsid w:val="00265390"/>
    <w:rsid w:val="00265C9F"/>
    <w:rsid w:val="0026678C"/>
    <w:rsid w:val="002713B7"/>
    <w:rsid w:val="0027167B"/>
    <w:rsid w:val="002721B3"/>
    <w:rsid w:val="002734E2"/>
    <w:rsid w:val="00276A77"/>
    <w:rsid w:val="00276D7A"/>
    <w:rsid w:val="00282399"/>
    <w:rsid w:val="002923F8"/>
    <w:rsid w:val="002A0BEC"/>
    <w:rsid w:val="002A5EA1"/>
    <w:rsid w:val="002B1FB7"/>
    <w:rsid w:val="002B264C"/>
    <w:rsid w:val="002B60EC"/>
    <w:rsid w:val="002B7CD1"/>
    <w:rsid w:val="002C14B0"/>
    <w:rsid w:val="002C2E2E"/>
    <w:rsid w:val="002C6A25"/>
    <w:rsid w:val="002D20D6"/>
    <w:rsid w:val="002D6C17"/>
    <w:rsid w:val="002E05F7"/>
    <w:rsid w:val="002E0A08"/>
    <w:rsid w:val="002E0BAB"/>
    <w:rsid w:val="002E1720"/>
    <w:rsid w:val="002E26D5"/>
    <w:rsid w:val="002E7539"/>
    <w:rsid w:val="002F0D76"/>
    <w:rsid w:val="002F1C7F"/>
    <w:rsid w:val="002F517F"/>
    <w:rsid w:val="00301F28"/>
    <w:rsid w:val="0030279B"/>
    <w:rsid w:val="00304E0E"/>
    <w:rsid w:val="00304F19"/>
    <w:rsid w:val="00304FD0"/>
    <w:rsid w:val="0030677C"/>
    <w:rsid w:val="00311640"/>
    <w:rsid w:val="00312174"/>
    <w:rsid w:val="00320B61"/>
    <w:rsid w:val="003215ED"/>
    <w:rsid w:val="00323FA2"/>
    <w:rsid w:val="00327D97"/>
    <w:rsid w:val="00331A77"/>
    <w:rsid w:val="00331A7B"/>
    <w:rsid w:val="00336C51"/>
    <w:rsid w:val="00341365"/>
    <w:rsid w:val="00344E3F"/>
    <w:rsid w:val="00346883"/>
    <w:rsid w:val="003507A2"/>
    <w:rsid w:val="00357A15"/>
    <w:rsid w:val="00360C29"/>
    <w:rsid w:val="00362067"/>
    <w:rsid w:val="00362317"/>
    <w:rsid w:val="00362F90"/>
    <w:rsid w:val="00362FBB"/>
    <w:rsid w:val="00364B3D"/>
    <w:rsid w:val="00364E41"/>
    <w:rsid w:val="00367585"/>
    <w:rsid w:val="00370C83"/>
    <w:rsid w:val="00371526"/>
    <w:rsid w:val="0037255B"/>
    <w:rsid w:val="00372C43"/>
    <w:rsid w:val="00376CA2"/>
    <w:rsid w:val="00377674"/>
    <w:rsid w:val="00383566"/>
    <w:rsid w:val="00384D6F"/>
    <w:rsid w:val="00385D8B"/>
    <w:rsid w:val="00392168"/>
    <w:rsid w:val="00392877"/>
    <w:rsid w:val="00393730"/>
    <w:rsid w:val="00393CC9"/>
    <w:rsid w:val="00394E62"/>
    <w:rsid w:val="00395569"/>
    <w:rsid w:val="00396A2F"/>
    <w:rsid w:val="00397829"/>
    <w:rsid w:val="00397A32"/>
    <w:rsid w:val="003A041D"/>
    <w:rsid w:val="003A1C75"/>
    <w:rsid w:val="003B0E7A"/>
    <w:rsid w:val="003B11A6"/>
    <w:rsid w:val="003B34B6"/>
    <w:rsid w:val="003B4A46"/>
    <w:rsid w:val="003C4450"/>
    <w:rsid w:val="003D1373"/>
    <w:rsid w:val="003D1F98"/>
    <w:rsid w:val="003D55A7"/>
    <w:rsid w:val="003E0E74"/>
    <w:rsid w:val="003E16C2"/>
    <w:rsid w:val="003E1CCB"/>
    <w:rsid w:val="003E54D4"/>
    <w:rsid w:val="003E645F"/>
    <w:rsid w:val="003E6A7A"/>
    <w:rsid w:val="003F278F"/>
    <w:rsid w:val="003F4B75"/>
    <w:rsid w:val="003F5422"/>
    <w:rsid w:val="003F73E2"/>
    <w:rsid w:val="003F7500"/>
    <w:rsid w:val="00403289"/>
    <w:rsid w:val="00405AB8"/>
    <w:rsid w:val="00407A1E"/>
    <w:rsid w:val="004107C7"/>
    <w:rsid w:val="00411542"/>
    <w:rsid w:val="00413051"/>
    <w:rsid w:val="00414C46"/>
    <w:rsid w:val="00417A1F"/>
    <w:rsid w:val="004210B3"/>
    <w:rsid w:val="004226B2"/>
    <w:rsid w:val="004226B8"/>
    <w:rsid w:val="00423172"/>
    <w:rsid w:val="00425C80"/>
    <w:rsid w:val="00426C42"/>
    <w:rsid w:val="00434215"/>
    <w:rsid w:val="0043478C"/>
    <w:rsid w:val="004357CA"/>
    <w:rsid w:val="00437FD2"/>
    <w:rsid w:val="004403AF"/>
    <w:rsid w:val="004404DD"/>
    <w:rsid w:val="00454306"/>
    <w:rsid w:val="0045486E"/>
    <w:rsid w:val="004558C6"/>
    <w:rsid w:val="00462DFB"/>
    <w:rsid w:val="00462E8F"/>
    <w:rsid w:val="004631D1"/>
    <w:rsid w:val="004643C7"/>
    <w:rsid w:val="00465BAA"/>
    <w:rsid w:val="00472977"/>
    <w:rsid w:val="004730BD"/>
    <w:rsid w:val="0047333E"/>
    <w:rsid w:val="004739AF"/>
    <w:rsid w:val="00474954"/>
    <w:rsid w:val="0048285F"/>
    <w:rsid w:val="00484BBF"/>
    <w:rsid w:val="00495C8E"/>
    <w:rsid w:val="004963A3"/>
    <w:rsid w:val="004A0B27"/>
    <w:rsid w:val="004A1C55"/>
    <w:rsid w:val="004A2D4A"/>
    <w:rsid w:val="004A5D3F"/>
    <w:rsid w:val="004B66CC"/>
    <w:rsid w:val="004C0DCE"/>
    <w:rsid w:val="004C1FC4"/>
    <w:rsid w:val="004C473E"/>
    <w:rsid w:val="004C5307"/>
    <w:rsid w:val="004C5558"/>
    <w:rsid w:val="004E1B57"/>
    <w:rsid w:val="004E6A1C"/>
    <w:rsid w:val="004E6F5C"/>
    <w:rsid w:val="004F3FE6"/>
    <w:rsid w:val="004F45C5"/>
    <w:rsid w:val="004F7A6B"/>
    <w:rsid w:val="005003E7"/>
    <w:rsid w:val="00501416"/>
    <w:rsid w:val="005016CB"/>
    <w:rsid w:val="00502548"/>
    <w:rsid w:val="00503DFF"/>
    <w:rsid w:val="0050572E"/>
    <w:rsid w:val="00506CC8"/>
    <w:rsid w:val="005127D9"/>
    <w:rsid w:val="00514379"/>
    <w:rsid w:val="00514F01"/>
    <w:rsid w:val="005179E1"/>
    <w:rsid w:val="00522146"/>
    <w:rsid w:val="00522926"/>
    <w:rsid w:val="00526CC3"/>
    <w:rsid w:val="005321EA"/>
    <w:rsid w:val="005329C9"/>
    <w:rsid w:val="005350B7"/>
    <w:rsid w:val="00536073"/>
    <w:rsid w:val="005459A0"/>
    <w:rsid w:val="005467F3"/>
    <w:rsid w:val="005530F4"/>
    <w:rsid w:val="00553F98"/>
    <w:rsid w:val="005549E7"/>
    <w:rsid w:val="005577C3"/>
    <w:rsid w:val="005600C8"/>
    <w:rsid w:val="00572E61"/>
    <w:rsid w:val="005746D9"/>
    <w:rsid w:val="00582E0B"/>
    <w:rsid w:val="0058636B"/>
    <w:rsid w:val="005900A6"/>
    <w:rsid w:val="00592643"/>
    <w:rsid w:val="00597FE2"/>
    <w:rsid w:val="005A019A"/>
    <w:rsid w:val="005A22ED"/>
    <w:rsid w:val="005A297C"/>
    <w:rsid w:val="005A341D"/>
    <w:rsid w:val="005A4147"/>
    <w:rsid w:val="005A457A"/>
    <w:rsid w:val="005A5783"/>
    <w:rsid w:val="005A6281"/>
    <w:rsid w:val="005A68BE"/>
    <w:rsid w:val="005B08AF"/>
    <w:rsid w:val="005B7406"/>
    <w:rsid w:val="005C1724"/>
    <w:rsid w:val="005C227D"/>
    <w:rsid w:val="005C3A97"/>
    <w:rsid w:val="005D062C"/>
    <w:rsid w:val="005D4D43"/>
    <w:rsid w:val="005D6804"/>
    <w:rsid w:val="005E2271"/>
    <w:rsid w:val="005E312D"/>
    <w:rsid w:val="005E5463"/>
    <w:rsid w:val="005F0621"/>
    <w:rsid w:val="005F1805"/>
    <w:rsid w:val="005F766E"/>
    <w:rsid w:val="00601D2A"/>
    <w:rsid w:val="006046A4"/>
    <w:rsid w:val="00604F4C"/>
    <w:rsid w:val="0061152D"/>
    <w:rsid w:val="006141CF"/>
    <w:rsid w:val="006147AA"/>
    <w:rsid w:val="006163DD"/>
    <w:rsid w:val="00635134"/>
    <w:rsid w:val="00637E08"/>
    <w:rsid w:val="00641E3B"/>
    <w:rsid w:val="0065442C"/>
    <w:rsid w:val="0065476D"/>
    <w:rsid w:val="006576E4"/>
    <w:rsid w:val="006600FA"/>
    <w:rsid w:val="00663465"/>
    <w:rsid w:val="00670BC8"/>
    <w:rsid w:val="006734E3"/>
    <w:rsid w:val="00674675"/>
    <w:rsid w:val="00683B58"/>
    <w:rsid w:val="00684255"/>
    <w:rsid w:val="00690072"/>
    <w:rsid w:val="00690497"/>
    <w:rsid w:val="006A06F1"/>
    <w:rsid w:val="006A367B"/>
    <w:rsid w:val="006A5849"/>
    <w:rsid w:val="006B16A5"/>
    <w:rsid w:val="006B25F0"/>
    <w:rsid w:val="006B477C"/>
    <w:rsid w:val="006B6031"/>
    <w:rsid w:val="006B62B0"/>
    <w:rsid w:val="006B7FB8"/>
    <w:rsid w:val="006C1EE0"/>
    <w:rsid w:val="006C5DF9"/>
    <w:rsid w:val="006C635D"/>
    <w:rsid w:val="006C63B1"/>
    <w:rsid w:val="006C70E2"/>
    <w:rsid w:val="006D2811"/>
    <w:rsid w:val="006D2AA1"/>
    <w:rsid w:val="006D2EC7"/>
    <w:rsid w:val="006D5682"/>
    <w:rsid w:val="006E37D9"/>
    <w:rsid w:val="006E625A"/>
    <w:rsid w:val="006E73AE"/>
    <w:rsid w:val="00706FF0"/>
    <w:rsid w:val="00707075"/>
    <w:rsid w:val="007071FA"/>
    <w:rsid w:val="00711512"/>
    <w:rsid w:val="00713264"/>
    <w:rsid w:val="00713F00"/>
    <w:rsid w:val="00714CEA"/>
    <w:rsid w:val="0072087E"/>
    <w:rsid w:val="00720F4B"/>
    <w:rsid w:val="007248E2"/>
    <w:rsid w:val="00725795"/>
    <w:rsid w:val="00727046"/>
    <w:rsid w:val="00727530"/>
    <w:rsid w:val="0073017C"/>
    <w:rsid w:val="00731F29"/>
    <w:rsid w:val="00733BC5"/>
    <w:rsid w:val="00734330"/>
    <w:rsid w:val="00735788"/>
    <w:rsid w:val="00735BD9"/>
    <w:rsid w:val="007365C7"/>
    <w:rsid w:val="007451F3"/>
    <w:rsid w:val="007457A5"/>
    <w:rsid w:val="0074657C"/>
    <w:rsid w:val="00761DCA"/>
    <w:rsid w:val="00765DEC"/>
    <w:rsid w:val="007721D6"/>
    <w:rsid w:val="00774F22"/>
    <w:rsid w:val="00782BD3"/>
    <w:rsid w:val="007832B2"/>
    <w:rsid w:val="00783803"/>
    <w:rsid w:val="00784041"/>
    <w:rsid w:val="00785E08"/>
    <w:rsid w:val="00786D2A"/>
    <w:rsid w:val="007935F0"/>
    <w:rsid w:val="00797E9D"/>
    <w:rsid w:val="007A00D4"/>
    <w:rsid w:val="007A0F26"/>
    <w:rsid w:val="007A2BE7"/>
    <w:rsid w:val="007B15D1"/>
    <w:rsid w:val="007B4148"/>
    <w:rsid w:val="007B547B"/>
    <w:rsid w:val="007D05BE"/>
    <w:rsid w:val="007D18B7"/>
    <w:rsid w:val="007D2804"/>
    <w:rsid w:val="007D29C8"/>
    <w:rsid w:val="007D5AD0"/>
    <w:rsid w:val="007D6D5E"/>
    <w:rsid w:val="007D722B"/>
    <w:rsid w:val="007E0AD6"/>
    <w:rsid w:val="007E0B71"/>
    <w:rsid w:val="007E2D86"/>
    <w:rsid w:val="007E3306"/>
    <w:rsid w:val="007E600D"/>
    <w:rsid w:val="007F2024"/>
    <w:rsid w:val="007F3A38"/>
    <w:rsid w:val="007F6F8C"/>
    <w:rsid w:val="008005A4"/>
    <w:rsid w:val="00820BF8"/>
    <w:rsid w:val="00822783"/>
    <w:rsid w:val="00824C67"/>
    <w:rsid w:val="008274C1"/>
    <w:rsid w:val="00827B1E"/>
    <w:rsid w:val="00835018"/>
    <w:rsid w:val="00835356"/>
    <w:rsid w:val="0084040D"/>
    <w:rsid w:val="00840841"/>
    <w:rsid w:val="00841702"/>
    <w:rsid w:val="0084325C"/>
    <w:rsid w:val="00843B83"/>
    <w:rsid w:val="0084682C"/>
    <w:rsid w:val="00847A82"/>
    <w:rsid w:val="00850242"/>
    <w:rsid w:val="00852C27"/>
    <w:rsid w:val="0085582F"/>
    <w:rsid w:val="00855BA3"/>
    <w:rsid w:val="00856E02"/>
    <w:rsid w:val="00871E53"/>
    <w:rsid w:val="00872966"/>
    <w:rsid w:val="0087444D"/>
    <w:rsid w:val="00874F4A"/>
    <w:rsid w:val="008756DD"/>
    <w:rsid w:val="008804B0"/>
    <w:rsid w:val="00884C7A"/>
    <w:rsid w:val="0088604B"/>
    <w:rsid w:val="0089072E"/>
    <w:rsid w:val="0089537A"/>
    <w:rsid w:val="008A0157"/>
    <w:rsid w:val="008A0333"/>
    <w:rsid w:val="008A4BFA"/>
    <w:rsid w:val="008A7F96"/>
    <w:rsid w:val="008B3078"/>
    <w:rsid w:val="008B573B"/>
    <w:rsid w:val="008B7200"/>
    <w:rsid w:val="008C4725"/>
    <w:rsid w:val="008C502E"/>
    <w:rsid w:val="008C589A"/>
    <w:rsid w:val="008C61A6"/>
    <w:rsid w:val="008C71FA"/>
    <w:rsid w:val="008C7AB7"/>
    <w:rsid w:val="008D109B"/>
    <w:rsid w:val="008D7300"/>
    <w:rsid w:val="008E462E"/>
    <w:rsid w:val="008E63AE"/>
    <w:rsid w:val="008E731A"/>
    <w:rsid w:val="008F07DF"/>
    <w:rsid w:val="008F14D7"/>
    <w:rsid w:val="008F17BA"/>
    <w:rsid w:val="008F1CCB"/>
    <w:rsid w:val="008F25C9"/>
    <w:rsid w:val="008F28F7"/>
    <w:rsid w:val="008F7130"/>
    <w:rsid w:val="009033C0"/>
    <w:rsid w:val="00903DB9"/>
    <w:rsid w:val="00904291"/>
    <w:rsid w:val="00907034"/>
    <w:rsid w:val="0090706D"/>
    <w:rsid w:val="00911470"/>
    <w:rsid w:val="00912FF5"/>
    <w:rsid w:val="009133E2"/>
    <w:rsid w:val="009170A0"/>
    <w:rsid w:val="0091713D"/>
    <w:rsid w:val="0092101C"/>
    <w:rsid w:val="00923041"/>
    <w:rsid w:val="0092445F"/>
    <w:rsid w:val="0092459C"/>
    <w:rsid w:val="00925050"/>
    <w:rsid w:val="00925505"/>
    <w:rsid w:val="009256B4"/>
    <w:rsid w:val="0092580E"/>
    <w:rsid w:val="00930378"/>
    <w:rsid w:val="0093760D"/>
    <w:rsid w:val="00940762"/>
    <w:rsid w:val="00943E77"/>
    <w:rsid w:val="009475AD"/>
    <w:rsid w:val="009507F2"/>
    <w:rsid w:val="00950BF1"/>
    <w:rsid w:val="009518F2"/>
    <w:rsid w:val="00955749"/>
    <w:rsid w:val="009605A0"/>
    <w:rsid w:val="00960778"/>
    <w:rsid w:val="00967707"/>
    <w:rsid w:val="00977A45"/>
    <w:rsid w:val="00980CC4"/>
    <w:rsid w:val="009813C8"/>
    <w:rsid w:val="00984264"/>
    <w:rsid w:val="0098505B"/>
    <w:rsid w:val="00985630"/>
    <w:rsid w:val="00993361"/>
    <w:rsid w:val="009957D8"/>
    <w:rsid w:val="009961F2"/>
    <w:rsid w:val="009A2CBC"/>
    <w:rsid w:val="009A5125"/>
    <w:rsid w:val="009B342C"/>
    <w:rsid w:val="009C4E0B"/>
    <w:rsid w:val="009C62E4"/>
    <w:rsid w:val="009D00A2"/>
    <w:rsid w:val="009D2D92"/>
    <w:rsid w:val="009D4317"/>
    <w:rsid w:val="009D645D"/>
    <w:rsid w:val="009E2097"/>
    <w:rsid w:val="009E2383"/>
    <w:rsid w:val="009E3723"/>
    <w:rsid w:val="009E457F"/>
    <w:rsid w:val="009E4DB7"/>
    <w:rsid w:val="009F35F7"/>
    <w:rsid w:val="009F44A5"/>
    <w:rsid w:val="009F5B5A"/>
    <w:rsid w:val="009F6103"/>
    <w:rsid w:val="00A01585"/>
    <w:rsid w:val="00A064B4"/>
    <w:rsid w:val="00A07B67"/>
    <w:rsid w:val="00A11AFF"/>
    <w:rsid w:val="00A12A4B"/>
    <w:rsid w:val="00A155A4"/>
    <w:rsid w:val="00A1623B"/>
    <w:rsid w:val="00A226B3"/>
    <w:rsid w:val="00A32213"/>
    <w:rsid w:val="00A3229F"/>
    <w:rsid w:val="00A32A01"/>
    <w:rsid w:val="00A32E7F"/>
    <w:rsid w:val="00A40791"/>
    <w:rsid w:val="00A4579C"/>
    <w:rsid w:val="00A53F38"/>
    <w:rsid w:val="00A5518E"/>
    <w:rsid w:val="00A60324"/>
    <w:rsid w:val="00A62D4A"/>
    <w:rsid w:val="00A65D76"/>
    <w:rsid w:val="00A706A4"/>
    <w:rsid w:val="00A7350D"/>
    <w:rsid w:val="00A73869"/>
    <w:rsid w:val="00A75B77"/>
    <w:rsid w:val="00A773A3"/>
    <w:rsid w:val="00A8036B"/>
    <w:rsid w:val="00A804EE"/>
    <w:rsid w:val="00A81B34"/>
    <w:rsid w:val="00A856FD"/>
    <w:rsid w:val="00A91471"/>
    <w:rsid w:val="00A92327"/>
    <w:rsid w:val="00A95F47"/>
    <w:rsid w:val="00A965F0"/>
    <w:rsid w:val="00AA070E"/>
    <w:rsid w:val="00AA400B"/>
    <w:rsid w:val="00AA4389"/>
    <w:rsid w:val="00AB30C4"/>
    <w:rsid w:val="00AB717B"/>
    <w:rsid w:val="00AB7293"/>
    <w:rsid w:val="00AB7A12"/>
    <w:rsid w:val="00AC0533"/>
    <w:rsid w:val="00AC342E"/>
    <w:rsid w:val="00AD0B48"/>
    <w:rsid w:val="00AD27CC"/>
    <w:rsid w:val="00AD4359"/>
    <w:rsid w:val="00AD4458"/>
    <w:rsid w:val="00AD4932"/>
    <w:rsid w:val="00AD5C9F"/>
    <w:rsid w:val="00AE0604"/>
    <w:rsid w:val="00AF0339"/>
    <w:rsid w:val="00AF0D6F"/>
    <w:rsid w:val="00AF0E2E"/>
    <w:rsid w:val="00AF3EC5"/>
    <w:rsid w:val="00AF56E1"/>
    <w:rsid w:val="00AF5DC9"/>
    <w:rsid w:val="00B005EC"/>
    <w:rsid w:val="00B07FD6"/>
    <w:rsid w:val="00B110C8"/>
    <w:rsid w:val="00B204D5"/>
    <w:rsid w:val="00B26C0B"/>
    <w:rsid w:val="00B44172"/>
    <w:rsid w:val="00B45AAB"/>
    <w:rsid w:val="00B45D3B"/>
    <w:rsid w:val="00B503AC"/>
    <w:rsid w:val="00B50404"/>
    <w:rsid w:val="00B560FB"/>
    <w:rsid w:val="00B5625C"/>
    <w:rsid w:val="00B57F03"/>
    <w:rsid w:val="00B62B24"/>
    <w:rsid w:val="00B64241"/>
    <w:rsid w:val="00B67109"/>
    <w:rsid w:val="00B701D4"/>
    <w:rsid w:val="00B76751"/>
    <w:rsid w:val="00B82794"/>
    <w:rsid w:val="00B85A60"/>
    <w:rsid w:val="00B91448"/>
    <w:rsid w:val="00B924AF"/>
    <w:rsid w:val="00B92567"/>
    <w:rsid w:val="00B93C35"/>
    <w:rsid w:val="00BA1112"/>
    <w:rsid w:val="00BA707B"/>
    <w:rsid w:val="00BB3504"/>
    <w:rsid w:val="00BB37B8"/>
    <w:rsid w:val="00BB40DB"/>
    <w:rsid w:val="00BC3C9C"/>
    <w:rsid w:val="00BC43FD"/>
    <w:rsid w:val="00BD6084"/>
    <w:rsid w:val="00BD7904"/>
    <w:rsid w:val="00BE028D"/>
    <w:rsid w:val="00BE09EE"/>
    <w:rsid w:val="00BE0CAD"/>
    <w:rsid w:val="00BE1A82"/>
    <w:rsid w:val="00BE3A0C"/>
    <w:rsid w:val="00BE3F67"/>
    <w:rsid w:val="00BE6058"/>
    <w:rsid w:val="00BE61E2"/>
    <w:rsid w:val="00BE627C"/>
    <w:rsid w:val="00BE7E1B"/>
    <w:rsid w:val="00BF3771"/>
    <w:rsid w:val="00BF3D2C"/>
    <w:rsid w:val="00BF44C3"/>
    <w:rsid w:val="00BF51AC"/>
    <w:rsid w:val="00BF5FFE"/>
    <w:rsid w:val="00BF652F"/>
    <w:rsid w:val="00BF7323"/>
    <w:rsid w:val="00C00E26"/>
    <w:rsid w:val="00C04B36"/>
    <w:rsid w:val="00C12EC7"/>
    <w:rsid w:val="00C137AF"/>
    <w:rsid w:val="00C14058"/>
    <w:rsid w:val="00C2105C"/>
    <w:rsid w:val="00C217BC"/>
    <w:rsid w:val="00C21C65"/>
    <w:rsid w:val="00C22928"/>
    <w:rsid w:val="00C26B42"/>
    <w:rsid w:val="00C33FF8"/>
    <w:rsid w:val="00C40857"/>
    <w:rsid w:val="00C44A84"/>
    <w:rsid w:val="00C44DBF"/>
    <w:rsid w:val="00C45B4F"/>
    <w:rsid w:val="00C47CAD"/>
    <w:rsid w:val="00C51046"/>
    <w:rsid w:val="00C516E7"/>
    <w:rsid w:val="00C53482"/>
    <w:rsid w:val="00C565C6"/>
    <w:rsid w:val="00C57F17"/>
    <w:rsid w:val="00C63ED3"/>
    <w:rsid w:val="00C64E1F"/>
    <w:rsid w:val="00C64F74"/>
    <w:rsid w:val="00C67184"/>
    <w:rsid w:val="00C70E40"/>
    <w:rsid w:val="00C714D0"/>
    <w:rsid w:val="00C72A5A"/>
    <w:rsid w:val="00C8467B"/>
    <w:rsid w:val="00C92E41"/>
    <w:rsid w:val="00C94188"/>
    <w:rsid w:val="00C960D4"/>
    <w:rsid w:val="00CA5314"/>
    <w:rsid w:val="00CB0B2D"/>
    <w:rsid w:val="00CB3B1F"/>
    <w:rsid w:val="00CB4276"/>
    <w:rsid w:val="00CB45F7"/>
    <w:rsid w:val="00CC1445"/>
    <w:rsid w:val="00CC7E93"/>
    <w:rsid w:val="00CD1438"/>
    <w:rsid w:val="00CD6206"/>
    <w:rsid w:val="00CD727F"/>
    <w:rsid w:val="00CF0A06"/>
    <w:rsid w:val="00CF23C1"/>
    <w:rsid w:val="00CF4562"/>
    <w:rsid w:val="00CF47FD"/>
    <w:rsid w:val="00CF5859"/>
    <w:rsid w:val="00D0161D"/>
    <w:rsid w:val="00D0172A"/>
    <w:rsid w:val="00D02EFD"/>
    <w:rsid w:val="00D0759C"/>
    <w:rsid w:val="00D10AAF"/>
    <w:rsid w:val="00D10D1F"/>
    <w:rsid w:val="00D12913"/>
    <w:rsid w:val="00D155F0"/>
    <w:rsid w:val="00D16685"/>
    <w:rsid w:val="00D26D3E"/>
    <w:rsid w:val="00D26F2F"/>
    <w:rsid w:val="00D379DF"/>
    <w:rsid w:val="00D40CA7"/>
    <w:rsid w:val="00D4318F"/>
    <w:rsid w:val="00D523DA"/>
    <w:rsid w:val="00D6325C"/>
    <w:rsid w:val="00D70C2F"/>
    <w:rsid w:val="00D71B4C"/>
    <w:rsid w:val="00D8090A"/>
    <w:rsid w:val="00D83700"/>
    <w:rsid w:val="00D84C52"/>
    <w:rsid w:val="00D855A1"/>
    <w:rsid w:val="00D85BCC"/>
    <w:rsid w:val="00D916CE"/>
    <w:rsid w:val="00D91EE5"/>
    <w:rsid w:val="00D92E36"/>
    <w:rsid w:val="00D9792A"/>
    <w:rsid w:val="00DA0D98"/>
    <w:rsid w:val="00DA41B3"/>
    <w:rsid w:val="00DA4A92"/>
    <w:rsid w:val="00DB1102"/>
    <w:rsid w:val="00DB7E2B"/>
    <w:rsid w:val="00DC106F"/>
    <w:rsid w:val="00DC1328"/>
    <w:rsid w:val="00DC3D42"/>
    <w:rsid w:val="00DD0CC6"/>
    <w:rsid w:val="00DE0BE9"/>
    <w:rsid w:val="00DE143B"/>
    <w:rsid w:val="00DE1C5F"/>
    <w:rsid w:val="00DE1E2A"/>
    <w:rsid w:val="00DE365C"/>
    <w:rsid w:val="00DE5643"/>
    <w:rsid w:val="00DE792E"/>
    <w:rsid w:val="00DF03E8"/>
    <w:rsid w:val="00DF2C04"/>
    <w:rsid w:val="00E05276"/>
    <w:rsid w:val="00E05CB1"/>
    <w:rsid w:val="00E13D1E"/>
    <w:rsid w:val="00E1406E"/>
    <w:rsid w:val="00E14603"/>
    <w:rsid w:val="00E17CB3"/>
    <w:rsid w:val="00E20152"/>
    <w:rsid w:val="00E205F0"/>
    <w:rsid w:val="00E23E1B"/>
    <w:rsid w:val="00E2428A"/>
    <w:rsid w:val="00E26996"/>
    <w:rsid w:val="00E26B0A"/>
    <w:rsid w:val="00E40E0D"/>
    <w:rsid w:val="00E42901"/>
    <w:rsid w:val="00E43014"/>
    <w:rsid w:val="00E44833"/>
    <w:rsid w:val="00E44A20"/>
    <w:rsid w:val="00E4729B"/>
    <w:rsid w:val="00E56C4A"/>
    <w:rsid w:val="00E60446"/>
    <w:rsid w:val="00E607E0"/>
    <w:rsid w:val="00E64C53"/>
    <w:rsid w:val="00E66900"/>
    <w:rsid w:val="00E70052"/>
    <w:rsid w:val="00E725C6"/>
    <w:rsid w:val="00E7411E"/>
    <w:rsid w:val="00E741AC"/>
    <w:rsid w:val="00E7683D"/>
    <w:rsid w:val="00E9237B"/>
    <w:rsid w:val="00E943A0"/>
    <w:rsid w:val="00E943DD"/>
    <w:rsid w:val="00EA53C9"/>
    <w:rsid w:val="00EA7BF0"/>
    <w:rsid w:val="00EA7D10"/>
    <w:rsid w:val="00EB257D"/>
    <w:rsid w:val="00EB28B6"/>
    <w:rsid w:val="00EB2B1D"/>
    <w:rsid w:val="00EC66C1"/>
    <w:rsid w:val="00EC7985"/>
    <w:rsid w:val="00ED4D61"/>
    <w:rsid w:val="00ED7BA0"/>
    <w:rsid w:val="00EE1F3F"/>
    <w:rsid w:val="00EE419A"/>
    <w:rsid w:val="00EF0532"/>
    <w:rsid w:val="00EF2AE2"/>
    <w:rsid w:val="00EF7E90"/>
    <w:rsid w:val="00F026E8"/>
    <w:rsid w:val="00F0609A"/>
    <w:rsid w:val="00F075B5"/>
    <w:rsid w:val="00F10FDC"/>
    <w:rsid w:val="00F22E2C"/>
    <w:rsid w:val="00F24555"/>
    <w:rsid w:val="00F307B0"/>
    <w:rsid w:val="00F31E18"/>
    <w:rsid w:val="00F337F9"/>
    <w:rsid w:val="00F4055E"/>
    <w:rsid w:val="00F405E1"/>
    <w:rsid w:val="00F40974"/>
    <w:rsid w:val="00F40C8C"/>
    <w:rsid w:val="00F46F7F"/>
    <w:rsid w:val="00F47E58"/>
    <w:rsid w:val="00F5295B"/>
    <w:rsid w:val="00F66A2C"/>
    <w:rsid w:val="00F66C27"/>
    <w:rsid w:val="00F7220F"/>
    <w:rsid w:val="00F75441"/>
    <w:rsid w:val="00F77A2E"/>
    <w:rsid w:val="00F8144D"/>
    <w:rsid w:val="00F857BF"/>
    <w:rsid w:val="00F877FC"/>
    <w:rsid w:val="00F95729"/>
    <w:rsid w:val="00F9613E"/>
    <w:rsid w:val="00F967B5"/>
    <w:rsid w:val="00FA2AF4"/>
    <w:rsid w:val="00FA4A97"/>
    <w:rsid w:val="00FA7413"/>
    <w:rsid w:val="00FB1D0D"/>
    <w:rsid w:val="00FB4746"/>
    <w:rsid w:val="00FB6BE4"/>
    <w:rsid w:val="00FC03E5"/>
    <w:rsid w:val="00FC0B29"/>
    <w:rsid w:val="00FC231F"/>
    <w:rsid w:val="00FC52A2"/>
    <w:rsid w:val="00FD032C"/>
    <w:rsid w:val="00FD0C51"/>
    <w:rsid w:val="00FD0FA3"/>
    <w:rsid w:val="00FD3189"/>
    <w:rsid w:val="00FD421B"/>
    <w:rsid w:val="00FD6349"/>
    <w:rsid w:val="00FD6874"/>
    <w:rsid w:val="00FE20BB"/>
    <w:rsid w:val="00FE272D"/>
    <w:rsid w:val="00FE51D1"/>
    <w:rsid w:val="00FE54AD"/>
    <w:rsid w:val="00FF5829"/>
    <w:rsid w:val="00FF6DEA"/>
    <w:rsid w:val="00FF7295"/>
    <w:rsid w:val="05774975"/>
    <w:rsid w:val="08137F45"/>
    <w:rsid w:val="0CC86062"/>
    <w:rsid w:val="19C20122"/>
    <w:rsid w:val="1A3A018C"/>
    <w:rsid w:val="2DD60708"/>
    <w:rsid w:val="33D14CAB"/>
    <w:rsid w:val="3A782C1D"/>
    <w:rsid w:val="3B774AB7"/>
    <w:rsid w:val="4434032E"/>
    <w:rsid w:val="4ED76C32"/>
    <w:rsid w:val="530A16DE"/>
    <w:rsid w:val="5B9578D4"/>
    <w:rsid w:val="6E753156"/>
    <w:rsid w:val="74B765FE"/>
    <w:rsid w:val="763E34E4"/>
    <w:rsid w:val="79096B95"/>
    <w:rsid w:val="797B2F3C"/>
    <w:rsid w:val="7BB80E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274A83AC-F6CF-495A-8AB2-2E4307C80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nhideWhenUsed="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lsdException w:name="footnote text" w:semiHidden="1" w:unhideWhenUsed="1"/>
    <w:lsdException w:name="annotation text" w:semiHidden="1" w:uiPriority="99" w:unhideWhenUsed="1"/>
    <w:lsdException w:name="header" w:semiHidden="1" w:qFormat="1"/>
    <w:lsdException w:name="footer" w:semiHidden="1" w:uiPriority="99"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ind w:firstLineChars="200" w:firstLine="480"/>
      <w:jc w:val="both"/>
    </w:pPr>
    <w:rPr>
      <w:rFonts w:ascii="Calibri" w:hAnsi="Calibri"/>
      <w:kern w:val="2"/>
      <w:sz w:val="24"/>
      <w:szCs w:val="24"/>
    </w:rPr>
  </w:style>
  <w:style w:type="paragraph" w:styleId="1">
    <w:name w:val="heading 1"/>
    <w:basedOn w:val="a1"/>
    <w:next w:val="a1"/>
    <w:link w:val="1Char"/>
    <w:uiPriority w:val="9"/>
    <w:qFormat/>
    <w:pPr>
      <w:keepNext/>
      <w:keepLines/>
      <w:numPr>
        <w:numId w:val="1"/>
      </w:numPr>
      <w:spacing w:before="156"/>
      <w:ind w:firstLineChars="0"/>
      <w:outlineLvl w:val="0"/>
    </w:pPr>
    <w:rPr>
      <w:b/>
      <w:bCs/>
      <w:kern w:val="44"/>
      <w:sz w:val="32"/>
      <w:szCs w:val="32"/>
    </w:rPr>
  </w:style>
  <w:style w:type="paragraph" w:styleId="2">
    <w:name w:val="heading 2"/>
    <w:basedOn w:val="a1"/>
    <w:next w:val="a1"/>
    <w:link w:val="2Char"/>
    <w:uiPriority w:val="9"/>
    <w:qFormat/>
    <w:pPr>
      <w:keepNext/>
      <w:keepLines/>
      <w:numPr>
        <w:ilvl w:val="1"/>
        <w:numId w:val="1"/>
      </w:numPr>
      <w:spacing w:beforeLines="50" w:before="120"/>
      <w:ind w:left="0" w:firstLineChars="0"/>
      <w:outlineLvl w:val="1"/>
    </w:pPr>
    <w:rPr>
      <w:rFonts w:ascii="Cambria" w:hAnsi="Cambria" w:cstheme="majorBidi"/>
      <w:b/>
      <w:bCs/>
      <w:kern w:val="0"/>
      <w:sz w:val="30"/>
      <w:szCs w:val="30"/>
    </w:rPr>
  </w:style>
  <w:style w:type="paragraph" w:styleId="3">
    <w:name w:val="heading 3"/>
    <w:basedOn w:val="a1"/>
    <w:next w:val="a1"/>
    <w:link w:val="3Char"/>
    <w:uiPriority w:val="9"/>
    <w:qFormat/>
    <w:pPr>
      <w:keepNext/>
      <w:keepLines/>
      <w:numPr>
        <w:ilvl w:val="2"/>
        <w:numId w:val="1"/>
      </w:numPr>
      <w:spacing w:before="120"/>
      <w:ind w:firstLineChars="0"/>
      <w:outlineLvl w:val="2"/>
    </w:pPr>
    <w:rPr>
      <w:b/>
      <w:bCs/>
      <w:kern w:val="0"/>
      <w:sz w:val="28"/>
      <w:szCs w:val="28"/>
    </w:rPr>
  </w:style>
  <w:style w:type="paragraph" w:styleId="4">
    <w:name w:val="heading 4"/>
    <w:basedOn w:val="a1"/>
    <w:next w:val="a1"/>
    <w:link w:val="4Char"/>
    <w:uiPriority w:val="9"/>
    <w:qFormat/>
    <w:pPr>
      <w:keepNext/>
      <w:keepLines/>
      <w:numPr>
        <w:ilvl w:val="3"/>
        <w:numId w:val="1"/>
      </w:numPr>
      <w:spacing w:before="156"/>
      <w:ind w:firstLineChars="0" w:firstLine="0"/>
      <w:outlineLvl w:val="3"/>
    </w:pPr>
    <w:rPr>
      <w:rFonts w:ascii="Cambria" w:hAnsi="Cambria" w:cstheme="majorBidi"/>
      <w:b/>
      <w:bCs/>
      <w:kern w:val="0"/>
      <w:sz w:val="28"/>
      <w:szCs w:val="28"/>
    </w:rPr>
  </w:style>
  <w:style w:type="paragraph" w:styleId="5">
    <w:name w:val="heading 5"/>
    <w:basedOn w:val="a1"/>
    <w:next w:val="a1"/>
    <w:link w:val="5Char"/>
    <w:uiPriority w:val="9"/>
    <w:qFormat/>
    <w:pPr>
      <w:keepNext/>
      <w:keepLines/>
      <w:tabs>
        <w:tab w:val="left" w:pos="1134"/>
      </w:tabs>
      <w:ind w:left="567" w:firstLineChars="58" w:firstLine="140"/>
      <w:outlineLvl w:val="4"/>
    </w:pPr>
    <w:rPr>
      <w:b/>
      <w:bCs/>
      <w:kern w:val="0"/>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subject"/>
    <w:basedOn w:val="a6"/>
    <w:next w:val="a6"/>
    <w:link w:val="Char"/>
    <w:unhideWhenUsed/>
    <w:qFormat/>
    <w:rPr>
      <w:b/>
      <w:bCs/>
      <w:szCs w:val="22"/>
    </w:rPr>
  </w:style>
  <w:style w:type="paragraph" w:styleId="a6">
    <w:name w:val="annotation text"/>
    <w:basedOn w:val="a1"/>
    <w:link w:val="Char0"/>
    <w:uiPriority w:val="99"/>
    <w:unhideWhenUsed/>
    <w:pPr>
      <w:jc w:val="left"/>
    </w:pPr>
    <w:rPr>
      <w:szCs w:val="20"/>
    </w:rPr>
  </w:style>
  <w:style w:type="paragraph" w:styleId="7">
    <w:name w:val="toc 7"/>
    <w:basedOn w:val="a1"/>
    <w:next w:val="a1"/>
    <w:unhideWhenUsed/>
    <w:qFormat/>
    <w:pPr>
      <w:ind w:firstLine="0"/>
      <w:jc w:val="left"/>
    </w:pPr>
    <w:rPr>
      <w:rFonts w:asciiTheme="minorHAnsi" w:hAnsiTheme="minorHAnsi"/>
      <w:sz w:val="22"/>
      <w:szCs w:val="22"/>
    </w:rPr>
  </w:style>
  <w:style w:type="paragraph" w:styleId="a7">
    <w:name w:val="Normal Indent"/>
    <w:basedOn w:val="a1"/>
    <w:pPr>
      <w:ind w:firstLine="420"/>
    </w:pPr>
    <w:rPr>
      <w:rFonts w:ascii="Times New Roman" w:hAnsi="Times New Roman"/>
    </w:rPr>
  </w:style>
  <w:style w:type="paragraph" w:styleId="50">
    <w:name w:val="toc 5"/>
    <w:basedOn w:val="a1"/>
    <w:next w:val="a1"/>
    <w:unhideWhenUsed/>
    <w:qFormat/>
    <w:pPr>
      <w:ind w:firstLine="0"/>
      <w:jc w:val="left"/>
    </w:pPr>
    <w:rPr>
      <w:rFonts w:asciiTheme="minorHAnsi" w:hAnsiTheme="minorHAnsi"/>
      <w:sz w:val="22"/>
      <w:szCs w:val="22"/>
    </w:rPr>
  </w:style>
  <w:style w:type="paragraph" w:styleId="30">
    <w:name w:val="toc 3"/>
    <w:basedOn w:val="a1"/>
    <w:next w:val="a1"/>
    <w:uiPriority w:val="39"/>
    <w:unhideWhenUsed/>
    <w:qFormat/>
    <w:pPr>
      <w:ind w:firstLine="0"/>
      <w:jc w:val="left"/>
    </w:pPr>
    <w:rPr>
      <w:rFonts w:asciiTheme="minorHAnsi" w:hAnsiTheme="minorHAnsi"/>
      <w:smallCaps/>
      <w:sz w:val="22"/>
      <w:szCs w:val="22"/>
    </w:rPr>
  </w:style>
  <w:style w:type="paragraph" w:styleId="a8">
    <w:name w:val="Plain Text"/>
    <w:basedOn w:val="a1"/>
    <w:link w:val="Char1"/>
    <w:uiPriority w:val="99"/>
    <w:qFormat/>
    <w:rPr>
      <w:rFonts w:ascii="宋体" w:hAnsi="Courier New" w:cs="Courier New"/>
      <w:szCs w:val="21"/>
    </w:rPr>
  </w:style>
  <w:style w:type="paragraph" w:styleId="8">
    <w:name w:val="toc 8"/>
    <w:basedOn w:val="a1"/>
    <w:next w:val="a1"/>
    <w:unhideWhenUsed/>
    <w:qFormat/>
    <w:pPr>
      <w:ind w:firstLine="0"/>
      <w:jc w:val="left"/>
    </w:pPr>
    <w:rPr>
      <w:rFonts w:asciiTheme="minorHAnsi" w:hAnsiTheme="minorHAnsi"/>
      <w:sz w:val="22"/>
      <w:szCs w:val="22"/>
    </w:rPr>
  </w:style>
  <w:style w:type="paragraph" w:styleId="a9">
    <w:name w:val="Balloon Text"/>
    <w:basedOn w:val="a1"/>
    <w:link w:val="Char2"/>
    <w:unhideWhenUsed/>
    <w:rPr>
      <w:sz w:val="18"/>
      <w:szCs w:val="18"/>
    </w:rPr>
  </w:style>
  <w:style w:type="paragraph" w:styleId="aa">
    <w:name w:val="footer"/>
    <w:basedOn w:val="a1"/>
    <w:link w:val="Char3"/>
    <w:uiPriority w:val="99"/>
    <w:qFormat/>
    <w:pPr>
      <w:tabs>
        <w:tab w:val="center" w:pos="4153"/>
        <w:tab w:val="right" w:pos="8306"/>
      </w:tabs>
      <w:snapToGrid w:val="0"/>
      <w:jc w:val="left"/>
    </w:pPr>
    <w:rPr>
      <w:sz w:val="18"/>
      <w:szCs w:val="18"/>
    </w:rPr>
  </w:style>
  <w:style w:type="paragraph" w:styleId="ab">
    <w:name w:val="header"/>
    <w:basedOn w:val="a1"/>
    <w:link w:val="Char4"/>
    <w:qFormat/>
    <w:rsid w:val="00362F90"/>
    <w:pPr>
      <w:tabs>
        <w:tab w:val="center" w:pos="4153"/>
        <w:tab w:val="right" w:pos="8306"/>
      </w:tabs>
      <w:snapToGrid w:val="0"/>
      <w:jc w:val="center"/>
    </w:pPr>
    <w:rPr>
      <w:sz w:val="18"/>
      <w:szCs w:val="18"/>
    </w:rPr>
  </w:style>
  <w:style w:type="paragraph" w:styleId="10">
    <w:name w:val="toc 1"/>
    <w:basedOn w:val="a1"/>
    <w:next w:val="a1"/>
    <w:uiPriority w:val="39"/>
    <w:unhideWhenUsed/>
    <w:pPr>
      <w:spacing w:before="360" w:after="360"/>
      <w:ind w:firstLine="0"/>
      <w:jc w:val="left"/>
    </w:pPr>
    <w:rPr>
      <w:rFonts w:asciiTheme="minorHAnsi" w:hAnsiTheme="minorHAnsi"/>
      <w:b/>
      <w:bCs/>
      <w:caps/>
      <w:sz w:val="22"/>
      <w:szCs w:val="22"/>
      <w:u w:val="single"/>
    </w:rPr>
  </w:style>
  <w:style w:type="paragraph" w:styleId="40">
    <w:name w:val="toc 4"/>
    <w:basedOn w:val="a1"/>
    <w:next w:val="a1"/>
    <w:unhideWhenUsed/>
    <w:pPr>
      <w:ind w:firstLine="0"/>
      <w:jc w:val="left"/>
    </w:pPr>
    <w:rPr>
      <w:rFonts w:asciiTheme="minorHAnsi" w:hAnsiTheme="minorHAnsi"/>
      <w:sz w:val="22"/>
      <w:szCs w:val="22"/>
    </w:rPr>
  </w:style>
  <w:style w:type="paragraph" w:styleId="ac">
    <w:name w:val="Subtitle"/>
    <w:basedOn w:val="a1"/>
    <w:next w:val="a1"/>
    <w:link w:val="Char5"/>
    <w:qFormat/>
    <w:pPr>
      <w:spacing w:before="240" w:after="60" w:line="312" w:lineRule="auto"/>
      <w:jc w:val="center"/>
      <w:outlineLvl w:val="1"/>
    </w:pPr>
    <w:rPr>
      <w:rFonts w:asciiTheme="majorHAnsi" w:hAnsiTheme="majorHAnsi" w:cstheme="majorBidi"/>
      <w:b/>
      <w:bCs/>
      <w:kern w:val="28"/>
      <w:sz w:val="32"/>
      <w:szCs w:val="32"/>
    </w:rPr>
  </w:style>
  <w:style w:type="paragraph" w:styleId="6">
    <w:name w:val="toc 6"/>
    <w:basedOn w:val="a1"/>
    <w:next w:val="a1"/>
    <w:unhideWhenUsed/>
    <w:qFormat/>
    <w:pPr>
      <w:ind w:firstLine="0"/>
      <w:jc w:val="left"/>
    </w:pPr>
    <w:rPr>
      <w:rFonts w:asciiTheme="minorHAnsi" w:hAnsiTheme="minorHAnsi"/>
      <w:sz w:val="22"/>
      <w:szCs w:val="22"/>
    </w:rPr>
  </w:style>
  <w:style w:type="paragraph" w:styleId="20">
    <w:name w:val="toc 2"/>
    <w:basedOn w:val="a1"/>
    <w:next w:val="a1"/>
    <w:uiPriority w:val="39"/>
    <w:unhideWhenUsed/>
    <w:qFormat/>
    <w:pPr>
      <w:ind w:firstLine="0"/>
      <w:jc w:val="left"/>
    </w:pPr>
    <w:rPr>
      <w:rFonts w:asciiTheme="minorHAnsi" w:hAnsiTheme="minorHAnsi"/>
      <w:b/>
      <w:bCs/>
      <w:smallCaps/>
      <w:sz w:val="22"/>
      <w:szCs w:val="22"/>
    </w:rPr>
  </w:style>
  <w:style w:type="paragraph" w:styleId="9">
    <w:name w:val="toc 9"/>
    <w:basedOn w:val="a1"/>
    <w:next w:val="a1"/>
    <w:unhideWhenUsed/>
    <w:qFormat/>
    <w:pPr>
      <w:ind w:firstLine="0"/>
      <w:jc w:val="left"/>
    </w:pPr>
    <w:rPr>
      <w:rFonts w:asciiTheme="minorHAnsi" w:hAnsiTheme="minorHAnsi"/>
      <w:sz w:val="22"/>
      <w:szCs w:val="22"/>
    </w:rPr>
  </w:style>
  <w:style w:type="paragraph" w:styleId="HTML">
    <w:name w:val="HTML Preformatted"/>
    <w:basedOn w:val="a1"/>
    <w:link w:val="HTMLChar"/>
    <w:unhideWhenUsed/>
    <w:qFormat/>
    <w:rPr>
      <w:rFonts w:ascii="Courier New" w:hAnsi="Courier New" w:cs="Courier New"/>
      <w:sz w:val="20"/>
      <w:szCs w:val="20"/>
    </w:rPr>
  </w:style>
  <w:style w:type="paragraph" w:styleId="ad">
    <w:name w:val="Normal (Web)"/>
    <w:basedOn w:val="a1"/>
    <w:uiPriority w:val="99"/>
    <w:unhideWhenUsed/>
    <w:qFormat/>
    <w:pPr>
      <w:widowControl/>
      <w:jc w:val="left"/>
    </w:pPr>
    <w:rPr>
      <w:rFonts w:ascii="宋体" w:hAnsi="宋体" w:cs="宋体"/>
      <w:kern w:val="0"/>
    </w:rPr>
  </w:style>
  <w:style w:type="paragraph" w:styleId="ae">
    <w:name w:val="Title"/>
    <w:basedOn w:val="a1"/>
    <w:next w:val="a1"/>
    <w:link w:val="Char6"/>
    <w:uiPriority w:val="10"/>
    <w:qFormat/>
    <w:pPr>
      <w:spacing w:before="240" w:after="60"/>
      <w:jc w:val="center"/>
      <w:outlineLvl w:val="0"/>
    </w:pPr>
    <w:rPr>
      <w:rFonts w:ascii="Cambria" w:hAnsi="Cambria"/>
      <w:b/>
      <w:bCs/>
      <w:kern w:val="0"/>
      <w:sz w:val="32"/>
      <w:szCs w:val="32"/>
    </w:rPr>
  </w:style>
  <w:style w:type="character" w:styleId="af">
    <w:name w:val="Emphasis"/>
    <w:basedOn w:val="a2"/>
    <w:uiPriority w:val="20"/>
    <w:rPr>
      <w:i/>
      <w:iCs/>
    </w:rPr>
  </w:style>
  <w:style w:type="character" w:styleId="af0">
    <w:name w:val="Hyperlink"/>
    <w:uiPriority w:val="99"/>
    <w:unhideWhenUsed/>
    <w:rPr>
      <w:color w:val="0000FF"/>
      <w:u w:val="single"/>
    </w:rPr>
  </w:style>
  <w:style w:type="character" w:styleId="af1">
    <w:name w:val="annotation reference"/>
    <w:uiPriority w:val="99"/>
    <w:unhideWhenUsed/>
    <w:qFormat/>
    <w:rPr>
      <w:sz w:val="21"/>
      <w:szCs w:val="21"/>
    </w:rPr>
  </w:style>
  <w:style w:type="table" w:styleId="af2">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basedOn w:val="a2"/>
    <w:link w:val="ab"/>
    <w:qFormat/>
    <w:rsid w:val="00362F90"/>
    <w:rPr>
      <w:rFonts w:ascii="Calibri" w:hAnsi="Calibri"/>
      <w:kern w:val="2"/>
      <w:sz w:val="18"/>
      <w:szCs w:val="18"/>
    </w:rPr>
  </w:style>
  <w:style w:type="character" w:customStyle="1" w:styleId="2Char">
    <w:name w:val="标题 2 Char"/>
    <w:link w:val="2"/>
    <w:uiPriority w:val="9"/>
    <w:qFormat/>
    <w:rPr>
      <w:rFonts w:ascii="Cambria" w:hAnsi="Cambria" w:cstheme="majorBidi"/>
      <w:b/>
      <w:bCs/>
      <w:sz w:val="30"/>
      <w:szCs w:val="30"/>
    </w:rPr>
  </w:style>
  <w:style w:type="character" w:customStyle="1" w:styleId="1Char">
    <w:name w:val="标题 1 Char"/>
    <w:link w:val="1"/>
    <w:uiPriority w:val="9"/>
    <w:rPr>
      <w:b/>
      <w:bCs/>
      <w:kern w:val="44"/>
      <w:sz w:val="32"/>
      <w:szCs w:val="32"/>
    </w:rPr>
  </w:style>
  <w:style w:type="character" w:customStyle="1" w:styleId="Char6">
    <w:name w:val="标题 Char"/>
    <w:link w:val="ae"/>
    <w:uiPriority w:val="10"/>
    <w:qFormat/>
    <w:rPr>
      <w:rFonts w:ascii="Cambria" w:hAnsi="Cambria"/>
      <w:b/>
      <w:bCs/>
      <w:sz w:val="32"/>
      <w:szCs w:val="32"/>
    </w:rPr>
  </w:style>
  <w:style w:type="character" w:customStyle="1" w:styleId="3Char">
    <w:name w:val="标题 3 Char"/>
    <w:link w:val="3"/>
    <w:uiPriority w:val="9"/>
    <w:rPr>
      <w:b/>
      <w:bCs/>
      <w:sz w:val="28"/>
      <w:szCs w:val="28"/>
    </w:rPr>
  </w:style>
  <w:style w:type="character" w:customStyle="1" w:styleId="Char0">
    <w:name w:val="批注文字 Char"/>
    <w:link w:val="a6"/>
    <w:uiPriority w:val="99"/>
    <w:qFormat/>
    <w:rPr>
      <w:kern w:val="2"/>
      <w:sz w:val="21"/>
    </w:rPr>
  </w:style>
  <w:style w:type="character" w:customStyle="1" w:styleId="Char10">
    <w:name w:val="批注文字 Char1"/>
    <w:basedOn w:val="a2"/>
    <w:semiHidden/>
    <w:qFormat/>
    <w:rPr>
      <w:kern w:val="2"/>
      <w:sz w:val="21"/>
      <w:szCs w:val="22"/>
    </w:rPr>
  </w:style>
  <w:style w:type="paragraph" w:customStyle="1" w:styleId="Af3">
    <w:name w:val="A正文"/>
    <w:basedOn w:val="a1"/>
    <w:pPr>
      <w:adjustRightInd w:val="0"/>
      <w:snapToGrid w:val="0"/>
      <w:spacing w:beforeLines="50" w:afterLines="50" w:line="300" w:lineRule="auto"/>
    </w:pPr>
    <w:rPr>
      <w:rFonts w:ascii="Times New Roman" w:hAnsi="Times New Roman"/>
    </w:rPr>
  </w:style>
  <w:style w:type="paragraph" w:customStyle="1" w:styleId="11">
    <w:name w:val="列出段落1"/>
    <w:basedOn w:val="a1"/>
    <w:link w:val="Char7"/>
    <w:qFormat/>
    <w:pPr>
      <w:ind w:firstLine="420"/>
    </w:pPr>
  </w:style>
  <w:style w:type="character" w:customStyle="1" w:styleId="Char2">
    <w:name w:val="批注框文本 Char"/>
    <w:basedOn w:val="a2"/>
    <w:link w:val="a9"/>
    <w:semiHidden/>
    <w:qFormat/>
    <w:rPr>
      <w:kern w:val="2"/>
      <w:sz w:val="18"/>
      <w:szCs w:val="18"/>
    </w:rPr>
  </w:style>
  <w:style w:type="character" w:customStyle="1" w:styleId="Char5">
    <w:name w:val="副标题 Char"/>
    <w:basedOn w:val="a2"/>
    <w:link w:val="ac"/>
    <w:qFormat/>
    <w:rPr>
      <w:rFonts w:asciiTheme="majorHAnsi" w:eastAsia="宋体" w:hAnsiTheme="majorHAnsi" w:cstheme="majorBidi"/>
      <w:b/>
      <w:bCs/>
      <w:kern w:val="28"/>
      <w:sz w:val="32"/>
      <w:szCs w:val="32"/>
    </w:rPr>
  </w:style>
  <w:style w:type="character" w:customStyle="1" w:styleId="4Char">
    <w:name w:val="标题 4 Char"/>
    <w:link w:val="4"/>
    <w:uiPriority w:val="9"/>
    <w:qFormat/>
    <w:rPr>
      <w:rFonts w:ascii="Cambria" w:hAnsi="Cambria" w:cstheme="majorBidi"/>
      <w:b/>
      <w:bCs/>
      <w:sz w:val="28"/>
      <w:szCs w:val="28"/>
    </w:rPr>
  </w:style>
  <w:style w:type="character" w:customStyle="1" w:styleId="5Char">
    <w:name w:val="标题 5 Char"/>
    <w:link w:val="5"/>
    <w:uiPriority w:val="9"/>
    <w:qFormat/>
    <w:rPr>
      <w:b/>
      <w:bCs/>
      <w:sz w:val="24"/>
      <w:szCs w:val="28"/>
    </w:rPr>
  </w:style>
  <w:style w:type="character" w:customStyle="1" w:styleId="Char1">
    <w:name w:val="纯文本 Char"/>
    <w:basedOn w:val="a2"/>
    <w:link w:val="a8"/>
    <w:qFormat/>
    <w:rPr>
      <w:rFonts w:ascii="宋体" w:eastAsia="宋体" w:hAnsi="Courier New" w:cs="Courier New"/>
      <w:kern w:val="2"/>
      <w:sz w:val="21"/>
      <w:szCs w:val="21"/>
    </w:rPr>
  </w:style>
  <w:style w:type="character" w:customStyle="1" w:styleId="apple-converted-space">
    <w:name w:val="apple-converted-space"/>
    <w:basedOn w:val="a2"/>
  </w:style>
  <w:style w:type="character" w:customStyle="1" w:styleId="Char">
    <w:name w:val="批注主题 Char"/>
    <w:basedOn w:val="Char0"/>
    <w:link w:val="a5"/>
    <w:semiHidden/>
    <w:rPr>
      <w:b/>
      <w:bCs/>
      <w:kern w:val="2"/>
      <w:sz w:val="21"/>
      <w:szCs w:val="22"/>
    </w:rPr>
  </w:style>
  <w:style w:type="character" w:customStyle="1" w:styleId="HTMLChar">
    <w:name w:val="HTML 预设格式 Char"/>
    <w:basedOn w:val="a2"/>
    <w:link w:val="HTML"/>
    <w:qFormat/>
    <w:rPr>
      <w:rFonts w:ascii="Courier New" w:hAnsi="Courier New" w:cs="Courier New"/>
      <w:kern w:val="2"/>
    </w:rPr>
  </w:style>
  <w:style w:type="character" w:customStyle="1" w:styleId="high-light">
    <w:name w:val="high-light"/>
    <w:basedOn w:val="a2"/>
    <w:qFormat/>
  </w:style>
  <w:style w:type="paragraph" w:customStyle="1" w:styleId="31">
    <w:name w:val="标题3"/>
    <w:basedOn w:val="a1"/>
    <w:pPr>
      <w:adjustRightInd w:val="0"/>
      <w:snapToGrid w:val="0"/>
      <w:spacing w:before="280" w:after="280" w:line="310" w:lineRule="atLeast"/>
      <w:jc w:val="center"/>
    </w:pPr>
    <w:rPr>
      <w:rFonts w:ascii="Arial" w:eastAsia="黑体" w:hAnsi="Arial"/>
      <w:sz w:val="28"/>
      <w:szCs w:val="20"/>
    </w:rPr>
  </w:style>
  <w:style w:type="paragraph" w:customStyle="1" w:styleId="12">
    <w:name w:val="列出段落1"/>
    <w:basedOn w:val="a1"/>
    <w:uiPriority w:val="99"/>
    <w:qFormat/>
    <w:pPr>
      <w:ind w:firstLine="420"/>
    </w:pPr>
    <w:rPr>
      <w:rFonts w:ascii="Times New Roman" w:hAnsi="Times New Roman"/>
      <w:szCs w:val="20"/>
    </w:rPr>
  </w:style>
  <w:style w:type="paragraph" w:customStyle="1" w:styleId="TOC1">
    <w:name w:val="TOC 标题1"/>
    <w:basedOn w:val="1"/>
    <w:next w:val="a1"/>
    <w:uiPriority w:val="39"/>
    <w:unhideWhenUsed/>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customStyle="1" w:styleId="-11">
    <w:name w:val="彩色列表 - 强调文字颜色 11"/>
    <w:basedOn w:val="a1"/>
    <w:uiPriority w:val="34"/>
    <w:qFormat/>
    <w:pPr>
      <w:ind w:firstLine="420"/>
    </w:pPr>
  </w:style>
  <w:style w:type="character" w:customStyle="1" w:styleId="Char7">
    <w:name w:val="列出段落 Char"/>
    <w:aliases w:val="五级标题 Char"/>
    <w:basedOn w:val="a2"/>
    <w:link w:val="11"/>
    <w:uiPriority w:val="34"/>
    <w:rPr>
      <w:rFonts w:ascii="Calibri" w:eastAsia="宋体" w:hAnsi="Calibri" w:cs="Times New Roman"/>
      <w:kern w:val="2"/>
      <w:sz w:val="21"/>
      <w:szCs w:val="22"/>
    </w:rPr>
  </w:style>
  <w:style w:type="paragraph" w:customStyle="1" w:styleId="tgt">
    <w:name w:val="tgt"/>
    <w:basedOn w:val="a1"/>
    <w:qFormat/>
    <w:pPr>
      <w:widowControl/>
      <w:spacing w:before="100" w:beforeAutospacing="1" w:after="100" w:afterAutospacing="1"/>
      <w:jc w:val="left"/>
    </w:pPr>
    <w:rPr>
      <w:rFonts w:ascii="宋体" w:hAnsi="宋体" w:cs="宋体"/>
      <w:kern w:val="0"/>
    </w:rPr>
  </w:style>
  <w:style w:type="paragraph" w:customStyle="1" w:styleId="af4">
    <w:name w:val="中文版式正文"/>
    <w:basedOn w:val="a1"/>
    <w:link w:val="Char8"/>
    <w:qFormat/>
    <w:pPr>
      <w:spacing w:afterLines="50" w:line="300" w:lineRule="auto"/>
      <w:textAlignment w:val="bottom"/>
    </w:pPr>
    <w:rPr>
      <w:rFonts w:ascii="Times New Roman" w:hAnsi="Times New Roman"/>
      <w:kern w:val="0"/>
      <w:szCs w:val="20"/>
    </w:rPr>
  </w:style>
  <w:style w:type="character" w:customStyle="1" w:styleId="Char8">
    <w:name w:val="中文版式正文 Char"/>
    <w:link w:val="af4"/>
    <w:qFormat/>
    <w:rPr>
      <w:rFonts w:ascii="Times New Roman" w:eastAsia="宋体" w:hAnsi="Times New Roman" w:cs="Times New Roman"/>
      <w:sz w:val="24"/>
    </w:rPr>
  </w:style>
  <w:style w:type="paragraph" w:customStyle="1" w:styleId="a0">
    <w:name w:val="插图编号"/>
    <w:basedOn w:val="a1"/>
    <w:next w:val="a1"/>
    <w:qFormat/>
    <w:pPr>
      <w:numPr>
        <w:numId w:val="2"/>
      </w:numPr>
      <w:spacing w:line="300" w:lineRule="auto"/>
      <w:ind w:firstLineChars="0" w:firstLine="0"/>
      <w:jc w:val="center"/>
      <w:textAlignment w:val="bottom"/>
    </w:pPr>
    <w:rPr>
      <w:rFonts w:ascii="Times New Roman" w:hAnsi="Times New Roman"/>
      <w:kern w:val="0"/>
      <w:sz w:val="28"/>
    </w:rPr>
  </w:style>
  <w:style w:type="paragraph" w:customStyle="1" w:styleId="a">
    <w:name w:val="表格编号"/>
    <w:basedOn w:val="a1"/>
    <w:next w:val="a1"/>
    <w:qFormat/>
    <w:pPr>
      <w:numPr>
        <w:numId w:val="3"/>
      </w:numPr>
      <w:spacing w:line="300" w:lineRule="auto"/>
      <w:ind w:firstLineChars="0" w:firstLine="0"/>
      <w:jc w:val="center"/>
      <w:textAlignment w:val="bottom"/>
    </w:pPr>
    <w:rPr>
      <w:rFonts w:ascii="宋体" w:hAnsi="宋体"/>
      <w:kern w:val="0"/>
      <w:szCs w:val="20"/>
    </w:rPr>
  </w:style>
  <w:style w:type="character" w:customStyle="1" w:styleId="Char3">
    <w:name w:val="页脚 Char"/>
    <w:basedOn w:val="a2"/>
    <w:link w:val="aa"/>
    <w:uiPriority w:val="99"/>
    <w:rPr>
      <w:kern w:val="2"/>
      <w:sz w:val="18"/>
      <w:szCs w:val="18"/>
    </w:rPr>
  </w:style>
  <w:style w:type="paragraph" w:customStyle="1" w:styleId="51">
    <w:name w:val="列出段落5"/>
    <w:basedOn w:val="a1"/>
    <w:uiPriority w:val="99"/>
    <w:rsid w:val="007D6D5E"/>
    <w:pPr>
      <w:ind w:firstLine="420"/>
    </w:pPr>
  </w:style>
  <w:style w:type="paragraph" w:styleId="af5">
    <w:name w:val="List Paragraph"/>
    <w:aliases w:val="五级标题"/>
    <w:basedOn w:val="a1"/>
    <w:uiPriority w:val="34"/>
    <w:unhideWhenUsed/>
    <w:qFormat/>
    <w:rsid w:val="007D6D5E"/>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oleObject" Target="embeddings/Microsoft_Visio_2003-2010___11.vsd"/><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emf"/><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E85CF6-BB66-4B45-B525-595F59BF5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42</Pages>
  <Words>3373</Words>
  <Characters>19232</Characters>
  <Application>Microsoft Office Word</Application>
  <DocSecurity>0</DocSecurity>
  <Lines>160</Lines>
  <Paragraphs>45</Paragraphs>
  <ScaleCrop>false</ScaleCrop>
  <Company>china</Company>
  <LinksUpToDate>false</LinksUpToDate>
  <CharactersWithSpaces>22560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liuyantao</dc:creator>
  <cp:lastModifiedBy>原平</cp:lastModifiedBy>
  <cp:revision>35</cp:revision>
  <cp:lastPrinted>2017-09-07T12:04:00Z</cp:lastPrinted>
  <dcterms:created xsi:type="dcterms:W3CDTF">2017-08-28T10:30:00Z</dcterms:created>
  <dcterms:modified xsi:type="dcterms:W3CDTF">2017-09-15T01:37:00Z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